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5C6F" w14:textId="77777777" w:rsidR="003E6D87" w:rsidRDefault="00810006">
      <w:pPr>
        <w:pStyle w:val="BodyText"/>
        <w:rPr>
          <w:rFonts w:ascii="Times New Roman"/>
          <w:sz w:val="20"/>
        </w:rPr>
      </w:pPr>
      <w:bookmarkStart w:id="0" w:name="_GoBack"/>
      <w:bookmarkEnd w:id="0"/>
      <w:r>
        <w:pict w14:anchorId="5EC85276">
          <v:group id="_x0000_s1034" alt="" style="position:absolute;margin-left:233.95pt;margin-top:0;width:378.05pt;height:281.35pt;z-index:251658240;mso-position-horizontal-relative:page;mso-position-vertical-relative:page" coordorigin="4679" coordsize="7561,5627">
            <v:shape id="_x0000_s1035" alt="" style="position:absolute;left:10593;top:803;width:108;height:239" coordorigin="10594,803" coordsize="108,239" o:spt="100" adj="0,,0" path="m10633,809r-39,l10594,1042r44,l10638,879r5,-12l10653,859r8,-6l10671,849r10,-2l10693,846r9,l10702,831r-67,l10633,809xm10702,846r-5,l10700,847r2,l10702,846xm10697,803r-13,l10676,805r-21,9l10645,822r-7,9l10702,831r,-27l10701,804r-1,l10699,804r-1,l10698,804r-1,-1xe" fillcolor="#0c224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9997;top:720;width:554;height:323">
              <v:imagedata r:id="rId6" o:title=""/>
            </v:shape>
            <v:shape id="_x0000_s1037" type="#_x0000_t75" alt="" style="position:absolute;left:10990;top:803;width:207;height:239">
              <v:imagedata r:id="rId7" o:title=""/>
            </v:shape>
            <v:shape id="_x0000_s1038" alt="" style="position:absolute;left:10712;top:805;width:235;height:236" coordorigin="10712,806" coordsize="235,236" o:spt="100" adj="0,,0" path="m10829,806r-12,l10805,808r-11,3l10783,815r-10,5l10763,825r-9,7l10746,840r-8,8l10732,857r-6,10l10721,878r-4,11l10715,900r-2,12l10712,924r1,12l10715,948r2,11l10721,970r5,11l10732,990r6,9l10746,1008r8,7l10763,1022r10,5l10783,1032r11,4l10805,1039r12,2l10829,1041r12,l10853,1039r12,-3l10876,1032r10,-5l10896,1022r9,-7l10913,1008r8,-9l10829,999r-15,-1l10800,994r-12,-7l10778,978r-9,-11l10763,954r-3,-14l10758,924r2,-16l10763,894r6,-13l10778,869r11,-9l10801,853r13,-4l10829,847r91,l10913,840r-8,-8l10896,825r-10,-5l10875,815r-11,-4l10853,808r-12,-2l10829,806xm10920,847r-91,l10844,849r14,4l10871,860r11,9l10891,880r6,13l10900,908r2,16l10900,940r-3,14l10891,967r-9,11l10871,987r-12,7l10845,998r-16,1l10921,999r6,-9l10933,981r5,-11l10942,959r3,-11l10946,936r1,-12l10946,912r-1,-12l10942,889r-4,-11l10933,867r-6,-10l10921,848r-1,-1xe" fillcolor="#0c2245" stroked="f">
              <v:stroke joinstyle="round"/>
              <v:formulas/>
              <v:path arrowok="t" o:connecttype="segments"/>
            </v:shape>
            <v:shape id="_x0000_s1039" type="#_x0000_t75" alt="" style="position:absolute;left:11344;top:806;width:176;height:239">
              <v:imagedata r:id="rId8" o:title=""/>
            </v:shape>
            <v:shape id="_x0000_s1040" type="#_x0000_t75" alt="" style="position:absolute;left:4679;width:7561;height:5627">
              <v:imagedata r:id="rId9" o:title=""/>
            </v:shape>
            <v:shape id="_x0000_s1041" alt="" style="position:absolute;left:9696;top:3549;width:363;height:550" coordorigin="9697,3550" coordsize="363,550" path="m9725,3550r-18,82l9699,3681r-2,36l9700,3759r59,118l9797,3928r142,171l10059,3984r-70,-140l9725,3550xe" fillcolor="#f8b148" stroked="f">
              <v:path arrowok="t"/>
            </v:shape>
            <v:shape id="_x0000_s1042" alt="" style="position:absolute;left:9778;top:2999;width:475;height:413" coordorigin="9778,2999" coordsize="475,413" path="m10189,2999r-411,276l9795,3307r18,34l9850,3412r211,-119l10183,3211r56,-48l10253,3148r-14,-41l10227,3078r-14,-31l10189,2999xe" fillcolor="#9cc5f5" stroked="f">
              <v:path arrowok="t"/>
            </v:shape>
            <v:shape id="_x0000_s1043" alt="" style="position:absolute;left:9631;top:2944;width:1028;height:1070" coordorigin="9632,2945" coordsize="1028,1070" path="m10333,2945r-685,458l9632,3439r3,13l9926,3998r8,10l9945,4014r12,l9969,4009r674,-453l10652,3546r6,-12l10659,3520r-4,-13l10365,2961r-9,-10l10345,2945r-12,xe" stroked="f">
              <v:path arrowok="t"/>
            </v:shape>
            <v:shape id="_x0000_s1044" alt="" style="position:absolute;left:9727;top:3012;width:869;height:910" coordorigin="9728,3013" coordsize="869,910" path="m10328,3013r-600,403l9728,3419r267,504l10595,3520r1,-3l10328,3013xe" fillcolor="#9cc5f5" stroked="f">
              <v:path arrowok="t"/>
            </v:shape>
            <v:shape id="_x0000_s1045" alt="" style="position:absolute;left:9821;top:3075;width:681;height:784" coordorigin="9822,3076" coordsize="681,784" path="m10234,3076r-412,277l10089,3860r413,-278l10234,3076xe" fillcolor="#dfebff" stroked="f">
              <v:fill opacity="39321f"/>
              <v:path arrowok="t"/>
            </v:shape>
            <v:shape id="_x0000_s1046" alt="" style="position:absolute;left:9814;top:3608;width:195;height:425" coordorigin="9815,3609" coordsize="195,425" path="m9879,3609r-19,4l9852,3624r,24l9851,3678r-2,31l9845,3739r-11,38l9822,3815r-7,34l9846,3920r48,69l9929,4034r80,-50l10009,3966r-1,-31l9984,3849r-60,-62l9925,3773r2,-36l9925,3691r-7,-45l9901,3618r-22,-9xe" fillcolor="#f9c457" stroked="f">
              <v:path arrowok="t"/>
            </v:shape>
            <v:shape id="_x0000_s1047" type="#_x0000_t75" alt="" style="position:absolute;left:9851;top:3113;width:600;height:573">
              <v:imagedata r:id="rId10" o:title=""/>
            </v:shape>
            <v:shape id="_x0000_s1048" alt="" style="position:absolute;left:10221;top:3188;width:487;height:344" coordorigin="10221,3188" coordsize="487,344" o:spt="100" adj="0,,0" path="m10646,3485r-151,l10518,3487r18,6l10558,3507r33,25l10646,3485xm10542,3274r-263,l10339,3284r59,19l10440,3330r10,34l10434,3385r-25,16l10379,3417r-28,22l10343,3457r2,24l10354,3500r15,4l10396,3496r30,-6l10460,3486r35,-1l10646,3485r9,-6l10690,3443r15,-19l10708,3418r-55,-45l10594,3321r-52,-47xm10252,3188r-12,4l10230,3199r-6,11l10221,3222r2,129l10257,3356r17,-7l10280,3325r-1,-51l10542,3274r-6,-6l10484,3221r-17,-11l10447,3202r-21,-6l10407,3193r-155,-5xe" fillcolor="#f9c457" stroked="f">
              <v:stroke joinstyle="round"/>
              <v:formulas/>
              <v:path arrowok="t" o:connecttype="segments"/>
            </v:shape>
            <v:shape id="_x0000_s1049" alt="" style="position:absolute;left:10060;top:3298;width:431;height:126" coordorigin="10060,3298" coordsize="431,126" o:spt="100" adj="0,,0" path="m10147,3363r-87,51l10160,3424r,l10162,3424r2,l10167,3423r1,l10169,3423r290,-60l10147,3363r,xm10162,3424r-2,l10162,3424r,xm10465,3298r-12,1l10157,3360r-1,l10155,3360r-4,1l10149,3362r-2,1l10459,3363r7,-2l10477,3356r9,-9l10491,3336r,-13l10486,3312r-9,-9l10465,3298xe" fillcolor="#101c43" stroked="f">
              <v:stroke joinstyle="round"/>
              <v:formulas/>
              <v:path arrowok="t" o:connecttype="segments"/>
            </v:shape>
            <v:shape id="_x0000_s1050" type="#_x0000_t75" alt="" style="position:absolute;left:10229;top:3365;width:223;height:144">
              <v:imagedata r:id="rId11" o:title=""/>
            </v:shape>
            <v:shape id="_x0000_s1051" alt="" style="position:absolute;left:10513;top:3367;width:435;height:427" coordorigin="10513,3367" coordsize="435,427" path="m10686,3367r-61,44l10570,3454r-41,35l10513,3502r239,292l10948,3515r-80,-41l10814,3445r-52,-31l10686,3367xe" fillcolor="#922b1e" stroked="f">
              <v:path arrowok="t"/>
            </v:shape>
            <v:shape id="_x0000_s1052" alt="" style="position:absolute;left:9677;top:5117;width:909;height:509" coordorigin="9678,5118" coordsize="909,509" o:spt="100" adj="0,,0" path="m10281,5626r-6,-69l10072,5474,9751,5320r-22,-4l9709,5321r-17,13l9683,5355r-4,20l9678,5394r2,19l9686,5431r9,17l9728,5492r41,50l9815,5587r45,30l9885,5626r396,m10586,5502r-13,-143l10369,5276r-320,-154l10027,5118r-21,5l9990,5136r-9,21l9977,5177r-2,19l9978,5215r6,18l9993,5250r33,44l10067,5344r46,45l10158,5419r49,19l10238,5447r24,16l10294,5502r36,41l10371,5572r39,19l10442,5602r10,2l10462,5604r10,-3l10481,5597r88,-59l10577,5531r5,-9l10586,5512r,-10e" fillcolor="#06081e" stroked="f">
              <v:stroke joinstyle="round"/>
              <v:formulas/>
              <v:path arrowok="t" o:connecttype="segments"/>
            </v:shape>
            <v:shape id="_x0000_s1053" alt="" style="position:absolute;left:10167;top:3948;width:1128;height:1434" coordorigin="10168,3948" coordsize="1128,1434" o:spt="100" adj="0,,0" path="m10411,3948r-104,16l10207,4025r-39,135l10179,4339r13,170l10214,4771r40,452l10455,5362r29,13l10515,5381r32,-3l10577,5367r43,-23l10639,4654r634,l11257,4367r-799,-418l10411,3948xm11273,4654r-634,l11295,5076r-22,-422xe" fillcolor="#101c43" stroked="f">
              <v:stroke joinstyle="round"/>
              <v:formulas/>
              <v:path arrowok="t" o:connecttype="segments"/>
            </v:shape>
            <v:shape id="_x0000_s1054" type="#_x0000_t75" alt="" style="position:absolute;left:9815;top:3874;width:2425;height:1753">
              <v:imagedata r:id="rId12" o:title=""/>
            </v:shape>
            <v:shape id="_x0000_s1055" alt="" style="position:absolute;left:10699;top:2870;width:97;height:130" coordorigin="10699,2871" coordsize="97,130" path="m10750,2871r-51,129l10795,3000r-45,-129xe" fillcolor="#f8b148" stroked="f">
              <v:path arrowok="t"/>
            </v:shape>
            <v:shape id="_x0000_s1056" alt="" style="position:absolute;left:10740;top:2614;width:543;height:785" coordorigin="10741,2614" coordsize="543,785" o:spt="100" adj="0,,0" path="m11200,3199r-308,l10918,3199r11,11l10935,3266r7,62l10946,3378r2,20l11284,3251r-51,-24l11202,3202r-2,-3xm10918,2614r-162,113l10745,2771r-4,36l10742,2857r6,81l10759,3036r14,81l10795,3173r29,26l10859,3202r33,-3l11200,3199r-22,-36l11148,3095r-18,-96l11128,2875r5,-106l11137,2724r-219,-110xe" fillcolor="#f9c457" stroked="f">
              <v:stroke joinstyle="round"/>
              <v:formulas/>
              <v:path arrowok="t" o:connecttype="segments"/>
            </v:shape>
            <v:shape id="_x0000_s1057" alt="" style="position:absolute;left:10733;top:2487;width:553;height:695" coordorigin="10734,2488" coordsize="553,695" o:spt="100" adj="0,,0" path="m11251,2877r-251,l11020,2878r30,34l11052,2952r-17,41l11009,3029r5,42l11039,3114r40,37l11129,3176r47,6l11206,3168r14,-30l11216,3093r-6,-51l11216,2990r16,-56l11251,2877xm11279,2776r-372,l10907,2923r2,3l10914,2930r10,2l10937,2927r19,-16l10978,2891r22,-14l11251,2877r3,-6l11275,2804r4,-28xm11057,2488r-76,4l10903,2512r-78,43l10778,2604r-25,44l10741,2678r-7,26l10734,2737r8,29l10763,2784r33,9l10821,2795r33,-5l10907,2776r372,l11286,2736r-10,-72l11235,2580r-47,-48l11127,2502r-70,-14xe" fillcolor="#06081e" stroked="f">
              <v:stroke joinstyle="round"/>
              <v:formulas/>
              <v:path arrowok="t" o:connecttype="segments"/>
            </v:shape>
            <v:shape id="_x0000_s1058" alt="" style="position:absolute;left:10713;top:3211;width:1035;height:1985" coordorigin="10714,3212" coordsize="1035,1985" path="m11314,3212r-463,281l10800,3530r-86,366l10714,3995r2,244l10726,4547r22,292l10765,4935r22,73l10814,5066r63,101l10930,5197r81,-5l11096,5167r67,-34l11578,4812r50,-32l11684,4740r45,-46l11748,4645r1,-39l11749,4577r-1,-30l11748,4418r-1,-77l11743,4264r-5,-75l11731,4116r-10,-69l11709,3977r-15,-73l11677,3828r-20,-76l11634,3676r-26,-74l11578,3531r-34,-67l11506,3402r-43,-54l11401,3278r-61,-55l11314,3212xe" fillcolor="#a83825" stroked="f">
              <v:path arrowok="t"/>
            </v:shape>
            <v:shape id="_x0000_s1059" alt="" style="position:absolute;left:10903;top:3173;width:445;height:322" coordorigin="10904,3173" coordsize="445,322" path="m11247,3173r-322,206l10904,3420r,44l10904,3465r34,24l10948,3494r12,1l10971,3494r10,-5l11348,3245r,-13l11269,3179r-10,-4l11247,3173xe" stroked="f">
              <v:path arrowok="t"/>
            </v:shape>
            <v:shape id="_x0000_s1060" alt="" style="position:absolute;left:9859;top:3512;width:1178;height:978" coordorigin="9860,3513" coordsize="1178,978" o:spt="100" adj="0,,0" path="m10019,3904r-79,53l9891,3989r-25,16l9860,4009r89,159l10009,4262r58,65l10150,4401r70,47l10292,4478r72,13l10432,4488r59,-16l10525,4458r41,-19l10613,4414r53,-34l10724,4335r62,-57l10851,4204r57,-75l10369,4129r-80,-31l10209,4055r-75,-49l10069,3954r-50,-50xm10849,3513r-29,6l10785,3538r-41,35l10696,3626r-53,71l10586,3787r-43,80l10504,3944r-39,72l10421,4078r-52,51l10908,4129r11,-15l10989,4004r33,-77l11037,3848r,-78l11024,3696r-22,-65l10973,3577r-33,-39l10913,3522r-31,-8l10849,3513xe" fillcolor="#c54537" stroked="f">
              <v:stroke joinstyle="round"/>
              <v:formulas/>
              <v:path arrowok="t" o:connecttype="segments"/>
            </v:shape>
            <v:shape id="_x0000_s1061" type="#_x0000_t75" alt="" style="position:absolute;left:10627;top:3874;width:1122;height:1352">
              <v:imagedata r:id="rId13" o:title=""/>
            </v:shape>
            <v:shape id="_x0000_s1062" alt="" style="position:absolute;left:9909;top:3824;width:1124;height:651" coordorigin="9909,3824" coordsize="1124,651" path="m11033,3824r-28,90l10970,3997r-40,74l10886,4138r-47,59l10791,4249r-48,44l10693,4335r-55,42l10577,4415r-65,32l10442,4468r-72,6l10294,4463r-75,-32l10150,4381r-62,-62l10031,4250r-48,-70l9942,4115r-33,-56e" filled="f" strokeweight=".59514mm">
              <v:path arrowok="t"/>
            </v:shape>
            <v:shape id="_x0000_s1063" alt="" style="position:absolute;left:10039;top:4712;width:1529;height:515" coordorigin="10039,4713" coordsize="1529,515" path="m10039,4713r129,70l10246,4826r60,34l10379,4902r55,33l10505,4977r82,49l10673,5076r84,48l10834,5165r62,31l11005,5225r80,2l11174,5213r93,-39l11367,5113r97,-66l11538,4996r30,-21e" filled="f" strokeweight=".59514mm">
              <v:path arrowok="t"/>
            </v:shape>
            <v:shape id="_x0000_s1064" type="#_x0000_t75" alt="" style="position:absolute;left:11313;top:3220;width:424;height:972">
              <v:imagedata r:id="rId14" o:title=""/>
            </v:shape>
            <v:shape id="_x0000_s1065" type="#_x0000_t75" alt="" style="position:absolute;left:11107;top:4744;width:1133;height:882">
              <v:imagedata r:id="rId15" o:title=""/>
            </v:shape>
            <v:shape id="_x0000_s1066" type="#_x0000_t75" alt="" style="position:absolute;left:4902;width:7338;height:5627">
              <v:imagedata r:id="rId16" o:title=""/>
            </v:shape>
            <v:shape id="_x0000_s1067" alt="" style="position:absolute;left:7525;top:5339;width:426;height:287" coordorigin="7525,5340" coordsize="426,287" path="m7951,5340r-426,286l7900,5626r51,-34l7951,5340xe" fillcolor="#06081e" stroked="f">
              <v:path arrowok="t"/>
            </v:shape>
            <v:shape id="_x0000_s1068" alt="" style="position:absolute;left:5369;top:1096;width:721;height:1126" coordorigin="5369,1096" coordsize="721,1126" o:spt="100" adj="0,,0" path="m6090,1277r-124,l5964,2159r5,24l5982,2203r20,14l6026,2221r7,1l6056,2217r18,-14l6085,2183r4,-24l6090,1277xm6024,1096r-16,4l5992,1107r-623,424l5422,1647r544,-370l6090,1277r,-118l6088,1142r-7,-16l6071,1113r-14,-9l6041,1098r-17,-2xe" fillcolor="#0071be" stroked="f">
              <v:stroke joinstyle="round"/>
              <v:formulas/>
              <v:path arrowok="t" o:connecttype="segments"/>
            </v:shape>
            <v:shape id="_x0000_s1069" alt="" style="position:absolute;left:5388;top:1573;width:1442;height:3199" coordorigin="5388,1573" coordsize="1442,3199" path="m5388,1573l6830,4772r,-1109l6142,3199r,-1118l5388,1573xe" fillcolor="#9cc5f5" stroked="f">
              <v:path arrowok="t"/>
            </v:shape>
            <v:shape id="_x0000_s1070" type="#_x0000_t75" alt="" style="position:absolute;left:5572;top:1950;width:202;height:319">
              <v:imagedata r:id="rId17" o:title=""/>
            </v:shape>
            <v:shape id="_x0000_s1071" alt="" style="position:absolute;left:5367;top:835;width:337;height:1347" coordorigin="5368,836" coordsize="337,1347" o:spt="100" adj="0,,0" path="m5642,836r-24,5l5598,854r-14,20l5579,898r,488l5368,1528r52,115l5677,1472r11,-11l5697,1449r6,-14l5704,1420r,-522l5700,874r-14,-20l5666,841r-24,-5xm5617,2069r-5,l5663,2182r3,-6l5666,2157r-3,-23l5655,2111r-12,-20l5628,2076r-11,-7xe" fillcolor="#0071be" stroked="f">
              <v:stroke joinstyle="round"/>
              <v:formulas/>
              <v:path arrowok="t" o:connecttype="segments"/>
            </v:shape>
            <v:shape id="_x0000_s1072" type="#_x0000_t75" alt="" style="position:absolute;left:7893;top:5593;width:99;height:33">
              <v:imagedata r:id="rId18" o:title=""/>
            </v:shape>
            <v:shape id="_x0000_s1073" alt="" style="position:absolute;left:6301;top:1414;width:961;height:2261" coordorigin="6302,1414" coordsize="961,2261" path="m7263,1414r-961,648l6302,3600r33,74l7263,3049r,-1635xe" stroked="f">
              <v:path arrowok="t"/>
            </v:shape>
            <v:shape id="_x0000_s1074" alt="" style="position:absolute;left:6767;top:2101;width:434;height:378" coordorigin="6768,2102" coordsize="434,378" o:spt="100" adj="0,,0" path="m7073,2244r-118,l7022,2371r150,109l7194,2450r5,-10l7201,2428r-2,-11l7194,2406,7073,2244xm6842,2102r-10,1l6822,2107r-7,8l6768,2174r17,35l6935,2270r20,-26l7073,2244r-54,-73l7010,2165r-158,-61l6842,2102xe" fillcolor="#9cc5f5" stroked="f">
              <v:stroke joinstyle="round"/>
              <v:formulas/>
              <v:path arrowok="t" o:connecttype="segments"/>
            </v:shape>
            <v:shape id="_x0000_s1075" alt="" style="position:absolute;left:6745;top:2158;width:423;height:346" coordorigin="6746,2159" coordsize="423,346" o:spt="100" adj="0,,0" path="m6973,2234r-163,l6855,2256r36,34l6912,2327r-2,34l6892,2380r-27,17l6834,2413r-29,17l6796,2442r-3,13l6793,2466r2,5l6841,2476r131,18l7063,2505r42,-19l7138,2470r22,-12l7168,2453,6992,2250r-11,-11l6973,2234xm6797,2159r-11,1l6777,2164r-8,8l6765,2183r-19,105l6773,2316r16,4l6800,2294r10,-60l6973,2234r-5,-4l6954,2223r-15,-7l6797,2159xe" fillcolor="#666" stroked="f">
              <v:stroke joinstyle="round"/>
              <v:formulas/>
              <v:path arrowok="t" o:connecttype="segments"/>
            </v:shape>
            <v:shape id="_x0000_s1076" type="#_x0000_t75" alt="" style="position:absolute;left:7012;top:2353;width:169;height:159">
              <v:imagedata r:id="rId19" o:title=""/>
            </v:shape>
            <v:shape id="_x0000_s1077" alt="" style="position:absolute;left:6598;top:2281;width:528;height:79" coordorigin="6599,2282" coordsize="528,79" o:spt="100" adj="0,,0" path="m7096,2358r-374,l6723,2359r2,l7088,2360r8,-2xm7101,2358r-388,l6716,2358r3,l6722,2358r,l6722,2358r374,l7101,2358xm6714,2282r-115,39l6713,2358r,l7101,2358r2,-1l7115,2349r9,-12l7127,2322r-3,-15l7116,2294r-13,-8l7088,2283r-374,-1l6714,2282xm6719,2282r-3,l6714,2282r175,l6726,2282r-1,l6723,2282r-4,xm6726,2282r,l6732,2282r-6,xe" fillcolor="#06081e" stroked="f">
              <v:stroke joinstyle="round"/>
              <v:formulas/>
              <v:path arrowok="t" o:connecttype="segments"/>
            </v:shape>
            <v:shape id="_x0000_s1078" type="#_x0000_t75" alt="" style="position:absolute;left:6709;top:2339;width:199;height:132">
              <v:imagedata r:id="rId20" o:title=""/>
            </v:shape>
            <v:shape id="_x0000_s1079" alt="" style="position:absolute;left:6398;top:1687;width:771;height:1683" coordorigin="6398,1688" coordsize="771,1683" o:spt="100" adj="0,,0" path="m6657,2291r-259,175l6398,2523r259,-175l6657,2291t511,503l6398,3313r,57l7168,2850r,-56m7168,2665r-770,520l6398,3241r770,-519l7168,2665t,-123l6398,3061r,57l7168,2599r,-57m7168,2413r-770,520l6398,2990r770,-520l7168,2413t,-595l6398,2338r,57l7168,1875r,-57m7168,1688r-770,519l6398,2264r770,-520l7168,1688e" fillcolor="#e6e6e6" stroked="f">
              <v:stroke joinstyle="round"/>
              <v:formulas/>
              <v:path arrowok="t" o:connecttype="segments"/>
            </v:shape>
            <v:shape id="_x0000_s1080" alt="" style="position:absolute;left:6664;top:487;width:1052;height:2663" coordorigin="6665,488" coordsize="1052,2663" o:spt="100" adj="0,,0" path="m7172,2389r-24,2l7126,2402r-17,19l7102,2443r1,24l7114,2490r490,636l7614,3136r12,8l7640,3148r14,2l7660,3150r7,-1l7674,3147r17,-10l7705,3124r8,-17l7716,3087r,-183l7591,2904,7213,2413r-18,-16l7172,2389xm6715,488r-23,8l6675,514r-10,22l6665,560r8,23l6690,601r901,622l7591,2904r125,l7716,1190r-2,-15l7709,1161r-8,-12l7689,1139,6762,498r-23,-10l6715,488xe" fillcolor="#00ace3" stroked="f">
              <v:stroke joinstyle="round"/>
              <v:formulas/>
              <v:path arrowok="t" o:connecttype="segments"/>
            </v:shape>
            <v:shape id="_x0000_s1081" type="#_x0000_t75" alt="" style="position:absolute;left:5490;top:1257;width:303;height:303">
              <v:imagedata r:id="rId21" o:title=""/>
            </v:shape>
            <v:shape id="_x0000_s1082" type="#_x0000_t75" alt="" style="position:absolute;left:7497;top:1049;width:303;height:303">
              <v:imagedata r:id="rId22" o:title=""/>
            </v:shape>
            <v:shape id="_x0000_s1083" type="#_x0000_t75" alt="" style="position:absolute;left:7497;top:2902;width:303;height:303">
              <v:imagedata r:id="rId22" o:title=""/>
            </v:shape>
            <v:shape id="_x0000_s1084" alt="" style="position:absolute;left:6293;width:871;height:976" coordorigin="6293" coordsize="871,976" path="m7164,l6431,,6293,93r,882l7164,388,7164,xe" fillcolor="#00ace3" stroked="f">
              <v:path arrowok="t"/>
            </v:shape>
            <v:shape id="_x0000_s1085" alt="" style="position:absolute;left:4722;top:95;width:1572;height:880" coordorigin="4722,96" coordsize="1572,880" path="m6293,96r-1571,l5119,975r1174,l6293,96xe" fillcolor="#0071be" stroked="f">
              <v:path arrowok="t"/>
            </v:shape>
            <v:shape id="_x0000_s1086" alt="" style="position:absolute;left:4679;width:2716;height:480" coordorigin="4679" coordsize="2716,480" path="m7394,l4679,r216,479l6677,479,7394,xe" stroked="f">
              <v:fill opacity="32112f"/>
              <v:path arrowok="t"/>
            </v:shape>
            <v:shape id="_x0000_s1087" type="#_x0000_t75" alt="" style="position:absolute;left:4679;width:2716;height:480">
              <v:imagedata r:id="rId23" o:title=""/>
            </v:shape>
            <v:shape id="_x0000_s1088" alt="" style="position:absolute;left:6676;width:1096;height:739" coordorigin="6677" coordsize="1096,739" path="m7773,l7398,,6677,487r,252l7773,xe" fillcolor="#06081e" stroked="f">
              <v:path arrowok="t"/>
            </v:shape>
            <v:shape id="_x0000_s1089" alt="" style="position:absolute;left:4898;top:485;width:1777;height:254" coordorigin="4898,486" coordsize="1777,254" path="m6675,486r-1777,l5013,740r1662,l6675,486xe" fillcolor="#101c43" stroked="f">
              <v:path arrowok="t"/>
            </v:shape>
            <v:shape id="_x0000_s1090" type="#_x0000_t75" alt="" style="position:absolute;left:5012;top:738;width:1665;height:3694">
              <v:imagedata r:id="rId24" o:title=""/>
            </v:shape>
            <v:shape id="_x0000_s1091" type="#_x0000_t75" alt="" style="position:absolute;left:6956;top:3154;width:191;height:191">
              <v:imagedata r:id="rId25" o:title=""/>
            </v:shape>
            <v:shape id="_x0000_s1092" alt="" style="position:absolute;left:6511;top:2620;width:3395;height:1194" coordorigin="6511,2621" coordsize="3395,1194" path="m9905,3068r-2,-261l8347,3814,6511,2621e" filled="f" strokecolor="#00ace3" strokeweight=".29492mm">
              <v:path arrowok="t"/>
            </v:shape>
            <v:shape id="_x0000_s1093" type="#_x0000_t75" alt="" style="position:absolute;left:6455;top:2565;width:111;height:111">
              <v:imagedata r:id="rId26" o:title=""/>
            </v:shape>
            <v:rect id="_x0000_s1094" alt="" style="position:absolute;left:9307;width:2566;height:2055" fillcolor="#0c2245" stroked="f"/>
            <v:shape id="_x0000_s1095" alt="" style="position:absolute;left:9652;top:1374;width:1834;height:392" coordorigin="9652,1375" coordsize="1834,392" o:spt="100" adj="0,,0" path="m9875,1375r-48,l9652,1763r56,l9742,1684r272,l9995,1641r-233,l9777,1605r201,l9959,1562r-161,l9847,1448r3,-7l9905,1441r-30,-66xm10014,1684r-54,l9994,1763r56,l10014,1684xm9978,1605r-53,l9940,1641r55,l9978,1605xm9905,1441r-52,l9855,1448r49,114l9959,1562r-54,-121xm10417,1482r-47,l10370,1763r54,l10424,1585r1,-13l10428,1561r6,-10l10442,1542r10,-6l10463,1531r13,-3l10490,1527r10,l10500,1509r-80,l10417,1482xm10500,1527r-5,l10498,1528r2,l10500,1527xm10494,1475r-15,l10469,1478r-11,4l10448,1487r-10,7l10430,1501r-6,8l10500,1509r,-32l10499,1477r-1,-1l10497,1476r-1,l10495,1476r-1,-1xm10896,1482r-48,l10848,1763r53,l10901,1586r1,-13l10906,1561r8,-11l10924,1541r11,-6l10948,1530r15,-3l10980,1526r104,l11078,1514r-5,-5l10898,1509r-2,-27xm11084,1526r-104,l10994,1527r12,3l11017,1534r9,7l11034,1549r5,10l11043,1571r1,13l11044,1763r53,l11097,1581r-2,-26l11088,1533r-4,-7xm10989,1475r-15,1l10960,1478r-14,4l10933,1487r-13,6l10910,1500r-9,9l11073,1509r-10,-10l11053,1491r-11,-6l11029,1481r-9,-2l11010,1477r-10,-1l10989,1475xm10190,1478r-14,1l10162,1481r-14,3l10135,1489r-12,6l10111,1502r-10,8l10091,1519r-9,10l10074,1540r-7,12l10061,1565r-5,13l10053,1592r-2,14l10050,1621r1,14l10053,1650r3,13l10061,1676r6,13l10074,1701r8,10l10091,1721r10,9l10111,1738r12,7l10135,1751r13,5l10162,1759r14,2l10190,1762r23,-2l10235,1755r19,-8l10272,1735r16,-14l10294,1712r-104,l10172,1711r-16,-5l10141,1698r-12,-11l10119,1673r-7,-16l10107,1640r-1,-19l10107,1601r5,-18l10119,1568r10,-14l10141,1543r14,-8l10172,1530r18,-2l10296,1528r-7,-9l10273,1505r-18,-12l10235,1485r-21,-5l10190,1478xm10319,1660r-55,l10259,1672r-6,10l10245,1691r-9,7l10226,1704r-11,5l10203,1711r-13,1l10294,1712r7,-8l10311,1685r8,-21l10319,1660xm10296,1528r-106,l10203,1529r13,3l10227,1536r10,6l10245,1549r8,9l10259,1569r5,11l10319,1580r,-3l10312,1555r-10,-19l10296,1528xm10654,1478r-15,1l10625,1481r-14,3l10598,1489r-12,6l10574,1502r-11,8l10553,1519r-9,10l10536,1540r-7,12l10523,1565r-4,13l10515,1592r-2,14l10513,1621r,14l10515,1650r4,13l10523,1676r6,13l10536,1701r8,10l10553,1721r10,9l10574,1738r12,7l10598,1751r13,5l10625,1759r14,2l10654,1762r14,-1l10683,1759r13,-3l10710,1751r12,-6l10734,1738r11,-8l10755,1721r9,-10l10654,1711r-19,-1l10619,1705r-15,-8l10592,1685r-10,-13l10574,1657r-4,-17l10568,1621r2,-19l10574,1584r8,-15l10592,1555r13,-12l10619,1535r17,-5l10654,1528r109,l10755,1519r-10,-9l10734,1502r-12,-7l10709,1489r-13,-5l10682,1481r-14,-2l10654,1478xm10763,1528r-109,l10672,1530r17,5l10704,1543r13,12l10727,1568r8,16l10739,1601r2,20l10739,1640r-4,17l10727,1672r-10,13l10704,1697r-15,8l10672,1710r-18,1l10764,1711r8,-10l10779,1689r6,-13l10789,1663r4,-13l10795,1635r,-14l10795,1606r-2,-14l10789,1578r-4,-13l10779,1552r-7,-12l10764,1529r-1,-1xm11326,1665r-51,l11275,1687r6,20l11290,1725r13,15l11319,1751r18,9l11357,1765r23,1l11391,1766r10,-1l11411,1762r10,-2l11434,1755r11,-6l11464,1733r8,-9l11474,1719r-92,l11371,1718r-10,-2l11352,1712r-8,-5l11336,1700r-6,-10l11327,1679r-1,-14xm11378,1479r-19,2l11342,1485r-16,7l11312,1502r-12,13l11292,1528r-6,15l11285,1559r1,18l11291,1592r9,13l11312,1616r7,6l11328,1626r20,8l11360,1637r14,4l11391,1646r13,5l11415,1656r8,5l11426,1664r3,3l11431,1673r1,3l11432,1691r-5,9l11409,1715r-12,4l11474,1719r9,-17l11486,1691r,-12l11484,1661r-6,-16l11470,1631r-13,-12l11449,1613r-10,-5l11428,1604r-9,-3l11410,1598r-11,-3l11387,1592r-14,-3l11361,1584r-9,-4l11345,1574r-3,-3l11340,1568r-2,-5l11337,1560r,-11l11341,1542r16,-13l11366,1525r97,l11459,1518r-11,-14l11434,1493r-16,-7l11399,1481r-21,-2xm11463,1525r-73,l11400,1529r8,6l11417,1543r4,12l11421,1571r52,l11472,1551r-5,-18l11463,1525xm11217,1482r-52,l11165,1763r52,l11217,1482xe" stroked="f">
              <v:stroke joinstyle="round"/>
              <v:formulas/>
              <v:path arrowok="t" o:connecttype="segments"/>
            </v:shape>
            <v:rect id="_x0000_s1096" alt="" style="position:absolute;left:9307;top:2054;width:2566;height:207" fillcolor="#367fc2" stroked="f"/>
            <w10:wrap anchorx="page" anchory="page"/>
          </v:group>
        </w:pict>
      </w:r>
    </w:p>
    <w:p w14:paraId="6AA1EBD5" w14:textId="77777777" w:rsidR="003E6D87" w:rsidRDefault="003E6D87">
      <w:pPr>
        <w:pStyle w:val="BodyText"/>
        <w:rPr>
          <w:rFonts w:ascii="Times New Roman"/>
          <w:sz w:val="20"/>
        </w:rPr>
      </w:pPr>
    </w:p>
    <w:p w14:paraId="60E13E97" w14:textId="77777777" w:rsidR="003E6D87" w:rsidRDefault="003E6D87">
      <w:pPr>
        <w:pStyle w:val="BodyText"/>
        <w:rPr>
          <w:rFonts w:ascii="Times New Roman"/>
          <w:sz w:val="20"/>
        </w:rPr>
      </w:pPr>
    </w:p>
    <w:p w14:paraId="3C2B1C7E" w14:textId="77777777" w:rsidR="003E6D87" w:rsidRDefault="003E6D87">
      <w:pPr>
        <w:pStyle w:val="BodyText"/>
        <w:rPr>
          <w:rFonts w:ascii="Times New Roman"/>
          <w:sz w:val="20"/>
        </w:rPr>
      </w:pPr>
    </w:p>
    <w:p w14:paraId="5CF0EE5B" w14:textId="77777777" w:rsidR="003E6D87" w:rsidRDefault="003E6D87">
      <w:pPr>
        <w:pStyle w:val="BodyText"/>
        <w:rPr>
          <w:rFonts w:ascii="Times New Roman"/>
          <w:sz w:val="20"/>
        </w:rPr>
      </w:pPr>
    </w:p>
    <w:p w14:paraId="21F4F812" w14:textId="77777777" w:rsidR="003E6D87" w:rsidRDefault="003E6D87">
      <w:pPr>
        <w:pStyle w:val="BodyText"/>
        <w:rPr>
          <w:rFonts w:ascii="Times New Roman"/>
          <w:sz w:val="20"/>
        </w:rPr>
      </w:pPr>
    </w:p>
    <w:p w14:paraId="4DDD8A4D" w14:textId="77777777" w:rsidR="003E6D87" w:rsidRDefault="003E6D87">
      <w:pPr>
        <w:pStyle w:val="BodyText"/>
        <w:rPr>
          <w:rFonts w:ascii="Times New Roman"/>
          <w:sz w:val="20"/>
        </w:rPr>
      </w:pPr>
    </w:p>
    <w:p w14:paraId="470F9BEA" w14:textId="77777777" w:rsidR="003E6D87" w:rsidRDefault="003E6D87">
      <w:pPr>
        <w:pStyle w:val="BodyText"/>
        <w:rPr>
          <w:rFonts w:ascii="Times New Roman"/>
          <w:sz w:val="20"/>
        </w:rPr>
      </w:pPr>
    </w:p>
    <w:p w14:paraId="3CDD4815" w14:textId="77777777" w:rsidR="003E6D87" w:rsidRDefault="003E6D87">
      <w:pPr>
        <w:pStyle w:val="BodyText"/>
        <w:rPr>
          <w:rFonts w:ascii="Times New Roman"/>
          <w:sz w:val="20"/>
        </w:rPr>
      </w:pPr>
    </w:p>
    <w:p w14:paraId="102332EF" w14:textId="77777777" w:rsidR="003E6D87" w:rsidRDefault="003E6D87">
      <w:pPr>
        <w:pStyle w:val="BodyText"/>
        <w:rPr>
          <w:rFonts w:ascii="Times New Roman"/>
          <w:sz w:val="20"/>
        </w:rPr>
      </w:pPr>
    </w:p>
    <w:p w14:paraId="3165C47B" w14:textId="77777777" w:rsidR="003E6D87" w:rsidRDefault="003E6D87">
      <w:pPr>
        <w:pStyle w:val="BodyText"/>
        <w:rPr>
          <w:rFonts w:ascii="Times New Roman"/>
          <w:sz w:val="20"/>
        </w:rPr>
      </w:pPr>
    </w:p>
    <w:p w14:paraId="282F6B5E" w14:textId="77777777" w:rsidR="003E6D87" w:rsidRDefault="003E6D87">
      <w:pPr>
        <w:pStyle w:val="BodyText"/>
        <w:rPr>
          <w:rFonts w:ascii="Times New Roman"/>
          <w:sz w:val="20"/>
        </w:rPr>
      </w:pPr>
    </w:p>
    <w:p w14:paraId="3E36AFF8" w14:textId="77777777" w:rsidR="003E6D87" w:rsidRDefault="003E6D87">
      <w:pPr>
        <w:pStyle w:val="BodyText"/>
        <w:rPr>
          <w:rFonts w:ascii="Times New Roman"/>
          <w:sz w:val="20"/>
        </w:rPr>
      </w:pPr>
    </w:p>
    <w:p w14:paraId="5309871F" w14:textId="77777777" w:rsidR="003E6D87" w:rsidRDefault="003E6D87">
      <w:pPr>
        <w:pStyle w:val="BodyText"/>
        <w:rPr>
          <w:rFonts w:ascii="Times New Roman"/>
          <w:sz w:val="20"/>
        </w:rPr>
      </w:pPr>
    </w:p>
    <w:p w14:paraId="2F919BC9" w14:textId="77777777" w:rsidR="003E6D87" w:rsidRDefault="003E6D87">
      <w:pPr>
        <w:pStyle w:val="BodyText"/>
        <w:spacing w:before="4"/>
        <w:rPr>
          <w:rFonts w:ascii="Times New Roman"/>
          <w:sz w:val="24"/>
        </w:rPr>
      </w:pPr>
    </w:p>
    <w:p w14:paraId="00123A9A" w14:textId="77777777" w:rsidR="003E6D87" w:rsidRPr="00575452" w:rsidRDefault="00730722">
      <w:pPr>
        <w:spacing w:before="66" w:line="295" w:lineRule="auto"/>
        <w:ind w:left="140" w:right="4271"/>
        <w:rPr>
          <w:rFonts w:ascii="Acronis Light" w:hAnsi="Acronis Light"/>
          <w:sz w:val="60"/>
        </w:rPr>
      </w:pPr>
      <w:r w:rsidRPr="00575452">
        <w:rPr>
          <w:rFonts w:ascii="Acronis Light" w:hAnsi="Acronis Light"/>
          <w:color w:val="0C2245"/>
          <w:sz w:val="60"/>
        </w:rPr>
        <w:t>Cybersecurity Assessment Questionnaire</w:t>
      </w:r>
    </w:p>
    <w:p w14:paraId="565ECB7C" w14:textId="77777777" w:rsidR="003E6D87" w:rsidRPr="00575452" w:rsidRDefault="00730722">
      <w:pPr>
        <w:spacing w:before="235" w:line="321" w:lineRule="auto"/>
        <w:ind w:left="140" w:right="1399"/>
        <w:rPr>
          <w:rFonts w:ascii="Acronis Light" w:hAnsi="Acronis Light"/>
          <w:sz w:val="31"/>
        </w:rPr>
      </w:pPr>
      <w:r w:rsidRPr="00575452">
        <w:rPr>
          <w:rFonts w:ascii="Acronis Light" w:hAnsi="Acronis Light"/>
          <w:color w:val="4E8AC9"/>
          <w:sz w:val="31"/>
        </w:rPr>
        <w:t xml:space="preserve">This comprehensive tool </w:t>
      </w:r>
      <w:r w:rsidRPr="00575452">
        <w:rPr>
          <w:rFonts w:ascii="Acronis Light" w:hAnsi="Acronis Light"/>
          <w:color w:val="4E8AC9"/>
          <w:spacing w:val="-3"/>
          <w:sz w:val="31"/>
        </w:rPr>
        <w:t xml:space="preserve">covers </w:t>
      </w:r>
      <w:r w:rsidRPr="00575452">
        <w:rPr>
          <w:rFonts w:ascii="Acronis Light" w:hAnsi="Acronis Light"/>
          <w:color w:val="4E8AC9"/>
          <w:sz w:val="31"/>
        </w:rPr>
        <w:t xml:space="preserve">the </w:t>
      </w:r>
      <w:r w:rsidRPr="00575452">
        <w:rPr>
          <w:rFonts w:ascii="Acronis Light" w:hAnsi="Acronis Light"/>
          <w:color w:val="4E8AC9"/>
          <w:spacing w:val="-6"/>
          <w:sz w:val="31"/>
        </w:rPr>
        <w:t xml:space="preserve">key </w:t>
      </w:r>
      <w:r w:rsidRPr="00575452">
        <w:rPr>
          <w:rFonts w:ascii="Acronis Light" w:hAnsi="Acronis Light"/>
          <w:color w:val="4E8AC9"/>
          <w:sz w:val="31"/>
        </w:rPr>
        <w:t xml:space="preserve">questions needed </w:t>
      </w:r>
      <w:r w:rsidRPr="00575452">
        <w:rPr>
          <w:rFonts w:ascii="Acronis Light" w:hAnsi="Acronis Light"/>
          <w:color w:val="4E8AC9"/>
          <w:spacing w:val="-5"/>
          <w:sz w:val="31"/>
        </w:rPr>
        <w:t xml:space="preserve">to </w:t>
      </w:r>
      <w:r w:rsidRPr="00575452">
        <w:rPr>
          <w:rFonts w:ascii="Acronis Light" w:hAnsi="Acronis Light"/>
          <w:color w:val="4E8AC9"/>
          <w:sz w:val="31"/>
        </w:rPr>
        <w:t xml:space="preserve">accurately assess an </w:t>
      </w:r>
      <w:r w:rsidRPr="00575452">
        <w:rPr>
          <w:rFonts w:ascii="Acronis Light" w:hAnsi="Acronis Light"/>
          <w:color w:val="4E8AC9"/>
          <w:spacing w:val="-4"/>
          <w:sz w:val="31"/>
        </w:rPr>
        <w:t xml:space="preserve">organization’s </w:t>
      </w:r>
      <w:r w:rsidRPr="00575452">
        <w:rPr>
          <w:rFonts w:ascii="Acronis Light" w:hAnsi="Acronis Light"/>
          <w:color w:val="4E8AC9"/>
          <w:sz w:val="31"/>
        </w:rPr>
        <w:t>cybersecurity</w:t>
      </w:r>
      <w:r w:rsidRPr="00575452">
        <w:rPr>
          <w:rFonts w:ascii="Acronis Light" w:hAnsi="Acronis Light"/>
          <w:color w:val="4E8AC9"/>
          <w:spacing w:val="67"/>
          <w:sz w:val="31"/>
        </w:rPr>
        <w:t xml:space="preserve"> </w:t>
      </w:r>
      <w:r w:rsidRPr="00575452">
        <w:rPr>
          <w:rFonts w:ascii="Acronis Light" w:hAnsi="Acronis Light"/>
          <w:color w:val="4E8AC9"/>
          <w:spacing w:val="-3"/>
          <w:sz w:val="31"/>
        </w:rPr>
        <w:t>posture</w:t>
      </w:r>
    </w:p>
    <w:p w14:paraId="0DB12DF7" w14:textId="77777777" w:rsidR="003E6D87" w:rsidRDefault="003E6D87">
      <w:pPr>
        <w:pStyle w:val="BodyText"/>
        <w:spacing w:before="4"/>
        <w:rPr>
          <w:rFonts w:ascii="Acronis-Light"/>
          <w:sz w:val="24"/>
        </w:rPr>
      </w:pPr>
    </w:p>
    <w:tbl>
      <w:tblPr>
        <w:tblW w:w="0" w:type="auto"/>
        <w:tblInd w:w="152"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535"/>
        <w:gridCol w:w="4734"/>
        <w:gridCol w:w="5520"/>
      </w:tblGrid>
      <w:tr w:rsidR="003E6D87" w14:paraId="0080BD76" w14:textId="77777777">
        <w:trPr>
          <w:trHeight w:val="520"/>
        </w:trPr>
        <w:tc>
          <w:tcPr>
            <w:tcW w:w="10789" w:type="dxa"/>
            <w:gridSpan w:val="3"/>
            <w:tcBorders>
              <w:top w:val="nil"/>
              <w:left w:val="nil"/>
              <w:right w:val="nil"/>
            </w:tcBorders>
            <w:shd w:val="clear" w:color="auto" w:fill="0C2245"/>
          </w:tcPr>
          <w:p w14:paraId="613D1CA5" w14:textId="77777777" w:rsidR="003E6D87" w:rsidRDefault="00730722">
            <w:pPr>
              <w:pStyle w:val="TableParagraph"/>
              <w:spacing w:before="155"/>
              <w:ind w:left="118"/>
              <w:rPr>
                <w:rFonts w:ascii="Acronis"/>
                <w:b/>
                <w:sz w:val="24"/>
              </w:rPr>
            </w:pPr>
            <w:r>
              <w:rPr>
                <w:rFonts w:ascii="Acronis"/>
                <w:b/>
                <w:color w:val="FFFFFF"/>
                <w:sz w:val="24"/>
              </w:rPr>
              <w:t>IDENTIFY</w:t>
            </w:r>
          </w:p>
        </w:tc>
      </w:tr>
      <w:tr w:rsidR="003E6D87" w14:paraId="7A1F8FAE" w14:textId="77777777">
        <w:trPr>
          <w:trHeight w:val="513"/>
        </w:trPr>
        <w:tc>
          <w:tcPr>
            <w:tcW w:w="5269" w:type="dxa"/>
            <w:gridSpan w:val="2"/>
          </w:tcPr>
          <w:p w14:paraId="65F11156" w14:textId="77777777" w:rsidR="003E6D87" w:rsidRDefault="00730722">
            <w:pPr>
              <w:pStyle w:val="TableParagraph"/>
              <w:spacing w:before="92"/>
              <w:ind w:left="10"/>
              <w:jc w:val="center"/>
              <w:rPr>
                <w:rFonts w:ascii="Open Sans"/>
                <w:b/>
                <w:sz w:val="24"/>
              </w:rPr>
            </w:pPr>
            <w:r>
              <w:rPr>
                <w:rFonts w:ascii="Open Sans"/>
                <w:b/>
                <w:color w:val="231F20"/>
                <w:sz w:val="24"/>
              </w:rPr>
              <w:t>Q</w:t>
            </w:r>
          </w:p>
        </w:tc>
        <w:tc>
          <w:tcPr>
            <w:tcW w:w="5520" w:type="dxa"/>
          </w:tcPr>
          <w:p w14:paraId="6C32F64B" w14:textId="77777777" w:rsidR="003E6D87" w:rsidRDefault="00730722">
            <w:pPr>
              <w:pStyle w:val="TableParagraph"/>
              <w:spacing w:before="92"/>
              <w:ind w:left="11"/>
              <w:jc w:val="center"/>
              <w:rPr>
                <w:rFonts w:ascii="Open Sans"/>
                <w:b/>
                <w:sz w:val="24"/>
              </w:rPr>
            </w:pPr>
            <w:r>
              <w:rPr>
                <w:rFonts w:ascii="Open Sans"/>
                <w:b/>
                <w:color w:val="231F20"/>
                <w:sz w:val="24"/>
              </w:rPr>
              <w:t>A</w:t>
            </w:r>
          </w:p>
        </w:tc>
      </w:tr>
      <w:tr w:rsidR="003E6D87" w14:paraId="27C8491A" w14:textId="77777777">
        <w:trPr>
          <w:trHeight w:val="1099"/>
        </w:trPr>
        <w:tc>
          <w:tcPr>
            <w:tcW w:w="535" w:type="dxa"/>
            <w:shd w:val="clear" w:color="auto" w:fill="EDF0F9"/>
          </w:tcPr>
          <w:p w14:paraId="27D810E8" w14:textId="77777777" w:rsidR="003E6D87" w:rsidRPr="00575452" w:rsidRDefault="003E6D87">
            <w:pPr>
              <w:pStyle w:val="TableParagraph"/>
              <w:spacing w:before="9"/>
              <w:rPr>
                <w:rFonts w:ascii="Open Sans Semibold" w:hAnsi="Open Sans Semibold" w:cs="Open Sans Semibold"/>
                <w:b/>
                <w:bCs/>
                <w:sz w:val="38"/>
              </w:rPr>
            </w:pPr>
          </w:p>
          <w:p w14:paraId="270D5027"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1</w:t>
            </w:r>
          </w:p>
        </w:tc>
        <w:tc>
          <w:tcPr>
            <w:tcW w:w="4734" w:type="dxa"/>
            <w:shd w:val="clear" w:color="auto" w:fill="EDF0F9"/>
          </w:tcPr>
          <w:p w14:paraId="44C8A0AA" w14:textId="77777777" w:rsidR="003E6D87" w:rsidRDefault="00730722">
            <w:pPr>
              <w:pStyle w:val="TableParagraph"/>
              <w:spacing w:before="132" w:line="247" w:lineRule="auto"/>
              <w:ind w:left="113" w:right="165"/>
              <w:rPr>
                <w:rFonts w:ascii="OpenSans-Semibold"/>
                <w:b/>
                <w:sz w:val="20"/>
              </w:rPr>
            </w:pPr>
            <w:r>
              <w:rPr>
                <w:color w:val="231F20"/>
                <w:sz w:val="20"/>
              </w:rPr>
              <w:t xml:space="preserve">Do you have visibility of all connected users, devices, data and services across your network? </w:t>
            </w:r>
            <w:r w:rsidRPr="00575452">
              <w:rPr>
                <w:rFonts w:ascii="Open Sans Semibold" w:hAnsi="Open Sans Semibold" w:cs="Open Sans Semibold"/>
                <w:b/>
                <w:bCs/>
                <w:color w:val="231F20"/>
                <w:sz w:val="20"/>
              </w:rPr>
              <w:t>ID.AM</w:t>
            </w:r>
          </w:p>
        </w:tc>
        <w:tc>
          <w:tcPr>
            <w:tcW w:w="5520" w:type="dxa"/>
            <w:shd w:val="clear" w:color="auto" w:fill="EDF0F9"/>
          </w:tcPr>
          <w:p w14:paraId="5FC871F2" w14:textId="77777777" w:rsidR="003E6D87" w:rsidRDefault="003E6D87">
            <w:pPr>
              <w:pStyle w:val="TableParagraph"/>
              <w:rPr>
                <w:rFonts w:ascii="Times New Roman"/>
              </w:rPr>
            </w:pPr>
          </w:p>
        </w:tc>
      </w:tr>
      <w:tr w:rsidR="003E6D87" w14:paraId="597E4D7C" w14:textId="77777777">
        <w:trPr>
          <w:trHeight w:val="1379"/>
        </w:trPr>
        <w:tc>
          <w:tcPr>
            <w:tcW w:w="535" w:type="dxa"/>
          </w:tcPr>
          <w:p w14:paraId="49A92B68" w14:textId="77777777" w:rsidR="003E6D87" w:rsidRPr="00575452" w:rsidRDefault="003E6D87">
            <w:pPr>
              <w:pStyle w:val="TableParagraph"/>
              <w:rPr>
                <w:rFonts w:ascii="Open Sans Semibold" w:hAnsi="Open Sans Semibold" w:cs="Open Sans Semibold"/>
                <w:b/>
                <w:bCs/>
                <w:sz w:val="26"/>
              </w:rPr>
            </w:pPr>
          </w:p>
          <w:p w14:paraId="79F32120" w14:textId="77777777" w:rsidR="003E6D87" w:rsidRPr="00575452" w:rsidRDefault="003E6D87">
            <w:pPr>
              <w:pStyle w:val="TableParagraph"/>
              <w:rPr>
                <w:rFonts w:ascii="Open Sans Semibold" w:hAnsi="Open Sans Semibold" w:cs="Open Sans Semibold"/>
                <w:b/>
                <w:bCs/>
                <w:sz w:val="26"/>
              </w:rPr>
            </w:pPr>
          </w:p>
          <w:p w14:paraId="7F4ABB7D"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2</w:t>
            </w:r>
          </w:p>
        </w:tc>
        <w:tc>
          <w:tcPr>
            <w:tcW w:w="4734" w:type="dxa"/>
          </w:tcPr>
          <w:p w14:paraId="710795C8" w14:textId="77777777" w:rsidR="003E6D87" w:rsidRDefault="00730722">
            <w:pPr>
              <w:pStyle w:val="TableParagraph"/>
              <w:spacing w:before="132" w:line="247" w:lineRule="auto"/>
              <w:ind w:left="113" w:right="165"/>
              <w:rPr>
                <w:rFonts w:ascii="OpenSans-Semibold"/>
                <w:b/>
                <w:sz w:val="20"/>
              </w:rPr>
            </w:pPr>
            <w:r>
              <w:rPr>
                <w:color w:val="231F20"/>
                <w:sz w:val="20"/>
              </w:rPr>
              <w:t>Is your approach to cybersecurity correctly aligned with the needs and objectives of your organization, taking into account regulatory and legal requirements?</w:t>
            </w:r>
            <w:r w:rsidRPr="00575452">
              <w:rPr>
                <w:rFonts w:ascii="Open Sans Semibold" w:hAnsi="Open Sans Semibold" w:cs="Open Sans Semibold"/>
                <w:b/>
                <w:bCs/>
                <w:color w:val="231F20"/>
                <w:sz w:val="20"/>
              </w:rPr>
              <w:t xml:space="preserve"> ID.DE and ID.GV</w:t>
            </w:r>
          </w:p>
        </w:tc>
        <w:tc>
          <w:tcPr>
            <w:tcW w:w="5520" w:type="dxa"/>
          </w:tcPr>
          <w:p w14:paraId="4B09FEBC" w14:textId="77777777" w:rsidR="003E6D87" w:rsidRDefault="003E6D87">
            <w:pPr>
              <w:pStyle w:val="TableParagraph"/>
              <w:rPr>
                <w:rFonts w:ascii="Times New Roman"/>
              </w:rPr>
            </w:pPr>
          </w:p>
        </w:tc>
      </w:tr>
      <w:tr w:rsidR="003E6D87" w14:paraId="20A96A72" w14:textId="77777777">
        <w:trPr>
          <w:trHeight w:val="1379"/>
        </w:trPr>
        <w:tc>
          <w:tcPr>
            <w:tcW w:w="535" w:type="dxa"/>
            <w:shd w:val="clear" w:color="auto" w:fill="EDF0F9"/>
          </w:tcPr>
          <w:p w14:paraId="5D6F6A0F" w14:textId="77777777" w:rsidR="003E6D87" w:rsidRPr="00575452" w:rsidRDefault="003E6D87">
            <w:pPr>
              <w:pStyle w:val="TableParagraph"/>
              <w:rPr>
                <w:rFonts w:ascii="Open Sans Semibold" w:hAnsi="Open Sans Semibold" w:cs="Open Sans Semibold"/>
                <w:b/>
                <w:bCs/>
                <w:sz w:val="26"/>
              </w:rPr>
            </w:pPr>
          </w:p>
          <w:p w14:paraId="16449D64" w14:textId="77777777" w:rsidR="003E6D87" w:rsidRPr="00575452" w:rsidRDefault="003E6D87">
            <w:pPr>
              <w:pStyle w:val="TableParagraph"/>
              <w:rPr>
                <w:rFonts w:ascii="Open Sans Semibold" w:hAnsi="Open Sans Semibold" w:cs="Open Sans Semibold"/>
                <w:b/>
                <w:bCs/>
                <w:sz w:val="26"/>
              </w:rPr>
            </w:pPr>
          </w:p>
          <w:p w14:paraId="6156B3EF"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3</w:t>
            </w:r>
          </w:p>
        </w:tc>
        <w:tc>
          <w:tcPr>
            <w:tcW w:w="4734" w:type="dxa"/>
            <w:shd w:val="clear" w:color="auto" w:fill="EDF0F9"/>
          </w:tcPr>
          <w:p w14:paraId="5641B0EA" w14:textId="77777777" w:rsidR="003E6D87" w:rsidRDefault="00730722">
            <w:pPr>
              <w:pStyle w:val="TableParagraph"/>
              <w:spacing w:before="132" w:line="247" w:lineRule="auto"/>
              <w:ind w:left="113" w:right="165"/>
              <w:rPr>
                <w:rFonts w:ascii="OpenSans-Semibold"/>
                <w:b/>
                <w:sz w:val="20"/>
              </w:rPr>
            </w:pPr>
            <w:r>
              <w:rPr>
                <w:color w:val="231F20"/>
                <w:sz w:val="20"/>
              </w:rPr>
              <w:t xml:space="preserve">Are you regularly performing risk assessments to measure your threat exposure (including those from your supply chain, users, business partners and customers)? </w:t>
            </w:r>
            <w:r w:rsidRPr="00575452">
              <w:rPr>
                <w:rFonts w:ascii="Open Sans Semibold" w:hAnsi="Open Sans Semibold" w:cs="Open Sans Semibold"/>
                <w:b/>
                <w:bCs/>
                <w:color w:val="231F20"/>
                <w:sz w:val="20"/>
              </w:rPr>
              <w:t>ID.RA. ID.RM ID.SE</w:t>
            </w:r>
          </w:p>
        </w:tc>
        <w:tc>
          <w:tcPr>
            <w:tcW w:w="5520" w:type="dxa"/>
            <w:shd w:val="clear" w:color="auto" w:fill="EDF0F9"/>
          </w:tcPr>
          <w:p w14:paraId="312CD9B9" w14:textId="77777777" w:rsidR="003E6D87" w:rsidRDefault="003E6D87">
            <w:pPr>
              <w:pStyle w:val="TableParagraph"/>
              <w:rPr>
                <w:rFonts w:ascii="Times New Roman"/>
              </w:rPr>
            </w:pPr>
          </w:p>
        </w:tc>
      </w:tr>
      <w:tr w:rsidR="003E6D87" w14:paraId="538A751F" w14:textId="77777777">
        <w:trPr>
          <w:trHeight w:val="1099"/>
        </w:trPr>
        <w:tc>
          <w:tcPr>
            <w:tcW w:w="535" w:type="dxa"/>
          </w:tcPr>
          <w:p w14:paraId="1E6561E5" w14:textId="77777777" w:rsidR="003E6D87" w:rsidRPr="00575452" w:rsidRDefault="003E6D87">
            <w:pPr>
              <w:pStyle w:val="TableParagraph"/>
              <w:spacing w:before="9"/>
              <w:rPr>
                <w:rFonts w:ascii="Open Sans Semibold" w:hAnsi="Open Sans Semibold" w:cs="Open Sans Semibold"/>
                <w:b/>
                <w:bCs/>
                <w:sz w:val="38"/>
              </w:rPr>
            </w:pPr>
          </w:p>
          <w:p w14:paraId="326956CC"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4</w:t>
            </w:r>
          </w:p>
        </w:tc>
        <w:tc>
          <w:tcPr>
            <w:tcW w:w="4734" w:type="dxa"/>
          </w:tcPr>
          <w:p w14:paraId="0E33AA54" w14:textId="77777777" w:rsidR="003E6D87" w:rsidRDefault="00730722">
            <w:pPr>
              <w:pStyle w:val="TableParagraph"/>
              <w:spacing w:before="132" w:line="247" w:lineRule="auto"/>
              <w:ind w:left="113" w:right="380"/>
              <w:jc w:val="both"/>
              <w:rPr>
                <w:rFonts w:ascii="OpenSans-Semibold"/>
                <w:b/>
                <w:sz w:val="20"/>
              </w:rPr>
            </w:pPr>
            <w:r>
              <w:rPr>
                <w:color w:val="231F20"/>
                <w:sz w:val="20"/>
              </w:rPr>
              <w:t xml:space="preserve">Are you correctly insured against any damage or loss from cybersecurity incidents, including employee negligence or insider threats? </w:t>
            </w:r>
            <w:r w:rsidRPr="00575452">
              <w:rPr>
                <w:rFonts w:ascii="Open Sans Semibold" w:hAnsi="Open Sans Semibold" w:cs="Open Sans Semibold"/>
                <w:b/>
                <w:bCs/>
                <w:color w:val="231F20"/>
                <w:sz w:val="20"/>
              </w:rPr>
              <w:t>ID.RM</w:t>
            </w:r>
          </w:p>
        </w:tc>
        <w:tc>
          <w:tcPr>
            <w:tcW w:w="5520" w:type="dxa"/>
          </w:tcPr>
          <w:p w14:paraId="6F1A004D" w14:textId="77777777" w:rsidR="003E6D87" w:rsidRDefault="003E6D87">
            <w:pPr>
              <w:pStyle w:val="TableParagraph"/>
              <w:rPr>
                <w:rFonts w:ascii="Times New Roman"/>
              </w:rPr>
            </w:pPr>
          </w:p>
        </w:tc>
      </w:tr>
      <w:tr w:rsidR="003E6D87" w14:paraId="3F798D5B" w14:textId="77777777">
        <w:trPr>
          <w:trHeight w:val="1379"/>
        </w:trPr>
        <w:tc>
          <w:tcPr>
            <w:tcW w:w="535" w:type="dxa"/>
            <w:shd w:val="clear" w:color="auto" w:fill="EDF0F9"/>
          </w:tcPr>
          <w:p w14:paraId="01BBF684" w14:textId="77777777" w:rsidR="003E6D87" w:rsidRPr="00575452" w:rsidRDefault="003E6D87">
            <w:pPr>
              <w:pStyle w:val="TableParagraph"/>
              <w:rPr>
                <w:rFonts w:ascii="Open Sans Semibold" w:hAnsi="Open Sans Semibold" w:cs="Open Sans Semibold"/>
                <w:b/>
                <w:bCs/>
                <w:sz w:val="26"/>
              </w:rPr>
            </w:pPr>
          </w:p>
          <w:p w14:paraId="22ECC7AC" w14:textId="77777777" w:rsidR="003E6D87" w:rsidRPr="00575452" w:rsidRDefault="003E6D87">
            <w:pPr>
              <w:pStyle w:val="TableParagraph"/>
              <w:rPr>
                <w:rFonts w:ascii="Open Sans Semibold" w:hAnsi="Open Sans Semibold" w:cs="Open Sans Semibold"/>
                <w:b/>
                <w:bCs/>
                <w:sz w:val="26"/>
              </w:rPr>
            </w:pPr>
          </w:p>
          <w:p w14:paraId="70B4E148"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5</w:t>
            </w:r>
          </w:p>
        </w:tc>
        <w:tc>
          <w:tcPr>
            <w:tcW w:w="4734" w:type="dxa"/>
            <w:shd w:val="clear" w:color="auto" w:fill="EDF0F9"/>
          </w:tcPr>
          <w:p w14:paraId="66338928" w14:textId="77777777" w:rsidR="003E6D87" w:rsidRDefault="00730722">
            <w:pPr>
              <w:pStyle w:val="TableParagraph"/>
              <w:spacing w:before="132" w:line="247" w:lineRule="auto"/>
              <w:ind w:left="113" w:right="165"/>
              <w:rPr>
                <w:rFonts w:ascii="OpenSans-Semibold"/>
                <w:b/>
                <w:sz w:val="20"/>
              </w:rPr>
            </w:pPr>
            <w:r>
              <w:rPr>
                <w:color w:val="231F20"/>
                <w:sz w:val="20"/>
              </w:rPr>
              <w:t xml:space="preserve">Is your organization compliant with the industry's and/or region's cybersecurity operational requirements, as appropriate? (e.g. HIPAA, PCI, GDPR) </w:t>
            </w:r>
            <w:r w:rsidRPr="00575452">
              <w:rPr>
                <w:rFonts w:ascii="Open Sans Semibold" w:hAnsi="Open Sans Semibold" w:cs="Open Sans Semibold"/>
                <w:b/>
                <w:bCs/>
                <w:color w:val="231F20"/>
                <w:sz w:val="20"/>
              </w:rPr>
              <w:t>ID.GV</w:t>
            </w:r>
          </w:p>
        </w:tc>
        <w:tc>
          <w:tcPr>
            <w:tcW w:w="5520" w:type="dxa"/>
            <w:shd w:val="clear" w:color="auto" w:fill="EDF0F9"/>
          </w:tcPr>
          <w:p w14:paraId="6221A310" w14:textId="77777777" w:rsidR="003E6D87" w:rsidRDefault="003E6D87">
            <w:pPr>
              <w:pStyle w:val="TableParagraph"/>
              <w:rPr>
                <w:rFonts w:ascii="Times New Roman"/>
              </w:rPr>
            </w:pPr>
          </w:p>
        </w:tc>
      </w:tr>
    </w:tbl>
    <w:p w14:paraId="3530AF28" w14:textId="77777777" w:rsidR="003E6D87" w:rsidRDefault="003E6D87">
      <w:pPr>
        <w:rPr>
          <w:rFonts w:ascii="Times New Roman"/>
        </w:rPr>
        <w:sectPr w:rsidR="003E6D87">
          <w:headerReference w:type="default" r:id="rId27"/>
          <w:footerReference w:type="default" r:id="rId28"/>
          <w:type w:val="continuous"/>
          <w:pgSz w:w="12240" w:h="15840"/>
          <w:pgMar w:top="0" w:right="600" w:bottom="640" w:left="580" w:header="0" w:footer="451" w:gutter="0"/>
          <w:pgNumType w:start="1"/>
          <w:cols w:space="720"/>
        </w:sectPr>
      </w:pPr>
    </w:p>
    <w:p w14:paraId="27BC55DE" w14:textId="77777777" w:rsidR="003E6D87" w:rsidRDefault="003E6D87">
      <w:pPr>
        <w:pStyle w:val="BodyText"/>
        <w:rPr>
          <w:rFonts w:ascii="Acronis-Light"/>
          <w:sz w:val="20"/>
        </w:rPr>
      </w:pPr>
    </w:p>
    <w:p w14:paraId="7F36F24C" w14:textId="77777777" w:rsidR="003E6D87" w:rsidRDefault="003E6D87">
      <w:pPr>
        <w:pStyle w:val="BodyText"/>
        <w:rPr>
          <w:rFonts w:ascii="Acronis-Light"/>
          <w:sz w:val="20"/>
        </w:rPr>
      </w:pPr>
    </w:p>
    <w:p w14:paraId="79FA46D7" w14:textId="77777777" w:rsidR="003E6D87" w:rsidRDefault="003E6D87">
      <w:pPr>
        <w:pStyle w:val="BodyText"/>
        <w:spacing w:before="8"/>
        <w:rPr>
          <w:rFonts w:ascii="Acronis-Light"/>
          <w:sz w:val="21"/>
        </w:rPr>
      </w:pPr>
    </w:p>
    <w:tbl>
      <w:tblPr>
        <w:tblW w:w="0" w:type="auto"/>
        <w:tblInd w:w="152"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535"/>
        <w:gridCol w:w="4734"/>
        <w:gridCol w:w="5520"/>
      </w:tblGrid>
      <w:tr w:rsidR="003E6D87" w14:paraId="756F7D2B" w14:textId="77777777">
        <w:trPr>
          <w:trHeight w:val="515"/>
        </w:trPr>
        <w:tc>
          <w:tcPr>
            <w:tcW w:w="10789" w:type="dxa"/>
            <w:gridSpan w:val="3"/>
            <w:tcBorders>
              <w:top w:val="nil"/>
              <w:left w:val="nil"/>
              <w:right w:val="nil"/>
            </w:tcBorders>
            <w:shd w:val="clear" w:color="auto" w:fill="0C2245"/>
          </w:tcPr>
          <w:p w14:paraId="117CA26A" w14:textId="77777777" w:rsidR="003E6D87" w:rsidRDefault="00730722">
            <w:pPr>
              <w:pStyle w:val="TableParagraph"/>
              <w:spacing w:before="150"/>
              <w:ind w:left="118"/>
              <w:rPr>
                <w:rFonts w:ascii="Acronis"/>
                <w:b/>
                <w:sz w:val="24"/>
              </w:rPr>
            </w:pPr>
            <w:r>
              <w:rPr>
                <w:rFonts w:ascii="Acronis"/>
                <w:b/>
                <w:color w:val="FFFFFF"/>
                <w:sz w:val="24"/>
              </w:rPr>
              <w:t>PROTECT</w:t>
            </w:r>
          </w:p>
        </w:tc>
      </w:tr>
      <w:tr w:rsidR="003E6D87" w14:paraId="12082EF4" w14:textId="77777777">
        <w:trPr>
          <w:trHeight w:val="483"/>
        </w:trPr>
        <w:tc>
          <w:tcPr>
            <w:tcW w:w="5269" w:type="dxa"/>
            <w:gridSpan w:val="2"/>
            <w:shd w:val="clear" w:color="auto" w:fill="EDF0F9"/>
          </w:tcPr>
          <w:p w14:paraId="5121D175" w14:textId="77777777" w:rsidR="003E6D87" w:rsidRDefault="00730722">
            <w:pPr>
              <w:pStyle w:val="TableParagraph"/>
              <w:spacing w:before="104"/>
              <w:ind w:left="10"/>
              <w:jc w:val="center"/>
              <w:rPr>
                <w:rFonts w:ascii="OpenSans-Semibold"/>
                <w:b/>
                <w:sz w:val="20"/>
              </w:rPr>
            </w:pPr>
            <w:r>
              <w:rPr>
                <w:rFonts w:ascii="OpenSans-Semibold"/>
                <w:b/>
                <w:color w:val="231F20"/>
                <w:sz w:val="20"/>
              </w:rPr>
              <w:t>Q</w:t>
            </w:r>
          </w:p>
        </w:tc>
        <w:tc>
          <w:tcPr>
            <w:tcW w:w="5520" w:type="dxa"/>
            <w:shd w:val="clear" w:color="auto" w:fill="EDF0F9"/>
          </w:tcPr>
          <w:p w14:paraId="196D52A4" w14:textId="77777777" w:rsidR="003E6D87" w:rsidRDefault="00730722">
            <w:pPr>
              <w:pStyle w:val="TableParagraph"/>
              <w:spacing w:before="104"/>
              <w:ind w:left="11"/>
              <w:jc w:val="center"/>
              <w:rPr>
                <w:rFonts w:ascii="OpenSans-Semibold"/>
                <w:b/>
                <w:sz w:val="20"/>
              </w:rPr>
            </w:pPr>
            <w:r>
              <w:rPr>
                <w:rFonts w:ascii="OpenSans-Semibold"/>
                <w:b/>
                <w:color w:val="231F20"/>
                <w:sz w:val="20"/>
              </w:rPr>
              <w:t>A</w:t>
            </w:r>
          </w:p>
        </w:tc>
      </w:tr>
      <w:tr w:rsidR="003E6D87" w14:paraId="78404EA2" w14:textId="77777777">
        <w:trPr>
          <w:trHeight w:val="1099"/>
        </w:trPr>
        <w:tc>
          <w:tcPr>
            <w:tcW w:w="535" w:type="dxa"/>
          </w:tcPr>
          <w:p w14:paraId="5EFE0428" w14:textId="77777777" w:rsidR="003E6D87" w:rsidRPr="00575452" w:rsidRDefault="003E6D87">
            <w:pPr>
              <w:pStyle w:val="TableParagraph"/>
              <w:spacing w:before="9"/>
              <w:rPr>
                <w:rFonts w:ascii="Open Sans Semibold" w:hAnsi="Open Sans Semibold" w:cs="Open Sans Semibold"/>
                <w:b/>
                <w:bCs/>
                <w:sz w:val="38"/>
              </w:rPr>
            </w:pPr>
          </w:p>
          <w:p w14:paraId="51F2513D"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6</w:t>
            </w:r>
          </w:p>
        </w:tc>
        <w:tc>
          <w:tcPr>
            <w:tcW w:w="4734" w:type="dxa"/>
          </w:tcPr>
          <w:p w14:paraId="582381C7" w14:textId="77777777" w:rsidR="003E6D87" w:rsidRDefault="00730722">
            <w:pPr>
              <w:pStyle w:val="TableParagraph"/>
              <w:spacing w:before="132" w:line="247" w:lineRule="auto"/>
              <w:ind w:left="113" w:right="165"/>
              <w:rPr>
                <w:rFonts w:ascii="OpenSans-Semibold"/>
                <w:b/>
                <w:sz w:val="20"/>
              </w:rPr>
            </w:pPr>
            <w:r>
              <w:rPr>
                <w:color w:val="231F20"/>
                <w:sz w:val="20"/>
              </w:rPr>
              <w:t xml:space="preserve">Do you centrally manage and monitor all user accounts and login events on your network? </w:t>
            </w:r>
            <w:r w:rsidRPr="00575452">
              <w:rPr>
                <w:rFonts w:ascii="Open Sans Semibold" w:hAnsi="Open Sans Semibold" w:cs="Open Sans Semibold"/>
                <w:b/>
                <w:bCs/>
                <w:color w:val="231F20"/>
                <w:sz w:val="20"/>
              </w:rPr>
              <w:t>PR.AC</w:t>
            </w:r>
          </w:p>
        </w:tc>
        <w:tc>
          <w:tcPr>
            <w:tcW w:w="5520" w:type="dxa"/>
          </w:tcPr>
          <w:p w14:paraId="6536895B" w14:textId="77777777" w:rsidR="003E6D87" w:rsidRDefault="003E6D87">
            <w:pPr>
              <w:pStyle w:val="TableParagraph"/>
              <w:rPr>
                <w:rFonts w:ascii="Times New Roman"/>
                <w:sz w:val="18"/>
              </w:rPr>
            </w:pPr>
          </w:p>
        </w:tc>
      </w:tr>
      <w:tr w:rsidR="003E6D87" w14:paraId="257A4D08" w14:textId="77777777">
        <w:trPr>
          <w:trHeight w:val="1099"/>
        </w:trPr>
        <w:tc>
          <w:tcPr>
            <w:tcW w:w="535" w:type="dxa"/>
            <w:shd w:val="clear" w:color="auto" w:fill="EDF0F9"/>
          </w:tcPr>
          <w:p w14:paraId="5615903D" w14:textId="77777777" w:rsidR="003E6D87" w:rsidRPr="00575452" w:rsidRDefault="003E6D87">
            <w:pPr>
              <w:pStyle w:val="TableParagraph"/>
              <w:spacing w:before="9"/>
              <w:rPr>
                <w:rFonts w:ascii="Open Sans Semibold" w:hAnsi="Open Sans Semibold" w:cs="Open Sans Semibold"/>
                <w:b/>
                <w:bCs/>
                <w:sz w:val="38"/>
              </w:rPr>
            </w:pPr>
          </w:p>
          <w:p w14:paraId="144B69E0"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7</w:t>
            </w:r>
          </w:p>
        </w:tc>
        <w:tc>
          <w:tcPr>
            <w:tcW w:w="4734" w:type="dxa"/>
            <w:shd w:val="clear" w:color="auto" w:fill="EDF0F9"/>
          </w:tcPr>
          <w:p w14:paraId="2C297790" w14:textId="77777777" w:rsidR="003E6D87" w:rsidRDefault="00730722">
            <w:pPr>
              <w:pStyle w:val="TableParagraph"/>
              <w:spacing w:before="132" w:line="247" w:lineRule="auto"/>
              <w:ind w:left="113" w:right="94"/>
              <w:rPr>
                <w:rFonts w:ascii="OpenSans-Semibold"/>
                <w:b/>
                <w:sz w:val="20"/>
              </w:rPr>
            </w:pPr>
            <w:r>
              <w:rPr>
                <w:color w:val="231F20"/>
                <w:sz w:val="20"/>
              </w:rPr>
              <w:t xml:space="preserve">Can you monitor and manage all file permissions on your network to ensure that data sets are only accessed by active and authorized users? </w:t>
            </w:r>
            <w:r w:rsidRPr="00575452">
              <w:rPr>
                <w:rFonts w:ascii="Open Sans Semibold" w:hAnsi="Open Sans Semibold" w:cs="Open Sans Semibold"/>
                <w:b/>
                <w:bCs/>
                <w:color w:val="231F20"/>
                <w:sz w:val="20"/>
              </w:rPr>
              <w:t>PR.AC</w:t>
            </w:r>
          </w:p>
        </w:tc>
        <w:tc>
          <w:tcPr>
            <w:tcW w:w="5520" w:type="dxa"/>
            <w:shd w:val="clear" w:color="auto" w:fill="EDF0F9"/>
          </w:tcPr>
          <w:p w14:paraId="4DDCAA33" w14:textId="77777777" w:rsidR="003E6D87" w:rsidRDefault="003E6D87">
            <w:pPr>
              <w:pStyle w:val="TableParagraph"/>
              <w:rPr>
                <w:rFonts w:ascii="Times New Roman"/>
                <w:sz w:val="18"/>
              </w:rPr>
            </w:pPr>
          </w:p>
        </w:tc>
      </w:tr>
      <w:tr w:rsidR="003E6D87" w14:paraId="4034BF38" w14:textId="77777777">
        <w:trPr>
          <w:trHeight w:val="1099"/>
        </w:trPr>
        <w:tc>
          <w:tcPr>
            <w:tcW w:w="535" w:type="dxa"/>
          </w:tcPr>
          <w:p w14:paraId="5FE9F1F6" w14:textId="77777777" w:rsidR="003E6D87" w:rsidRPr="00575452" w:rsidRDefault="003E6D87">
            <w:pPr>
              <w:pStyle w:val="TableParagraph"/>
              <w:spacing w:before="9"/>
              <w:rPr>
                <w:rFonts w:ascii="Open Sans Semibold" w:hAnsi="Open Sans Semibold" w:cs="Open Sans Semibold"/>
                <w:b/>
                <w:bCs/>
                <w:sz w:val="38"/>
              </w:rPr>
            </w:pPr>
          </w:p>
          <w:p w14:paraId="2CF46434"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8</w:t>
            </w:r>
          </w:p>
        </w:tc>
        <w:tc>
          <w:tcPr>
            <w:tcW w:w="4734" w:type="dxa"/>
          </w:tcPr>
          <w:p w14:paraId="36B4DFB4" w14:textId="77777777" w:rsidR="003E6D87" w:rsidRDefault="00730722">
            <w:pPr>
              <w:pStyle w:val="TableParagraph"/>
              <w:spacing w:before="132" w:line="247" w:lineRule="auto"/>
              <w:ind w:left="113" w:right="165"/>
              <w:rPr>
                <w:rFonts w:ascii="OpenSans-Semibold"/>
                <w:b/>
                <w:sz w:val="20"/>
              </w:rPr>
            </w:pPr>
            <w:r>
              <w:rPr>
                <w:color w:val="231F20"/>
                <w:sz w:val="20"/>
              </w:rPr>
              <w:t xml:space="preserve">Do you prohibit account sharing across all services and users as part of your information security policy? </w:t>
            </w:r>
            <w:r w:rsidRPr="00575452">
              <w:rPr>
                <w:rFonts w:ascii="Open Sans Semibold" w:hAnsi="Open Sans Semibold" w:cs="Open Sans Semibold"/>
                <w:b/>
                <w:bCs/>
                <w:color w:val="231F20"/>
                <w:sz w:val="20"/>
              </w:rPr>
              <w:t>PR.AC</w:t>
            </w:r>
          </w:p>
        </w:tc>
        <w:tc>
          <w:tcPr>
            <w:tcW w:w="5520" w:type="dxa"/>
          </w:tcPr>
          <w:p w14:paraId="53F6DACD" w14:textId="77777777" w:rsidR="003E6D87" w:rsidRDefault="003E6D87">
            <w:pPr>
              <w:pStyle w:val="TableParagraph"/>
              <w:rPr>
                <w:rFonts w:ascii="Times New Roman"/>
                <w:sz w:val="18"/>
              </w:rPr>
            </w:pPr>
          </w:p>
        </w:tc>
      </w:tr>
      <w:tr w:rsidR="003E6D87" w14:paraId="1196AD82" w14:textId="77777777">
        <w:trPr>
          <w:trHeight w:val="819"/>
        </w:trPr>
        <w:tc>
          <w:tcPr>
            <w:tcW w:w="535" w:type="dxa"/>
            <w:shd w:val="clear" w:color="auto" w:fill="EDF0F9"/>
          </w:tcPr>
          <w:p w14:paraId="42988B87" w14:textId="77777777" w:rsidR="003E6D87" w:rsidRPr="00575452" w:rsidRDefault="003E6D87">
            <w:pPr>
              <w:pStyle w:val="TableParagraph"/>
              <w:spacing w:before="7"/>
              <w:rPr>
                <w:rFonts w:ascii="Open Sans Semibold" w:hAnsi="Open Sans Semibold" w:cs="Open Sans Semibold"/>
                <w:b/>
                <w:bCs/>
                <w:sz w:val="25"/>
              </w:rPr>
            </w:pPr>
          </w:p>
          <w:p w14:paraId="712D9F1E"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9</w:t>
            </w:r>
          </w:p>
        </w:tc>
        <w:tc>
          <w:tcPr>
            <w:tcW w:w="4734" w:type="dxa"/>
            <w:shd w:val="clear" w:color="auto" w:fill="EDF0F9"/>
          </w:tcPr>
          <w:p w14:paraId="7E3E435F" w14:textId="77777777" w:rsidR="003E6D87" w:rsidRDefault="00730722">
            <w:pPr>
              <w:pStyle w:val="TableParagraph"/>
              <w:spacing w:before="132" w:line="247" w:lineRule="auto"/>
              <w:ind w:left="113" w:right="165"/>
              <w:rPr>
                <w:rFonts w:ascii="OpenSans-Semibold"/>
                <w:b/>
                <w:sz w:val="20"/>
              </w:rPr>
            </w:pPr>
            <w:r>
              <w:rPr>
                <w:color w:val="231F20"/>
                <w:sz w:val="20"/>
              </w:rPr>
              <w:t xml:space="preserve">Do you control and monitor what applications your users are allowed to install and use? </w:t>
            </w:r>
            <w:r w:rsidRPr="00575452">
              <w:rPr>
                <w:rFonts w:ascii="Open Sans Semibold" w:hAnsi="Open Sans Semibold" w:cs="Open Sans Semibold"/>
                <w:b/>
                <w:bCs/>
                <w:color w:val="231F20"/>
                <w:sz w:val="20"/>
              </w:rPr>
              <w:t>PR.AC</w:t>
            </w:r>
          </w:p>
        </w:tc>
        <w:tc>
          <w:tcPr>
            <w:tcW w:w="5520" w:type="dxa"/>
            <w:shd w:val="clear" w:color="auto" w:fill="EDF0F9"/>
          </w:tcPr>
          <w:p w14:paraId="35AB8EEB" w14:textId="77777777" w:rsidR="003E6D87" w:rsidRDefault="003E6D87">
            <w:pPr>
              <w:pStyle w:val="TableParagraph"/>
              <w:rPr>
                <w:rFonts w:ascii="Times New Roman"/>
                <w:sz w:val="18"/>
              </w:rPr>
            </w:pPr>
          </w:p>
        </w:tc>
      </w:tr>
      <w:tr w:rsidR="003E6D87" w14:paraId="2B0A4C61" w14:textId="77777777">
        <w:trPr>
          <w:trHeight w:val="1379"/>
        </w:trPr>
        <w:tc>
          <w:tcPr>
            <w:tcW w:w="535" w:type="dxa"/>
          </w:tcPr>
          <w:p w14:paraId="5C8B096D" w14:textId="77777777" w:rsidR="003E6D87" w:rsidRPr="00575452" w:rsidRDefault="003E6D87">
            <w:pPr>
              <w:pStyle w:val="TableParagraph"/>
              <w:rPr>
                <w:rFonts w:ascii="Open Sans Semibold" w:hAnsi="Open Sans Semibold" w:cs="Open Sans Semibold"/>
                <w:b/>
                <w:bCs/>
                <w:sz w:val="26"/>
              </w:rPr>
            </w:pPr>
          </w:p>
          <w:p w14:paraId="5CF57316" w14:textId="77777777" w:rsidR="003E6D87" w:rsidRPr="00575452" w:rsidRDefault="003E6D87">
            <w:pPr>
              <w:pStyle w:val="TableParagraph"/>
              <w:rPr>
                <w:rFonts w:ascii="Open Sans Semibold" w:hAnsi="Open Sans Semibold" w:cs="Open Sans Semibold"/>
                <w:b/>
                <w:bCs/>
                <w:sz w:val="26"/>
              </w:rPr>
            </w:pPr>
          </w:p>
          <w:p w14:paraId="4F4D00B0"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10</w:t>
            </w:r>
          </w:p>
        </w:tc>
        <w:tc>
          <w:tcPr>
            <w:tcW w:w="4734" w:type="dxa"/>
          </w:tcPr>
          <w:p w14:paraId="582036C7" w14:textId="77777777" w:rsidR="003E6D87" w:rsidRDefault="00730722">
            <w:pPr>
              <w:pStyle w:val="TableParagraph"/>
              <w:spacing w:before="132" w:line="247" w:lineRule="auto"/>
              <w:ind w:left="113" w:right="501"/>
              <w:rPr>
                <w:sz w:val="20"/>
              </w:rPr>
            </w:pPr>
            <w:r>
              <w:rPr>
                <w:color w:val="231F20"/>
                <w:sz w:val="20"/>
              </w:rPr>
              <w:t>Do you enforce best security practices, such as unique complex passwords, multi-factor</w:t>
            </w:r>
          </w:p>
          <w:p w14:paraId="66E25E23" w14:textId="77777777" w:rsidR="003E6D87" w:rsidRDefault="00730722">
            <w:pPr>
              <w:pStyle w:val="TableParagraph"/>
              <w:spacing w:line="247" w:lineRule="auto"/>
              <w:ind w:left="113" w:right="165"/>
              <w:rPr>
                <w:rFonts w:ascii="OpenSans-Semibold"/>
                <w:b/>
                <w:sz w:val="20"/>
              </w:rPr>
            </w:pPr>
            <w:r>
              <w:rPr>
                <w:color w:val="231F20"/>
                <w:sz w:val="20"/>
              </w:rPr>
              <w:t xml:space="preserve">authentication, and where advisable, single sign- on to users? </w:t>
            </w:r>
            <w:r w:rsidRPr="00575452">
              <w:rPr>
                <w:rFonts w:ascii="Open Sans Semibold" w:hAnsi="Open Sans Semibold" w:cs="Open Sans Semibold"/>
                <w:b/>
                <w:bCs/>
                <w:color w:val="231F20"/>
                <w:sz w:val="20"/>
              </w:rPr>
              <w:t>PR.AC</w:t>
            </w:r>
          </w:p>
        </w:tc>
        <w:tc>
          <w:tcPr>
            <w:tcW w:w="5520" w:type="dxa"/>
          </w:tcPr>
          <w:p w14:paraId="1542497F" w14:textId="77777777" w:rsidR="003E6D87" w:rsidRDefault="003E6D87">
            <w:pPr>
              <w:pStyle w:val="TableParagraph"/>
              <w:rPr>
                <w:rFonts w:ascii="Times New Roman"/>
                <w:sz w:val="18"/>
              </w:rPr>
            </w:pPr>
          </w:p>
        </w:tc>
      </w:tr>
      <w:tr w:rsidR="003E6D87" w14:paraId="5D9DBFD3" w14:textId="77777777">
        <w:trPr>
          <w:trHeight w:val="1099"/>
        </w:trPr>
        <w:tc>
          <w:tcPr>
            <w:tcW w:w="535" w:type="dxa"/>
            <w:shd w:val="clear" w:color="auto" w:fill="EDF0F9"/>
          </w:tcPr>
          <w:p w14:paraId="4520E467" w14:textId="77777777" w:rsidR="003E6D87" w:rsidRPr="00575452" w:rsidRDefault="003E6D87">
            <w:pPr>
              <w:pStyle w:val="TableParagraph"/>
              <w:spacing w:before="9"/>
              <w:rPr>
                <w:rFonts w:ascii="Open Sans Semibold" w:hAnsi="Open Sans Semibold" w:cs="Open Sans Semibold"/>
                <w:b/>
                <w:bCs/>
                <w:sz w:val="38"/>
              </w:rPr>
            </w:pPr>
          </w:p>
          <w:p w14:paraId="19E721FB" w14:textId="77777777" w:rsidR="003E6D87" w:rsidRPr="00575452" w:rsidRDefault="00730722">
            <w:pPr>
              <w:pStyle w:val="TableParagraph"/>
              <w:ind w:right="113"/>
              <w:jc w:val="right"/>
              <w:rPr>
                <w:rFonts w:ascii="Open Sans Semibold" w:hAnsi="Open Sans Semibold" w:cs="Open Sans Semibold"/>
                <w:b/>
                <w:bCs/>
                <w:sz w:val="20"/>
              </w:rPr>
            </w:pPr>
            <w:r w:rsidRPr="00575452">
              <w:rPr>
                <w:rFonts w:ascii="Open Sans Semibold" w:hAnsi="Open Sans Semibold" w:cs="Open Sans Semibold"/>
                <w:b/>
                <w:bCs/>
                <w:color w:val="231F20"/>
                <w:sz w:val="20"/>
              </w:rPr>
              <w:t>11</w:t>
            </w:r>
          </w:p>
        </w:tc>
        <w:tc>
          <w:tcPr>
            <w:tcW w:w="4734" w:type="dxa"/>
            <w:shd w:val="clear" w:color="auto" w:fill="EDF0F9"/>
          </w:tcPr>
          <w:p w14:paraId="530F5680" w14:textId="77777777" w:rsidR="003E6D87" w:rsidRDefault="00730722">
            <w:pPr>
              <w:pStyle w:val="TableParagraph"/>
              <w:spacing w:before="132"/>
              <w:ind w:left="113"/>
              <w:rPr>
                <w:sz w:val="20"/>
              </w:rPr>
            </w:pPr>
            <w:r>
              <w:rPr>
                <w:color w:val="231F20"/>
                <w:sz w:val="20"/>
              </w:rPr>
              <w:t>Do you have an up-to-date inventory of all</w:t>
            </w:r>
          </w:p>
          <w:p w14:paraId="0E764ECF" w14:textId="77777777" w:rsidR="003E6D87" w:rsidRDefault="00730722">
            <w:pPr>
              <w:pStyle w:val="TableParagraph"/>
              <w:spacing w:before="8" w:line="247" w:lineRule="auto"/>
              <w:ind w:left="113" w:right="165"/>
              <w:rPr>
                <w:rFonts w:ascii="OpenSans-Semibold"/>
                <w:b/>
                <w:sz w:val="20"/>
              </w:rPr>
            </w:pPr>
            <w:r>
              <w:rPr>
                <w:color w:val="231F20"/>
                <w:sz w:val="20"/>
              </w:rPr>
              <w:t xml:space="preserve">third-party applications running on your system, including their patch level? </w:t>
            </w:r>
            <w:r w:rsidRPr="00575452">
              <w:rPr>
                <w:rFonts w:ascii="Open Sans Semibold" w:hAnsi="Open Sans Semibold" w:cs="Open Sans Semibold"/>
                <w:b/>
                <w:bCs/>
                <w:color w:val="231F20"/>
                <w:sz w:val="20"/>
              </w:rPr>
              <w:t>PR.AC</w:t>
            </w:r>
          </w:p>
        </w:tc>
        <w:tc>
          <w:tcPr>
            <w:tcW w:w="5520" w:type="dxa"/>
            <w:shd w:val="clear" w:color="auto" w:fill="EDF0F9"/>
          </w:tcPr>
          <w:p w14:paraId="6BBA1AA9" w14:textId="77777777" w:rsidR="003E6D87" w:rsidRDefault="003E6D87">
            <w:pPr>
              <w:pStyle w:val="TableParagraph"/>
              <w:rPr>
                <w:rFonts w:ascii="Times New Roman"/>
                <w:sz w:val="18"/>
              </w:rPr>
            </w:pPr>
          </w:p>
        </w:tc>
      </w:tr>
      <w:tr w:rsidR="003E6D87" w14:paraId="5305CE97" w14:textId="77777777">
        <w:trPr>
          <w:trHeight w:val="1099"/>
        </w:trPr>
        <w:tc>
          <w:tcPr>
            <w:tcW w:w="535" w:type="dxa"/>
          </w:tcPr>
          <w:p w14:paraId="07D4FA5E" w14:textId="77777777" w:rsidR="003E6D87" w:rsidRPr="00575452" w:rsidRDefault="003E6D87">
            <w:pPr>
              <w:pStyle w:val="TableParagraph"/>
              <w:spacing w:before="9"/>
              <w:rPr>
                <w:rFonts w:ascii="Open Sans Semibold" w:hAnsi="Open Sans Semibold" w:cs="Open Sans Semibold"/>
                <w:b/>
                <w:bCs/>
                <w:sz w:val="38"/>
              </w:rPr>
            </w:pPr>
          </w:p>
          <w:p w14:paraId="10958D2B" w14:textId="77777777" w:rsidR="003E6D87" w:rsidRPr="00575452" w:rsidRDefault="00730722">
            <w:pPr>
              <w:pStyle w:val="TableParagraph"/>
              <w:ind w:right="110"/>
              <w:jc w:val="right"/>
              <w:rPr>
                <w:rFonts w:ascii="Open Sans Semibold" w:hAnsi="Open Sans Semibold" w:cs="Open Sans Semibold"/>
                <w:b/>
                <w:bCs/>
                <w:sz w:val="20"/>
              </w:rPr>
            </w:pPr>
            <w:r w:rsidRPr="00575452">
              <w:rPr>
                <w:rFonts w:ascii="Open Sans Semibold" w:hAnsi="Open Sans Semibold" w:cs="Open Sans Semibold"/>
                <w:b/>
                <w:bCs/>
                <w:color w:val="231F20"/>
                <w:sz w:val="20"/>
              </w:rPr>
              <w:t>12</w:t>
            </w:r>
          </w:p>
        </w:tc>
        <w:tc>
          <w:tcPr>
            <w:tcW w:w="4734" w:type="dxa"/>
          </w:tcPr>
          <w:p w14:paraId="545553C1" w14:textId="77777777" w:rsidR="003E6D87" w:rsidRDefault="00730722">
            <w:pPr>
              <w:pStyle w:val="TableParagraph"/>
              <w:spacing w:before="132" w:line="247" w:lineRule="auto"/>
              <w:ind w:left="113" w:right="316"/>
              <w:rPr>
                <w:rFonts w:ascii="OpenSans-Semibold"/>
                <w:b/>
                <w:sz w:val="20"/>
              </w:rPr>
            </w:pPr>
            <w:r>
              <w:rPr>
                <w:color w:val="231F20"/>
                <w:sz w:val="20"/>
              </w:rPr>
              <w:t xml:space="preserve">Do you allow IoT devices such as digital assistants, smart white goods etc. to connect to your network? </w:t>
            </w:r>
            <w:r w:rsidRPr="00575452">
              <w:rPr>
                <w:rFonts w:ascii="Open Sans Semibold" w:hAnsi="Open Sans Semibold" w:cs="Open Sans Semibold"/>
                <w:b/>
                <w:bCs/>
                <w:color w:val="231F20"/>
                <w:sz w:val="20"/>
              </w:rPr>
              <w:t>PR AC</w:t>
            </w:r>
          </w:p>
        </w:tc>
        <w:tc>
          <w:tcPr>
            <w:tcW w:w="5520" w:type="dxa"/>
          </w:tcPr>
          <w:p w14:paraId="687B0899" w14:textId="77777777" w:rsidR="003E6D87" w:rsidRDefault="003E6D87">
            <w:pPr>
              <w:pStyle w:val="TableParagraph"/>
              <w:rPr>
                <w:rFonts w:ascii="Times New Roman"/>
                <w:sz w:val="18"/>
              </w:rPr>
            </w:pPr>
          </w:p>
        </w:tc>
      </w:tr>
      <w:tr w:rsidR="003E6D87" w14:paraId="34076512" w14:textId="77777777">
        <w:trPr>
          <w:trHeight w:val="1099"/>
        </w:trPr>
        <w:tc>
          <w:tcPr>
            <w:tcW w:w="535" w:type="dxa"/>
            <w:shd w:val="clear" w:color="auto" w:fill="EDF0F9"/>
          </w:tcPr>
          <w:p w14:paraId="20D35E1C" w14:textId="77777777" w:rsidR="003E6D87" w:rsidRPr="00575452" w:rsidRDefault="003E6D87">
            <w:pPr>
              <w:pStyle w:val="TableParagraph"/>
              <w:spacing w:before="9"/>
              <w:rPr>
                <w:rFonts w:ascii="Open Sans Semibold" w:hAnsi="Open Sans Semibold" w:cs="Open Sans Semibold"/>
                <w:b/>
                <w:bCs/>
                <w:sz w:val="38"/>
              </w:rPr>
            </w:pPr>
          </w:p>
          <w:p w14:paraId="67CE172F" w14:textId="77777777" w:rsidR="003E6D87" w:rsidRPr="00575452" w:rsidRDefault="00730722">
            <w:pPr>
              <w:pStyle w:val="TableParagraph"/>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13</w:t>
            </w:r>
          </w:p>
        </w:tc>
        <w:tc>
          <w:tcPr>
            <w:tcW w:w="4734" w:type="dxa"/>
            <w:shd w:val="clear" w:color="auto" w:fill="EDF0F9"/>
          </w:tcPr>
          <w:p w14:paraId="685C5D0F" w14:textId="77777777" w:rsidR="003E6D87" w:rsidRDefault="00730722">
            <w:pPr>
              <w:pStyle w:val="TableParagraph"/>
              <w:spacing w:before="132" w:line="247" w:lineRule="auto"/>
              <w:ind w:left="113" w:right="165"/>
              <w:rPr>
                <w:rFonts w:ascii="OpenSans-Semibold"/>
                <w:b/>
                <w:sz w:val="20"/>
              </w:rPr>
            </w:pPr>
            <w:r>
              <w:rPr>
                <w:color w:val="231F20"/>
                <w:sz w:val="20"/>
              </w:rPr>
              <w:t xml:space="preserve">Do you prevent users from connecting non- authorized devices to your network (physically or wirelessly)? </w:t>
            </w:r>
            <w:r w:rsidRPr="00575452">
              <w:rPr>
                <w:rFonts w:ascii="Open Sans Semibold" w:hAnsi="Open Sans Semibold" w:cs="Open Sans Semibold"/>
                <w:b/>
                <w:bCs/>
                <w:color w:val="231F20"/>
                <w:sz w:val="20"/>
              </w:rPr>
              <w:t>PR.AC</w:t>
            </w:r>
          </w:p>
        </w:tc>
        <w:tc>
          <w:tcPr>
            <w:tcW w:w="5520" w:type="dxa"/>
            <w:shd w:val="clear" w:color="auto" w:fill="EDF0F9"/>
          </w:tcPr>
          <w:p w14:paraId="3A6AF35F" w14:textId="77777777" w:rsidR="003E6D87" w:rsidRDefault="003E6D87">
            <w:pPr>
              <w:pStyle w:val="TableParagraph"/>
              <w:rPr>
                <w:rFonts w:ascii="Times New Roman"/>
                <w:sz w:val="18"/>
              </w:rPr>
            </w:pPr>
          </w:p>
        </w:tc>
      </w:tr>
      <w:tr w:rsidR="003E6D87" w14:paraId="797F95F1" w14:textId="77777777">
        <w:trPr>
          <w:trHeight w:val="1379"/>
        </w:trPr>
        <w:tc>
          <w:tcPr>
            <w:tcW w:w="535" w:type="dxa"/>
          </w:tcPr>
          <w:p w14:paraId="1ABD2A0D" w14:textId="77777777" w:rsidR="003E6D87" w:rsidRPr="00575452" w:rsidRDefault="003E6D87">
            <w:pPr>
              <w:pStyle w:val="TableParagraph"/>
              <w:rPr>
                <w:rFonts w:ascii="Open Sans Semibold" w:hAnsi="Open Sans Semibold" w:cs="Open Sans Semibold"/>
                <w:b/>
                <w:bCs/>
                <w:sz w:val="26"/>
              </w:rPr>
            </w:pPr>
          </w:p>
          <w:p w14:paraId="6602E546" w14:textId="77777777" w:rsidR="003E6D87" w:rsidRPr="00575452" w:rsidRDefault="003E6D87">
            <w:pPr>
              <w:pStyle w:val="TableParagraph"/>
              <w:rPr>
                <w:rFonts w:ascii="Open Sans Semibold" w:hAnsi="Open Sans Semibold" w:cs="Open Sans Semibold"/>
                <w:b/>
                <w:bCs/>
                <w:sz w:val="26"/>
              </w:rPr>
            </w:pPr>
          </w:p>
          <w:p w14:paraId="1822A33F" w14:textId="77777777" w:rsidR="003E6D87" w:rsidRPr="00575452" w:rsidRDefault="00730722">
            <w:pPr>
              <w:pStyle w:val="TableParagraph"/>
              <w:spacing w:before="1"/>
              <w:ind w:right="108"/>
              <w:jc w:val="right"/>
              <w:rPr>
                <w:rFonts w:ascii="Open Sans Semibold" w:hAnsi="Open Sans Semibold" w:cs="Open Sans Semibold"/>
                <w:b/>
                <w:bCs/>
                <w:sz w:val="20"/>
              </w:rPr>
            </w:pPr>
            <w:r w:rsidRPr="00575452">
              <w:rPr>
                <w:rFonts w:ascii="Open Sans Semibold" w:hAnsi="Open Sans Semibold" w:cs="Open Sans Semibold"/>
                <w:b/>
                <w:bCs/>
                <w:color w:val="231F20"/>
                <w:sz w:val="20"/>
              </w:rPr>
              <w:t>14</w:t>
            </w:r>
          </w:p>
        </w:tc>
        <w:tc>
          <w:tcPr>
            <w:tcW w:w="4734" w:type="dxa"/>
          </w:tcPr>
          <w:p w14:paraId="03DD622F" w14:textId="77777777" w:rsidR="003E6D87" w:rsidRDefault="00730722">
            <w:pPr>
              <w:pStyle w:val="TableParagraph"/>
              <w:spacing w:before="132" w:line="247" w:lineRule="auto"/>
              <w:ind w:left="113" w:right="165"/>
              <w:rPr>
                <w:rFonts w:ascii="OpenSans-Semibold"/>
                <w:b/>
                <w:sz w:val="20"/>
              </w:rPr>
            </w:pPr>
            <w:r>
              <w:rPr>
                <w:color w:val="231F20"/>
                <w:sz w:val="20"/>
              </w:rPr>
              <w:t xml:space="preserve">Have you renamed or disabled default accounts and passwords for all devices, services and software, including IoT devices (e.g. smart white goods, wearables, digital assistants, etc.)? </w:t>
            </w:r>
            <w:r w:rsidRPr="00575452">
              <w:rPr>
                <w:rFonts w:ascii="Open Sans Semibold" w:hAnsi="Open Sans Semibold" w:cs="Open Sans Semibold"/>
                <w:b/>
                <w:bCs/>
                <w:color w:val="231F20"/>
                <w:sz w:val="20"/>
              </w:rPr>
              <w:t>PR.AC</w:t>
            </w:r>
          </w:p>
        </w:tc>
        <w:tc>
          <w:tcPr>
            <w:tcW w:w="5520" w:type="dxa"/>
          </w:tcPr>
          <w:p w14:paraId="5F0C64B0" w14:textId="77777777" w:rsidR="003E6D87" w:rsidRDefault="003E6D87">
            <w:pPr>
              <w:pStyle w:val="TableParagraph"/>
              <w:rPr>
                <w:rFonts w:ascii="Times New Roman"/>
                <w:sz w:val="18"/>
              </w:rPr>
            </w:pPr>
          </w:p>
        </w:tc>
      </w:tr>
      <w:tr w:rsidR="003E6D87" w14:paraId="575618C1" w14:textId="77777777">
        <w:trPr>
          <w:trHeight w:val="1379"/>
        </w:trPr>
        <w:tc>
          <w:tcPr>
            <w:tcW w:w="535" w:type="dxa"/>
            <w:shd w:val="clear" w:color="auto" w:fill="EDF0F9"/>
          </w:tcPr>
          <w:p w14:paraId="2EA82EDF" w14:textId="77777777" w:rsidR="003E6D87" w:rsidRPr="00575452" w:rsidRDefault="003E6D87">
            <w:pPr>
              <w:pStyle w:val="TableParagraph"/>
              <w:rPr>
                <w:rFonts w:ascii="Open Sans Semibold" w:hAnsi="Open Sans Semibold" w:cs="Open Sans Semibold"/>
                <w:b/>
                <w:bCs/>
                <w:sz w:val="26"/>
              </w:rPr>
            </w:pPr>
          </w:p>
          <w:p w14:paraId="051ADF48" w14:textId="77777777" w:rsidR="003E6D87" w:rsidRPr="00575452" w:rsidRDefault="003E6D87">
            <w:pPr>
              <w:pStyle w:val="TableParagraph"/>
              <w:rPr>
                <w:rFonts w:ascii="Open Sans Semibold" w:hAnsi="Open Sans Semibold" w:cs="Open Sans Semibold"/>
                <w:b/>
                <w:bCs/>
                <w:sz w:val="26"/>
              </w:rPr>
            </w:pPr>
          </w:p>
          <w:p w14:paraId="72F47E75" w14:textId="77777777" w:rsidR="003E6D87" w:rsidRPr="00575452" w:rsidRDefault="00730722">
            <w:pPr>
              <w:pStyle w:val="TableParagraph"/>
              <w:spacing w:before="1"/>
              <w:ind w:right="108"/>
              <w:jc w:val="right"/>
              <w:rPr>
                <w:rFonts w:ascii="Open Sans Semibold" w:hAnsi="Open Sans Semibold" w:cs="Open Sans Semibold"/>
                <w:b/>
                <w:bCs/>
                <w:sz w:val="20"/>
              </w:rPr>
            </w:pPr>
            <w:r w:rsidRPr="00575452">
              <w:rPr>
                <w:rFonts w:ascii="Open Sans Semibold" w:hAnsi="Open Sans Semibold" w:cs="Open Sans Semibold"/>
                <w:b/>
                <w:bCs/>
                <w:color w:val="231F20"/>
                <w:sz w:val="20"/>
              </w:rPr>
              <w:t>15</w:t>
            </w:r>
          </w:p>
        </w:tc>
        <w:tc>
          <w:tcPr>
            <w:tcW w:w="4734" w:type="dxa"/>
            <w:shd w:val="clear" w:color="auto" w:fill="EDF0F9"/>
          </w:tcPr>
          <w:p w14:paraId="28A43C47" w14:textId="77777777" w:rsidR="003E6D87" w:rsidRDefault="00730722">
            <w:pPr>
              <w:pStyle w:val="TableParagraph"/>
              <w:spacing w:before="132" w:line="247" w:lineRule="auto"/>
              <w:ind w:left="113" w:right="94"/>
              <w:rPr>
                <w:rFonts w:ascii="OpenSans-Semibold"/>
                <w:b/>
                <w:sz w:val="20"/>
              </w:rPr>
            </w:pPr>
            <w:r>
              <w:rPr>
                <w:color w:val="231F20"/>
                <w:sz w:val="20"/>
              </w:rPr>
              <w:t xml:space="preserve">Do you allow "Bring Your Own Device" (BYOD) at your organization and if so, do you have an up-to- date policy to manage and control their access to your services and data? </w:t>
            </w:r>
            <w:r w:rsidRPr="00575452">
              <w:rPr>
                <w:rFonts w:ascii="Open Sans Semibold" w:hAnsi="Open Sans Semibold" w:cs="Open Sans Semibold"/>
                <w:b/>
                <w:bCs/>
                <w:color w:val="231F20"/>
                <w:sz w:val="20"/>
              </w:rPr>
              <w:t>PR.AC</w:t>
            </w:r>
          </w:p>
        </w:tc>
        <w:tc>
          <w:tcPr>
            <w:tcW w:w="5520" w:type="dxa"/>
            <w:shd w:val="clear" w:color="auto" w:fill="EDF0F9"/>
          </w:tcPr>
          <w:p w14:paraId="3FA92751" w14:textId="77777777" w:rsidR="003E6D87" w:rsidRDefault="003E6D87">
            <w:pPr>
              <w:pStyle w:val="TableParagraph"/>
              <w:rPr>
                <w:rFonts w:ascii="Times New Roman"/>
                <w:sz w:val="18"/>
              </w:rPr>
            </w:pPr>
          </w:p>
        </w:tc>
      </w:tr>
    </w:tbl>
    <w:p w14:paraId="1D008526" w14:textId="77777777" w:rsidR="003E6D87" w:rsidRDefault="003E6D87">
      <w:pPr>
        <w:rPr>
          <w:rFonts w:ascii="Times New Roman"/>
          <w:sz w:val="18"/>
        </w:rPr>
        <w:sectPr w:rsidR="003E6D87">
          <w:headerReference w:type="default" r:id="rId29"/>
          <w:footerReference w:type="default" r:id="rId30"/>
          <w:pgSz w:w="12240" w:h="15840"/>
          <w:pgMar w:top="1040" w:right="600" w:bottom="640" w:left="580" w:header="671" w:footer="451" w:gutter="0"/>
          <w:pgNumType w:start="2"/>
          <w:cols w:space="720"/>
        </w:sectPr>
      </w:pPr>
    </w:p>
    <w:p w14:paraId="3800BEE6" w14:textId="77777777" w:rsidR="003E6D87" w:rsidRDefault="003E6D87">
      <w:pPr>
        <w:pStyle w:val="BodyText"/>
        <w:rPr>
          <w:rFonts w:ascii="Acronis-Light"/>
          <w:sz w:val="20"/>
        </w:rPr>
      </w:pPr>
    </w:p>
    <w:p w14:paraId="0FA84AF5" w14:textId="77777777" w:rsidR="003E6D87" w:rsidRDefault="003E6D87">
      <w:pPr>
        <w:pStyle w:val="BodyText"/>
        <w:rPr>
          <w:rFonts w:ascii="Acronis-Light"/>
          <w:sz w:val="20"/>
        </w:rPr>
      </w:pPr>
    </w:p>
    <w:p w14:paraId="465064D5" w14:textId="77777777" w:rsidR="003E6D87" w:rsidRDefault="003E6D87">
      <w:pPr>
        <w:pStyle w:val="BodyText"/>
        <w:spacing w:before="8"/>
        <w:rPr>
          <w:rFonts w:ascii="Acronis-Light"/>
          <w:sz w:val="21"/>
        </w:rPr>
      </w:pPr>
    </w:p>
    <w:tbl>
      <w:tblPr>
        <w:tblW w:w="0" w:type="auto"/>
        <w:tblInd w:w="150"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535"/>
        <w:gridCol w:w="4734"/>
        <w:gridCol w:w="5520"/>
      </w:tblGrid>
      <w:tr w:rsidR="003E6D87" w14:paraId="490D6275" w14:textId="77777777">
        <w:trPr>
          <w:trHeight w:val="1379"/>
        </w:trPr>
        <w:tc>
          <w:tcPr>
            <w:tcW w:w="535" w:type="dxa"/>
          </w:tcPr>
          <w:p w14:paraId="15391254" w14:textId="77777777" w:rsidR="003E6D87" w:rsidRPr="00575452" w:rsidRDefault="003E6D87">
            <w:pPr>
              <w:pStyle w:val="TableParagraph"/>
              <w:rPr>
                <w:rFonts w:ascii="Open Sans Semibold" w:hAnsi="Open Sans Semibold" w:cs="Open Sans Semibold"/>
                <w:b/>
                <w:bCs/>
                <w:sz w:val="26"/>
              </w:rPr>
            </w:pPr>
          </w:p>
          <w:p w14:paraId="4980D6EA" w14:textId="77777777" w:rsidR="003E6D87" w:rsidRPr="00575452" w:rsidRDefault="003E6D87">
            <w:pPr>
              <w:pStyle w:val="TableParagraph"/>
              <w:rPr>
                <w:rFonts w:ascii="Open Sans Semibold" w:hAnsi="Open Sans Semibold" w:cs="Open Sans Semibold"/>
                <w:b/>
                <w:bCs/>
                <w:sz w:val="26"/>
              </w:rPr>
            </w:pPr>
          </w:p>
          <w:p w14:paraId="6EC1A3E6"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16</w:t>
            </w:r>
          </w:p>
        </w:tc>
        <w:tc>
          <w:tcPr>
            <w:tcW w:w="4734" w:type="dxa"/>
          </w:tcPr>
          <w:p w14:paraId="15B9A70B" w14:textId="77777777" w:rsidR="003E6D87" w:rsidRDefault="00730722">
            <w:pPr>
              <w:pStyle w:val="TableParagraph"/>
              <w:spacing w:before="132" w:line="247" w:lineRule="auto"/>
              <w:ind w:left="113" w:right="198"/>
              <w:rPr>
                <w:rFonts w:ascii="OpenSans-Semibold"/>
                <w:b/>
                <w:sz w:val="20"/>
              </w:rPr>
            </w:pPr>
            <w:r>
              <w:rPr>
                <w:color w:val="231F20"/>
                <w:sz w:val="20"/>
              </w:rPr>
              <w:t>Do you allow users to access your network remotely (e.g. from home or while travelling),  and are you confident the connection is properly authenticated, encrypted, and tracked?</w:t>
            </w:r>
            <w:r>
              <w:rPr>
                <w:color w:val="231F20"/>
                <w:spacing w:val="17"/>
                <w:sz w:val="20"/>
              </w:rPr>
              <w:t xml:space="preserve"> </w:t>
            </w:r>
            <w:r w:rsidRPr="00575452">
              <w:rPr>
                <w:rFonts w:ascii="Open Sans Semibold" w:hAnsi="Open Sans Semibold" w:cs="Open Sans Semibold"/>
                <w:b/>
                <w:bCs/>
                <w:color w:val="231F20"/>
                <w:spacing w:val="2"/>
                <w:sz w:val="20"/>
              </w:rPr>
              <w:t>PR.AC</w:t>
            </w:r>
          </w:p>
        </w:tc>
        <w:tc>
          <w:tcPr>
            <w:tcW w:w="5520" w:type="dxa"/>
          </w:tcPr>
          <w:p w14:paraId="0E4A0779" w14:textId="77777777" w:rsidR="003E6D87" w:rsidRDefault="003E6D87">
            <w:pPr>
              <w:pStyle w:val="TableParagraph"/>
              <w:rPr>
                <w:rFonts w:ascii="Times New Roman"/>
                <w:sz w:val="18"/>
              </w:rPr>
            </w:pPr>
          </w:p>
        </w:tc>
      </w:tr>
      <w:tr w:rsidR="003E6D87" w14:paraId="3556E742" w14:textId="77777777">
        <w:trPr>
          <w:trHeight w:val="1379"/>
        </w:trPr>
        <w:tc>
          <w:tcPr>
            <w:tcW w:w="535" w:type="dxa"/>
            <w:shd w:val="clear" w:color="auto" w:fill="EDF0F9"/>
          </w:tcPr>
          <w:p w14:paraId="2186F082" w14:textId="77777777" w:rsidR="003E6D87" w:rsidRPr="00575452" w:rsidRDefault="003E6D87">
            <w:pPr>
              <w:pStyle w:val="TableParagraph"/>
              <w:rPr>
                <w:rFonts w:ascii="Open Sans Semibold" w:hAnsi="Open Sans Semibold" w:cs="Open Sans Semibold"/>
                <w:b/>
                <w:bCs/>
                <w:sz w:val="26"/>
              </w:rPr>
            </w:pPr>
          </w:p>
          <w:p w14:paraId="50C56213" w14:textId="77777777" w:rsidR="003E6D87" w:rsidRPr="00575452" w:rsidRDefault="003E6D87">
            <w:pPr>
              <w:pStyle w:val="TableParagraph"/>
              <w:rPr>
                <w:rFonts w:ascii="Open Sans Semibold" w:hAnsi="Open Sans Semibold" w:cs="Open Sans Semibold"/>
                <w:b/>
                <w:bCs/>
                <w:sz w:val="26"/>
              </w:rPr>
            </w:pPr>
          </w:p>
          <w:p w14:paraId="3F504B3E"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17</w:t>
            </w:r>
          </w:p>
        </w:tc>
        <w:tc>
          <w:tcPr>
            <w:tcW w:w="4734" w:type="dxa"/>
            <w:shd w:val="clear" w:color="auto" w:fill="EDF0F9"/>
          </w:tcPr>
          <w:p w14:paraId="06636949" w14:textId="77777777" w:rsidR="003E6D87" w:rsidRDefault="00730722">
            <w:pPr>
              <w:pStyle w:val="TableParagraph"/>
              <w:spacing w:before="132" w:line="247" w:lineRule="auto"/>
              <w:ind w:left="113" w:right="165"/>
              <w:rPr>
                <w:rFonts w:ascii="OpenSans-Semibold"/>
                <w:b/>
                <w:sz w:val="20"/>
              </w:rPr>
            </w:pPr>
            <w:r>
              <w:rPr>
                <w:color w:val="231F20"/>
                <w:sz w:val="20"/>
              </w:rPr>
              <w:t xml:space="preserve">Can you remotely access, configure, audit, track and securely wipe any devices you allow on your network, even when they are outside of your network? </w:t>
            </w:r>
            <w:r w:rsidRPr="00575452">
              <w:rPr>
                <w:rFonts w:ascii="Open Sans Semibold" w:hAnsi="Open Sans Semibold" w:cs="Open Sans Semibold"/>
                <w:b/>
                <w:bCs/>
                <w:color w:val="231F20"/>
                <w:sz w:val="20"/>
              </w:rPr>
              <w:t>PR.AC</w:t>
            </w:r>
          </w:p>
        </w:tc>
        <w:tc>
          <w:tcPr>
            <w:tcW w:w="5520" w:type="dxa"/>
            <w:shd w:val="clear" w:color="auto" w:fill="EDF0F9"/>
          </w:tcPr>
          <w:p w14:paraId="2ECACE3E" w14:textId="77777777" w:rsidR="003E6D87" w:rsidRDefault="003E6D87">
            <w:pPr>
              <w:pStyle w:val="TableParagraph"/>
              <w:rPr>
                <w:rFonts w:ascii="Times New Roman"/>
                <w:sz w:val="18"/>
              </w:rPr>
            </w:pPr>
          </w:p>
        </w:tc>
      </w:tr>
      <w:tr w:rsidR="003E6D87" w14:paraId="491763F6" w14:textId="77777777">
        <w:trPr>
          <w:trHeight w:val="1099"/>
        </w:trPr>
        <w:tc>
          <w:tcPr>
            <w:tcW w:w="535" w:type="dxa"/>
          </w:tcPr>
          <w:p w14:paraId="61F2946F" w14:textId="77777777" w:rsidR="003E6D87" w:rsidRPr="00575452" w:rsidRDefault="003E6D87">
            <w:pPr>
              <w:pStyle w:val="TableParagraph"/>
              <w:spacing w:before="9"/>
              <w:rPr>
                <w:rFonts w:ascii="Open Sans Semibold" w:hAnsi="Open Sans Semibold" w:cs="Open Sans Semibold"/>
                <w:b/>
                <w:bCs/>
                <w:sz w:val="38"/>
              </w:rPr>
            </w:pPr>
          </w:p>
          <w:p w14:paraId="32354EC7" w14:textId="77777777" w:rsidR="003E6D87" w:rsidRPr="00575452" w:rsidRDefault="00730722">
            <w:pPr>
              <w:pStyle w:val="TableParagraph"/>
              <w:ind w:left="169" w:right="73"/>
              <w:jc w:val="center"/>
              <w:rPr>
                <w:rFonts w:ascii="Open Sans Semibold" w:hAnsi="Open Sans Semibold" w:cs="Open Sans Semibold"/>
                <w:b/>
                <w:bCs/>
                <w:sz w:val="20"/>
              </w:rPr>
            </w:pPr>
            <w:r w:rsidRPr="00575452">
              <w:rPr>
                <w:rFonts w:ascii="Open Sans Semibold" w:hAnsi="Open Sans Semibold" w:cs="Open Sans Semibold"/>
                <w:b/>
                <w:bCs/>
                <w:color w:val="231F20"/>
                <w:sz w:val="20"/>
              </w:rPr>
              <w:t>18</w:t>
            </w:r>
          </w:p>
        </w:tc>
        <w:tc>
          <w:tcPr>
            <w:tcW w:w="4734" w:type="dxa"/>
          </w:tcPr>
          <w:p w14:paraId="421BE3B6" w14:textId="77777777" w:rsidR="003E6D87" w:rsidRDefault="00730722">
            <w:pPr>
              <w:pStyle w:val="TableParagraph"/>
              <w:spacing w:before="132" w:line="247" w:lineRule="auto"/>
              <w:ind w:left="113" w:right="525"/>
              <w:jc w:val="both"/>
              <w:rPr>
                <w:rFonts w:ascii="OpenSans-Semibold"/>
                <w:b/>
                <w:sz w:val="20"/>
              </w:rPr>
            </w:pPr>
            <w:r>
              <w:rPr>
                <w:color w:val="231F20"/>
                <w:sz w:val="20"/>
              </w:rPr>
              <w:t xml:space="preserve">If you provide guest access to your networks, do you provide segregation from your critical systems and sensitive data? </w:t>
            </w:r>
            <w:r w:rsidRPr="00575452">
              <w:rPr>
                <w:rFonts w:ascii="Open Sans Semibold" w:hAnsi="Open Sans Semibold" w:cs="Open Sans Semibold"/>
                <w:b/>
                <w:bCs/>
                <w:color w:val="231F20"/>
                <w:sz w:val="20"/>
              </w:rPr>
              <w:t>PR. AC</w:t>
            </w:r>
          </w:p>
        </w:tc>
        <w:tc>
          <w:tcPr>
            <w:tcW w:w="5520" w:type="dxa"/>
          </w:tcPr>
          <w:p w14:paraId="42FB9888" w14:textId="77777777" w:rsidR="003E6D87" w:rsidRDefault="003E6D87">
            <w:pPr>
              <w:pStyle w:val="TableParagraph"/>
              <w:rPr>
                <w:rFonts w:ascii="Times New Roman"/>
                <w:sz w:val="18"/>
              </w:rPr>
            </w:pPr>
          </w:p>
        </w:tc>
      </w:tr>
      <w:tr w:rsidR="003E6D87" w14:paraId="5BF259E3" w14:textId="77777777">
        <w:trPr>
          <w:trHeight w:val="1379"/>
        </w:trPr>
        <w:tc>
          <w:tcPr>
            <w:tcW w:w="535" w:type="dxa"/>
            <w:shd w:val="clear" w:color="auto" w:fill="EDF0F9"/>
          </w:tcPr>
          <w:p w14:paraId="2162A3F1" w14:textId="77777777" w:rsidR="003E6D87" w:rsidRPr="00575452" w:rsidRDefault="003E6D87">
            <w:pPr>
              <w:pStyle w:val="TableParagraph"/>
              <w:rPr>
                <w:rFonts w:ascii="Open Sans Semibold" w:hAnsi="Open Sans Semibold" w:cs="Open Sans Semibold"/>
                <w:b/>
                <w:bCs/>
                <w:sz w:val="26"/>
              </w:rPr>
            </w:pPr>
          </w:p>
          <w:p w14:paraId="60382AA4" w14:textId="77777777" w:rsidR="003E6D87" w:rsidRPr="00575452" w:rsidRDefault="003E6D87">
            <w:pPr>
              <w:pStyle w:val="TableParagraph"/>
              <w:rPr>
                <w:rFonts w:ascii="Open Sans Semibold" w:hAnsi="Open Sans Semibold" w:cs="Open Sans Semibold"/>
                <w:b/>
                <w:bCs/>
                <w:sz w:val="26"/>
              </w:rPr>
            </w:pPr>
          </w:p>
          <w:p w14:paraId="65C8CA77" w14:textId="77777777" w:rsidR="003E6D87" w:rsidRPr="00575452" w:rsidRDefault="00730722">
            <w:pPr>
              <w:pStyle w:val="TableParagraph"/>
              <w:spacing w:before="1"/>
              <w:ind w:left="169" w:right="72"/>
              <w:jc w:val="center"/>
              <w:rPr>
                <w:rFonts w:ascii="Open Sans Semibold" w:hAnsi="Open Sans Semibold" w:cs="Open Sans Semibold"/>
                <w:b/>
                <w:bCs/>
                <w:sz w:val="20"/>
              </w:rPr>
            </w:pPr>
            <w:r w:rsidRPr="00575452">
              <w:rPr>
                <w:rFonts w:ascii="Open Sans Semibold" w:hAnsi="Open Sans Semibold" w:cs="Open Sans Semibold"/>
                <w:b/>
                <w:bCs/>
                <w:color w:val="231F20"/>
                <w:sz w:val="20"/>
              </w:rPr>
              <w:t>19</w:t>
            </w:r>
          </w:p>
        </w:tc>
        <w:tc>
          <w:tcPr>
            <w:tcW w:w="4734" w:type="dxa"/>
            <w:shd w:val="clear" w:color="auto" w:fill="EDF0F9"/>
          </w:tcPr>
          <w:p w14:paraId="630C1EDB" w14:textId="77777777" w:rsidR="003E6D87" w:rsidRDefault="00730722">
            <w:pPr>
              <w:pStyle w:val="TableParagraph"/>
              <w:spacing w:before="132" w:line="247" w:lineRule="auto"/>
              <w:ind w:left="113" w:right="316"/>
              <w:rPr>
                <w:rFonts w:ascii="OpenSans-Semibold"/>
                <w:b/>
                <w:sz w:val="20"/>
              </w:rPr>
            </w:pPr>
            <w:r>
              <w:rPr>
                <w:color w:val="231F20"/>
                <w:sz w:val="20"/>
              </w:rPr>
              <w:t xml:space="preserve">If you are storing any data in the cloud (e.g. AWS, Google, Office 365, etc.), have you used all available tools and best practices to harden its security? </w:t>
            </w:r>
            <w:r w:rsidRPr="00575452">
              <w:rPr>
                <w:rFonts w:ascii="Open Sans Semibold" w:hAnsi="Open Sans Semibold" w:cs="Open Sans Semibold"/>
                <w:b/>
                <w:bCs/>
                <w:color w:val="231F20"/>
                <w:sz w:val="20"/>
              </w:rPr>
              <w:t>PR.AC, PR.DS</w:t>
            </w:r>
          </w:p>
        </w:tc>
        <w:tc>
          <w:tcPr>
            <w:tcW w:w="5520" w:type="dxa"/>
            <w:shd w:val="clear" w:color="auto" w:fill="EDF0F9"/>
          </w:tcPr>
          <w:p w14:paraId="6308996A" w14:textId="77777777" w:rsidR="003E6D87" w:rsidRDefault="003E6D87">
            <w:pPr>
              <w:pStyle w:val="TableParagraph"/>
              <w:rPr>
                <w:rFonts w:ascii="Times New Roman"/>
                <w:sz w:val="18"/>
              </w:rPr>
            </w:pPr>
          </w:p>
        </w:tc>
      </w:tr>
      <w:tr w:rsidR="003E6D87" w14:paraId="7FBFB57E" w14:textId="77777777">
        <w:trPr>
          <w:trHeight w:val="1099"/>
        </w:trPr>
        <w:tc>
          <w:tcPr>
            <w:tcW w:w="535" w:type="dxa"/>
          </w:tcPr>
          <w:p w14:paraId="7B6F4642" w14:textId="77777777" w:rsidR="003E6D87" w:rsidRPr="00575452" w:rsidRDefault="003E6D87">
            <w:pPr>
              <w:pStyle w:val="TableParagraph"/>
              <w:spacing w:before="9"/>
              <w:rPr>
                <w:rFonts w:ascii="Open Sans Semibold" w:hAnsi="Open Sans Semibold" w:cs="Open Sans Semibold"/>
                <w:b/>
                <w:bCs/>
                <w:sz w:val="38"/>
              </w:rPr>
            </w:pPr>
          </w:p>
          <w:p w14:paraId="76E74849" w14:textId="77777777" w:rsidR="003E6D87" w:rsidRPr="00575452" w:rsidRDefault="00730722">
            <w:pPr>
              <w:pStyle w:val="TableParagraph"/>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20</w:t>
            </w:r>
          </w:p>
        </w:tc>
        <w:tc>
          <w:tcPr>
            <w:tcW w:w="4734" w:type="dxa"/>
          </w:tcPr>
          <w:p w14:paraId="21CD1188" w14:textId="77777777" w:rsidR="003E6D87" w:rsidRDefault="00730722">
            <w:pPr>
              <w:pStyle w:val="TableParagraph"/>
              <w:spacing w:before="132" w:line="247" w:lineRule="auto"/>
              <w:ind w:left="113" w:right="165"/>
              <w:rPr>
                <w:sz w:val="20"/>
              </w:rPr>
            </w:pPr>
            <w:r>
              <w:rPr>
                <w:color w:val="231F20"/>
                <w:sz w:val="20"/>
              </w:rPr>
              <w:t xml:space="preserve">Do you track all systems, services, users, and contact lists to ensure anything unwanted or expired is deactivated or disabled? </w:t>
            </w:r>
            <w:r w:rsidRPr="00575452">
              <w:rPr>
                <w:rFonts w:ascii="Open Sans Semibold" w:hAnsi="Open Sans Semibold" w:cs="Open Sans Semibold"/>
                <w:b/>
                <w:bCs/>
                <w:color w:val="231F20"/>
                <w:sz w:val="20"/>
              </w:rPr>
              <w:t>PR.AC, PR.DS</w:t>
            </w:r>
          </w:p>
        </w:tc>
        <w:tc>
          <w:tcPr>
            <w:tcW w:w="5520" w:type="dxa"/>
          </w:tcPr>
          <w:p w14:paraId="53264F5E" w14:textId="77777777" w:rsidR="003E6D87" w:rsidRDefault="003E6D87">
            <w:pPr>
              <w:pStyle w:val="TableParagraph"/>
              <w:rPr>
                <w:rFonts w:ascii="Times New Roman"/>
                <w:sz w:val="18"/>
              </w:rPr>
            </w:pPr>
          </w:p>
        </w:tc>
      </w:tr>
      <w:tr w:rsidR="003E6D87" w14:paraId="6E5B10BF" w14:textId="77777777">
        <w:trPr>
          <w:trHeight w:val="1659"/>
        </w:trPr>
        <w:tc>
          <w:tcPr>
            <w:tcW w:w="535" w:type="dxa"/>
            <w:shd w:val="clear" w:color="auto" w:fill="EDF0F9"/>
          </w:tcPr>
          <w:p w14:paraId="78A295A3" w14:textId="77777777" w:rsidR="003E6D87" w:rsidRPr="00575452" w:rsidRDefault="003E6D87">
            <w:pPr>
              <w:pStyle w:val="TableParagraph"/>
              <w:rPr>
                <w:rFonts w:ascii="Open Sans Semibold" w:hAnsi="Open Sans Semibold" w:cs="Open Sans Semibold"/>
                <w:b/>
                <w:bCs/>
                <w:sz w:val="26"/>
              </w:rPr>
            </w:pPr>
          </w:p>
          <w:p w14:paraId="10537997" w14:textId="77777777" w:rsidR="003E6D87" w:rsidRPr="00575452" w:rsidRDefault="003E6D87">
            <w:pPr>
              <w:pStyle w:val="TableParagraph"/>
              <w:rPr>
                <w:rFonts w:ascii="Open Sans Semibold" w:hAnsi="Open Sans Semibold" w:cs="Open Sans Semibold"/>
                <w:b/>
                <w:bCs/>
                <w:sz w:val="26"/>
              </w:rPr>
            </w:pPr>
          </w:p>
          <w:p w14:paraId="6D6C5491" w14:textId="77777777" w:rsidR="003E6D87" w:rsidRPr="00575452" w:rsidRDefault="00730722">
            <w:pPr>
              <w:pStyle w:val="TableParagraph"/>
              <w:spacing w:before="14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21</w:t>
            </w:r>
          </w:p>
        </w:tc>
        <w:tc>
          <w:tcPr>
            <w:tcW w:w="4734" w:type="dxa"/>
            <w:shd w:val="clear" w:color="auto" w:fill="EDF0F9"/>
          </w:tcPr>
          <w:p w14:paraId="6FF54026" w14:textId="77777777" w:rsidR="003E6D87" w:rsidRDefault="00730722">
            <w:pPr>
              <w:pStyle w:val="TableParagraph"/>
              <w:spacing w:before="132" w:line="247" w:lineRule="auto"/>
              <w:ind w:left="113" w:right="244"/>
              <w:rPr>
                <w:rFonts w:ascii="OpenSans-Semibold"/>
                <w:b/>
                <w:sz w:val="20"/>
              </w:rPr>
            </w:pPr>
            <w:r>
              <w:rPr>
                <w:color w:val="231F20"/>
                <w:sz w:val="20"/>
              </w:rPr>
              <w:t xml:space="preserve">Are all users given regular cybersecurity awareness information and training, covering how to avoid the latest threats (e.g. malvertising, cryptomining, phishing, social engineering, and ransomware techniques)? </w:t>
            </w:r>
            <w:r w:rsidRPr="00575452">
              <w:rPr>
                <w:rFonts w:ascii="Open Sans Semibold" w:hAnsi="Open Sans Semibold" w:cs="Open Sans Semibold"/>
                <w:b/>
                <w:bCs/>
                <w:color w:val="231F20"/>
                <w:sz w:val="20"/>
              </w:rPr>
              <w:t>PR.AT</w:t>
            </w:r>
          </w:p>
        </w:tc>
        <w:tc>
          <w:tcPr>
            <w:tcW w:w="5520" w:type="dxa"/>
            <w:shd w:val="clear" w:color="auto" w:fill="EDF0F9"/>
          </w:tcPr>
          <w:p w14:paraId="2EAAED37" w14:textId="77777777" w:rsidR="003E6D87" w:rsidRDefault="003E6D87">
            <w:pPr>
              <w:pStyle w:val="TableParagraph"/>
              <w:rPr>
                <w:rFonts w:ascii="Times New Roman"/>
                <w:sz w:val="18"/>
              </w:rPr>
            </w:pPr>
          </w:p>
        </w:tc>
      </w:tr>
      <w:tr w:rsidR="003E6D87" w14:paraId="7C04E39B" w14:textId="77777777">
        <w:trPr>
          <w:trHeight w:val="1099"/>
        </w:trPr>
        <w:tc>
          <w:tcPr>
            <w:tcW w:w="535" w:type="dxa"/>
          </w:tcPr>
          <w:p w14:paraId="369E7150" w14:textId="77777777" w:rsidR="003E6D87" w:rsidRPr="00575452" w:rsidRDefault="003E6D87">
            <w:pPr>
              <w:pStyle w:val="TableParagraph"/>
              <w:spacing w:before="9"/>
              <w:rPr>
                <w:rFonts w:ascii="Open Sans Semibold" w:hAnsi="Open Sans Semibold" w:cs="Open Sans Semibold"/>
                <w:b/>
                <w:bCs/>
                <w:sz w:val="38"/>
              </w:rPr>
            </w:pPr>
          </w:p>
          <w:p w14:paraId="776DE2B3" w14:textId="77777777" w:rsidR="003E6D87" w:rsidRPr="00575452" w:rsidRDefault="00730722">
            <w:pPr>
              <w:pStyle w:val="TableParagraph"/>
              <w:ind w:left="169"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22</w:t>
            </w:r>
          </w:p>
        </w:tc>
        <w:tc>
          <w:tcPr>
            <w:tcW w:w="4734" w:type="dxa"/>
          </w:tcPr>
          <w:p w14:paraId="4D9EE8A9" w14:textId="77777777" w:rsidR="003E6D87" w:rsidRDefault="00730722">
            <w:pPr>
              <w:pStyle w:val="TableParagraph"/>
              <w:spacing w:before="132" w:line="247" w:lineRule="auto"/>
              <w:ind w:left="113" w:right="361"/>
              <w:jc w:val="both"/>
              <w:rPr>
                <w:rFonts w:ascii="OpenSans-Semibold"/>
                <w:b/>
                <w:sz w:val="20"/>
              </w:rPr>
            </w:pPr>
            <w:r>
              <w:rPr>
                <w:color w:val="231F20"/>
                <w:sz w:val="20"/>
              </w:rPr>
              <w:t xml:space="preserve">Do you perform regular staff testing to identify poor security practices (e.g. simulated phishing attacks)? </w:t>
            </w:r>
            <w:r w:rsidRPr="00575452">
              <w:rPr>
                <w:rFonts w:ascii="Open Sans Semibold" w:hAnsi="Open Sans Semibold" w:cs="Open Sans Semibold"/>
                <w:b/>
                <w:bCs/>
                <w:color w:val="231F20"/>
                <w:sz w:val="20"/>
              </w:rPr>
              <w:t>PR.AT</w:t>
            </w:r>
          </w:p>
        </w:tc>
        <w:tc>
          <w:tcPr>
            <w:tcW w:w="5520" w:type="dxa"/>
          </w:tcPr>
          <w:p w14:paraId="64506A24" w14:textId="77777777" w:rsidR="003E6D87" w:rsidRDefault="003E6D87">
            <w:pPr>
              <w:pStyle w:val="TableParagraph"/>
              <w:rPr>
                <w:rFonts w:ascii="Times New Roman"/>
                <w:sz w:val="18"/>
              </w:rPr>
            </w:pPr>
          </w:p>
        </w:tc>
      </w:tr>
      <w:tr w:rsidR="003E6D87" w14:paraId="4FE0494A" w14:textId="77777777">
        <w:trPr>
          <w:trHeight w:val="570"/>
        </w:trPr>
        <w:tc>
          <w:tcPr>
            <w:tcW w:w="535" w:type="dxa"/>
            <w:shd w:val="clear" w:color="auto" w:fill="EDF0F9"/>
          </w:tcPr>
          <w:p w14:paraId="629CAD2A" w14:textId="77777777" w:rsidR="003E6D87" w:rsidRPr="00575452" w:rsidRDefault="00730722">
            <w:pPr>
              <w:pStyle w:val="TableParagraph"/>
              <w:spacing w:before="148"/>
              <w:ind w:left="169"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23</w:t>
            </w:r>
          </w:p>
        </w:tc>
        <w:tc>
          <w:tcPr>
            <w:tcW w:w="4734" w:type="dxa"/>
            <w:shd w:val="clear" w:color="auto" w:fill="EDF0F9"/>
          </w:tcPr>
          <w:p w14:paraId="2FAC07D7" w14:textId="77777777" w:rsidR="003E6D87" w:rsidRDefault="00730722">
            <w:pPr>
              <w:pStyle w:val="TableParagraph"/>
              <w:spacing w:before="148"/>
              <w:ind w:left="113"/>
              <w:rPr>
                <w:rFonts w:ascii="OpenSans-Semibold"/>
                <w:b/>
                <w:sz w:val="20"/>
              </w:rPr>
            </w:pPr>
            <w:r>
              <w:rPr>
                <w:color w:val="231F20"/>
                <w:sz w:val="20"/>
              </w:rPr>
              <w:t xml:space="preserve">Do you encrypt all sensitive traffic? </w:t>
            </w:r>
            <w:r w:rsidRPr="00575452">
              <w:rPr>
                <w:rFonts w:ascii="Open Sans Semibold" w:hAnsi="Open Sans Semibold" w:cs="Open Sans Semibold"/>
                <w:b/>
                <w:bCs/>
                <w:color w:val="231F20"/>
                <w:sz w:val="20"/>
              </w:rPr>
              <w:t>PR.DS</w:t>
            </w:r>
          </w:p>
        </w:tc>
        <w:tc>
          <w:tcPr>
            <w:tcW w:w="5520" w:type="dxa"/>
            <w:shd w:val="clear" w:color="auto" w:fill="EDF0F9"/>
          </w:tcPr>
          <w:p w14:paraId="75B585F0" w14:textId="77777777" w:rsidR="003E6D87" w:rsidRDefault="003E6D87">
            <w:pPr>
              <w:pStyle w:val="TableParagraph"/>
              <w:rPr>
                <w:rFonts w:ascii="Times New Roman"/>
                <w:sz w:val="18"/>
              </w:rPr>
            </w:pPr>
          </w:p>
        </w:tc>
      </w:tr>
      <w:tr w:rsidR="003E6D87" w14:paraId="04E60CF9" w14:textId="77777777">
        <w:trPr>
          <w:trHeight w:val="570"/>
        </w:trPr>
        <w:tc>
          <w:tcPr>
            <w:tcW w:w="535" w:type="dxa"/>
          </w:tcPr>
          <w:p w14:paraId="6A687485" w14:textId="77777777" w:rsidR="003E6D87" w:rsidRPr="00575452" w:rsidRDefault="00730722">
            <w:pPr>
              <w:pStyle w:val="TableParagraph"/>
              <w:spacing w:before="148"/>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24</w:t>
            </w:r>
          </w:p>
        </w:tc>
        <w:tc>
          <w:tcPr>
            <w:tcW w:w="4734" w:type="dxa"/>
          </w:tcPr>
          <w:p w14:paraId="444B0DF3" w14:textId="77777777" w:rsidR="003E6D87" w:rsidRDefault="00730722">
            <w:pPr>
              <w:pStyle w:val="TableParagraph"/>
              <w:spacing w:before="148"/>
              <w:ind w:left="113"/>
              <w:rPr>
                <w:rFonts w:ascii="OpenSans-Semibold"/>
                <w:b/>
                <w:sz w:val="20"/>
              </w:rPr>
            </w:pPr>
            <w:r>
              <w:rPr>
                <w:color w:val="231F20"/>
                <w:sz w:val="20"/>
              </w:rPr>
              <w:t xml:space="preserve">Do you encrypt all sensitive data? </w:t>
            </w:r>
            <w:r w:rsidRPr="00575452">
              <w:rPr>
                <w:rFonts w:ascii="Open Sans Semibold" w:hAnsi="Open Sans Semibold" w:cs="Open Sans Semibold"/>
                <w:b/>
                <w:bCs/>
                <w:color w:val="231F20"/>
                <w:sz w:val="20"/>
              </w:rPr>
              <w:t>PR.DS</w:t>
            </w:r>
          </w:p>
        </w:tc>
        <w:tc>
          <w:tcPr>
            <w:tcW w:w="5520" w:type="dxa"/>
          </w:tcPr>
          <w:p w14:paraId="0E62F1E1" w14:textId="77777777" w:rsidR="003E6D87" w:rsidRDefault="003E6D87">
            <w:pPr>
              <w:pStyle w:val="TableParagraph"/>
              <w:rPr>
                <w:rFonts w:ascii="Times New Roman"/>
                <w:sz w:val="18"/>
              </w:rPr>
            </w:pPr>
          </w:p>
        </w:tc>
      </w:tr>
      <w:tr w:rsidR="003E6D87" w14:paraId="75FBE066" w14:textId="77777777">
        <w:trPr>
          <w:trHeight w:val="1379"/>
        </w:trPr>
        <w:tc>
          <w:tcPr>
            <w:tcW w:w="535" w:type="dxa"/>
            <w:shd w:val="clear" w:color="auto" w:fill="EDF0F9"/>
          </w:tcPr>
          <w:p w14:paraId="088C63D5" w14:textId="77777777" w:rsidR="003E6D87" w:rsidRPr="00575452" w:rsidRDefault="003E6D87">
            <w:pPr>
              <w:pStyle w:val="TableParagraph"/>
              <w:rPr>
                <w:rFonts w:ascii="Open Sans Semibold" w:hAnsi="Open Sans Semibold" w:cs="Open Sans Semibold"/>
                <w:b/>
                <w:bCs/>
                <w:sz w:val="26"/>
              </w:rPr>
            </w:pPr>
          </w:p>
          <w:p w14:paraId="0CDE9EC6" w14:textId="77777777" w:rsidR="003E6D87" w:rsidRPr="00575452" w:rsidRDefault="003E6D87">
            <w:pPr>
              <w:pStyle w:val="TableParagraph"/>
              <w:rPr>
                <w:rFonts w:ascii="Open Sans Semibold" w:hAnsi="Open Sans Semibold" w:cs="Open Sans Semibold"/>
                <w:b/>
                <w:bCs/>
                <w:sz w:val="26"/>
              </w:rPr>
            </w:pPr>
          </w:p>
          <w:p w14:paraId="537DD4D7"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25</w:t>
            </w:r>
          </w:p>
        </w:tc>
        <w:tc>
          <w:tcPr>
            <w:tcW w:w="4734" w:type="dxa"/>
            <w:shd w:val="clear" w:color="auto" w:fill="EDF0F9"/>
          </w:tcPr>
          <w:p w14:paraId="1D5B1DD0" w14:textId="77777777" w:rsidR="003E6D87" w:rsidRDefault="00730722">
            <w:pPr>
              <w:pStyle w:val="TableParagraph"/>
              <w:spacing w:before="132" w:line="247" w:lineRule="auto"/>
              <w:ind w:left="113" w:right="316"/>
              <w:rPr>
                <w:rFonts w:ascii="OpenSans-Semibold"/>
                <w:b/>
                <w:sz w:val="20"/>
              </w:rPr>
            </w:pPr>
            <w:r>
              <w:rPr>
                <w:color w:val="231F20"/>
                <w:sz w:val="20"/>
              </w:rPr>
              <w:t xml:space="preserve">Do you have a reliable and regularly-tested backup and restore strategy for all important data and systems, with appropriate duplication and diversity of storage? </w:t>
            </w:r>
            <w:r w:rsidRPr="00575452">
              <w:rPr>
                <w:rFonts w:ascii="Open Sans Semibold" w:hAnsi="Open Sans Semibold" w:cs="Open Sans Semibold"/>
                <w:b/>
                <w:bCs/>
                <w:color w:val="231F20"/>
                <w:sz w:val="20"/>
              </w:rPr>
              <w:t>PR.DS</w:t>
            </w:r>
          </w:p>
        </w:tc>
        <w:tc>
          <w:tcPr>
            <w:tcW w:w="5520" w:type="dxa"/>
            <w:shd w:val="clear" w:color="auto" w:fill="EDF0F9"/>
          </w:tcPr>
          <w:p w14:paraId="4B938902" w14:textId="77777777" w:rsidR="003E6D87" w:rsidRDefault="003E6D87">
            <w:pPr>
              <w:pStyle w:val="TableParagraph"/>
              <w:rPr>
                <w:rFonts w:ascii="Times New Roman"/>
                <w:sz w:val="18"/>
              </w:rPr>
            </w:pPr>
          </w:p>
        </w:tc>
      </w:tr>
      <w:tr w:rsidR="003E6D87" w14:paraId="65E8E575" w14:textId="77777777">
        <w:trPr>
          <w:trHeight w:val="1099"/>
        </w:trPr>
        <w:tc>
          <w:tcPr>
            <w:tcW w:w="535" w:type="dxa"/>
          </w:tcPr>
          <w:p w14:paraId="5ADC9E9E" w14:textId="77777777" w:rsidR="003E6D87" w:rsidRPr="00575452" w:rsidRDefault="003E6D87">
            <w:pPr>
              <w:pStyle w:val="TableParagraph"/>
              <w:spacing w:before="9"/>
              <w:rPr>
                <w:rFonts w:ascii="Open Sans Semibold" w:hAnsi="Open Sans Semibold" w:cs="Open Sans Semibold"/>
                <w:b/>
                <w:bCs/>
                <w:sz w:val="38"/>
              </w:rPr>
            </w:pPr>
          </w:p>
          <w:p w14:paraId="5CBDED16" w14:textId="77777777" w:rsidR="003E6D87" w:rsidRPr="00575452" w:rsidRDefault="00730722">
            <w:pPr>
              <w:pStyle w:val="TableParagraph"/>
              <w:ind w:left="167"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26</w:t>
            </w:r>
          </w:p>
        </w:tc>
        <w:tc>
          <w:tcPr>
            <w:tcW w:w="4734" w:type="dxa"/>
          </w:tcPr>
          <w:p w14:paraId="7D3D4F16" w14:textId="77777777" w:rsidR="003E6D87" w:rsidRDefault="00730722">
            <w:pPr>
              <w:pStyle w:val="TableParagraph"/>
              <w:spacing w:before="132" w:line="247" w:lineRule="auto"/>
              <w:ind w:left="113" w:right="244"/>
              <w:rPr>
                <w:rFonts w:ascii="OpenSans-Semibold"/>
                <w:b/>
                <w:sz w:val="20"/>
              </w:rPr>
            </w:pPr>
            <w:r>
              <w:rPr>
                <w:color w:val="231F20"/>
                <w:sz w:val="20"/>
              </w:rPr>
              <w:t xml:space="preserve">Do you monitor all data leaving your devices and networks to prevent unwanted leaks (e.g. being copied to USB sticks)? </w:t>
            </w:r>
            <w:r w:rsidRPr="00575452">
              <w:rPr>
                <w:rFonts w:ascii="Open Sans Semibold" w:hAnsi="Open Sans Semibold" w:cs="Open Sans Semibold"/>
                <w:b/>
                <w:bCs/>
                <w:color w:val="231F20"/>
                <w:sz w:val="20"/>
              </w:rPr>
              <w:t>PR.DS</w:t>
            </w:r>
          </w:p>
        </w:tc>
        <w:tc>
          <w:tcPr>
            <w:tcW w:w="5520" w:type="dxa"/>
          </w:tcPr>
          <w:p w14:paraId="341006FD" w14:textId="77777777" w:rsidR="003E6D87" w:rsidRDefault="003E6D87">
            <w:pPr>
              <w:pStyle w:val="TableParagraph"/>
              <w:rPr>
                <w:rFonts w:ascii="Times New Roman"/>
                <w:sz w:val="18"/>
              </w:rPr>
            </w:pPr>
          </w:p>
        </w:tc>
      </w:tr>
    </w:tbl>
    <w:p w14:paraId="32B7B9A2" w14:textId="77777777" w:rsidR="003E6D87" w:rsidRDefault="003E6D87">
      <w:pPr>
        <w:rPr>
          <w:rFonts w:ascii="Times New Roman"/>
          <w:sz w:val="18"/>
        </w:rPr>
        <w:sectPr w:rsidR="003E6D87">
          <w:pgSz w:w="12240" w:h="15840"/>
          <w:pgMar w:top="1040" w:right="600" w:bottom="640" w:left="580" w:header="671" w:footer="451" w:gutter="0"/>
          <w:cols w:space="720"/>
        </w:sectPr>
      </w:pPr>
    </w:p>
    <w:p w14:paraId="4D59468E" w14:textId="77777777" w:rsidR="003E6D87" w:rsidRDefault="003E6D87">
      <w:pPr>
        <w:pStyle w:val="BodyText"/>
        <w:rPr>
          <w:rFonts w:ascii="Acronis-Light"/>
          <w:sz w:val="20"/>
        </w:rPr>
      </w:pPr>
    </w:p>
    <w:p w14:paraId="74F49318" w14:textId="77777777" w:rsidR="003E6D87" w:rsidRDefault="003E6D87">
      <w:pPr>
        <w:pStyle w:val="BodyText"/>
        <w:rPr>
          <w:rFonts w:ascii="Acronis-Light"/>
          <w:sz w:val="20"/>
        </w:rPr>
      </w:pPr>
    </w:p>
    <w:p w14:paraId="65BBF3EE" w14:textId="77777777" w:rsidR="003E6D87" w:rsidRDefault="003E6D87">
      <w:pPr>
        <w:pStyle w:val="BodyText"/>
        <w:rPr>
          <w:rFonts w:ascii="Acronis-Light"/>
          <w:sz w:val="20"/>
        </w:rPr>
      </w:pPr>
    </w:p>
    <w:p w14:paraId="7689E72C" w14:textId="77777777" w:rsidR="003E6D87" w:rsidRDefault="003E6D87">
      <w:pPr>
        <w:pStyle w:val="BodyText"/>
        <w:rPr>
          <w:rFonts w:ascii="Acronis-Light"/>
          <w:sz w:val="20"/>
        </w:rPr>
      </w:pPr>
    </w:p>
    <w:p w14:paraId="23766A8A" w14:textId="77777777" w:rsidR="003E6D87" w:rsidRDefault="003E6D87">
      <w:pPr>
        <w:pStyle w:val="BodyText"/>
        <w:rPr>
          <w:rFonts w:ascii="Acronis-Light"/>
          <w:sz w:val="20"/>
        </w:rPr>
      </w:pPr>
    </w:p>
    <w:p w14:paraId="10E1E4D0" w14:textId="77777777" w:rsidR="003E6D87" w:rsidRDefault="003E6D87">
      <w:pPr>
        <w:pStyle w:val="BodyText"/>
        <w:rPr>
          <w:rFonts w:ascii="Acronis-Light"/>
          <w:sz w:val="20"/>
        </w:rPr>
      </w:pPr>
    </w:p>
    <w:p w14:paraId="4513A746" w14:textId="77777777" w:rsidR="003E6D87" w:rsidRDefault="003E6D87">
      <w:pPr>
        <w:pStyle w:val="BodyText"/>
        <w:rPr>
          <w:rFonts w:ascii="Acronis-Light"/>
          <w:sz w:val="20"/>
        </w:rPr>
      </w:pPr>
    </w:p>
    <w:p w14:paraId="1E050C9C" w14:textId="77777777" w:rsidR="003E6D87" w:rsidRDefault="003E6D87">
      <w:pPr>
        <w:pStyle w:val="BodyText"/>
        <w:rPr>
          <w:rFonts w:ascii="Acronis-Light"/>
          <w:sz w:val="20"/>
        </w:rPr>
      </w:pPr>
    </w:p>
    <w:p w14:paraId="42C190E4" w14:textId="77777777" w:rsidR="003E6D87" w:rsidRDefault="003E6D87">
      <w:pPr>
        <w:pStyle w:val="BodyText"/>
        <w:rPr>
          <w:rFonts w:ascii="Acronis-Light"/>
          <w:sz w:val="20"/>
        </w:rPr>
      </w:pPr>
    </w:p>
    <w:p w14:paraId="16E05AF7" w14:textId="77777777" w:rsidR="003E6D87" w:rsidRDefault="003E6D87">
      <w:pPr>
        <w:pStyle w:val="BodyText"/>
        <w:spacing w:before="6"/>
        <w:rPr>
          <w:rFonts w:ascii="Acronis-Light"/>
          <w:sz w:val="17"/>
        </w:rPr>
      </w:pPr>
    </w:p>
    <w:tbl>
      <w:tblPr>
        <w:tblW w:w="0" w:type="auto"/>
        <w:tblInd w:w="150"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535"/>
        <w:gridCol w:w="4734"/>
        <w:gridCol w:w="5520"/>
      </w:tblGrid>
      <w:tr w:rsidR="003E6D87" w14:paraId="01FFDF89" w14:textId="77777777">
        <w:trPr>
          <w:trHeight w:val="1099"/>
        </w:trPr>
        <w:tc>
          <w:tcPr>
            <w:tcW w:w="535" w:type="dxa"/>
            <w:shd w:val="clear" w:color="auto" w:fill="EDF0F9"/>
          </w:tcPr>
          <w:p w14:paraId="380E6AEE" w14:textId="77777777" w:rsidR="003E6D87" w:rsidRPr="00575452" w:rsidRDefault="003E6D87">
            <w:pPr>
              <w:pStyle w:val="TableParagraph"/>
              <w:spacing w:before="9"/>
              <w:rPr>
                <w:rFonts w:ascii="Open Sans Semibold" w:hAnsi="Open Sans Semibold" w:cs="Open Sans Semibold"/>
                <w:b/>
                <w:bCs/>
                <w:sz w:val="38"/>
              </w:rPr>
            </w:pPr>
          </w:p>
          <w:p w14:paraId="1C2904F4" w14:textId="77777777" w:rsidR="003E6D87" w:rsidRPr="00575452" w:rsidRDefault="00730722">
            <w:pPr>
              <w:pStyle w:val="TableParagraph"/>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27</w:t>
            </w:r>
          </w:p>
        </w:tc>
        <w:tc>
          <w:tcPr>
            <w:tcW w:w="4734" w:type="dxa"/>
            <w:shd w:val="clear" w:color="auto" w:fill="EDF0F9"/>
          </w:tcPr>
          <w:p w14:paraId="6CAFCBF8" w14:textId="77777777" w:rsidR="003E6D87" w:rsidRDefault="00730722">
            <w:pPr>
              <w:pStyle w:val="TableParagraph"/>
              <w:spacing w:before="132" w:line="247" w:lineRule="auto"/>
              <w:ind w:left="113" w:right="226"/>
              <w:rPr>
                <w:rFonts w:ascii="OpenSans-Semibold"/>
                <w:b/>
                <w:sz w:val="20"/>
              </w:rPr>
            </w:pPr>
            <w:r>
              <w:rPr>
                <w:color w:val="231F20"/>
                <w:sz w:val="20"/>
              </w:rPr>
              <w:t xml:space="preserve">Are all devices and storage media properly encrypted and secured against unwanted access or theft? </w:t>
            </w:r>
            <w:r w:rsidRPr="00575452">
              <w:rPr>
                <w:rFonts w:ascii="Open Sans Semibold" w:hAnsi="Open Sans Semibold" w:cs="Open Sans Semibold"/>
                <w:b/>
                <w:bCs/>
                <w:color w:val="231F20"/>
                <w:sz w:val="20"/>
              </w:rPr>
              <w:t>PR.DS</w:t>
            </w:r>
          </w:p>
        </w:tc>
        <w:tc>
          <w:tcPr>
            <w:tcW w:w="5520" w:type="dxa"/>
            <w:shd w:val="clear" w:color="auto" w:fill="EDF0F9"/>
          </w:tcPr>
          <w:p w14:paraId="2F30E64D" w14:textId="77777777" w:rsidR="003E6D87" w:rsidRDefault="003E6D87">
            <w:pPr>
              <w:pStyle w:val="TableParagraph"/>
              <w:rPr>
                <w:rFonts w:ascii="Times New Roman"/>
                <w:sz w:val="18"/>
              </w:rPr>
            </w:pPr>
          </w:p>
        </w:tc>
      </w:tr>
      <w:tr w:rsidR="003E6D87" w14:paraId="5817AE1E" w14:textId="77777777">
        <w:trPr>
          <w:trHeight w:val="1379"/>
        </w:trPr>
        <w:tc>
          <w:tcPr>
            <w:tcW w:w="535" w:type="dxa"/>
          </w:tcPr>
          <w:p w14:paraId="502F29CA" w14:textId="77777777" w:rsidR="003E6D87" w:rsidRPr="00575452" w:rsidRDefault="003E6D87">
            <w:pPr>
              <w:pStyle w:val="TableParagraph"/>
              <w:rPr>
                <w:rFonts w:ascii="Open Sans Semibold" w:hAnsi="Open Sans Semibold" w:cs="Open Sans Semibold"/>
                <w:b/>
                <w:bCs/>
                <w:sz w:val="26"/>
              </w:rPr>
            </w:pPr>
          </w:p>
          <w:p w14:paraId="3C630BDE" w14:textId="77777777" w:rsidR="003E6D87" w:rsidRPr="00575452" w:rsidRDefault="003E6D87">
            <w:pPr>
              <w:pStyle w:val="TableParagraph"/>
              <w:rPr>
                <w:rFonts w:ascii="Open Sans Semibold" w:hAnsi="Open Sans Semibold" w:cs="Open Sans Semibold"/>
                <w:b/>
                <w:bCs/>
                <w:sz w:val="26"/>
              </w:rPr>
            </w:pPr>
          </w:p>
          <w:p w14:paraId="3ECB1A31"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28</w:t>
            </w:r>
          </w:p>
        </w:tc>
        <w:tc>
          <w:tcPr>
            <w:tcW w:w="4734" w:type="dxa"/>
          </w:tcPr>
          <w:p w14:paraId="10B89BC7" w14:textId="77777777" w:rsidR="003E6D87" w:rsidRDefault="00730722">
            <w:pPr>
              <w:pStyle w:val="TableParagraph"/>
              <w:spacing w:before="132" w:line="247" w:lineRule="auto"/>
              <w:ind w:left="113" w:right="94"/>
              <w:rPr>
                <w:rFonts w:ascii="OpenSans-Semibold"/>
                <w:b/>
                <w:sz w:val="20"/>
              </w:rPr>
            </w:pPr>
            <w:r>
              <w:rPr>
                <w:color w:val="231F20"/>
                <w:sz w:val="20"/>
              </w:rPr>
              <w:t xml:space="preserve">Have you properly documented and regulated which users require access to which systems, data and other services (following the principle of least privilege)? </w:t>
            </w:r>
            <w:r w:rsidRPr="00575452">
              <w:rPr>
                <w:rFonts w:ascii="Open Sans Semibold" w:hAnsi="Open Sans Semibold" w:cs="Open Sans Semibold"/>
                <w:b/>
                <w:bCs/>
                <w:color w:val="231F20"/>
                <w:sz w:val="20"/>
              </w:rPr>
              <w:t>PR.IP</w:t>
            </w:r>
          </w:p>
        </w:tc>
        <w:tc>
          <w:tcPr>
            <w:tcW w:w="5520" w:type="dxa"/>
          </w:tcPr>
          <w:p w14:paraId="153CC9D5" w14:textId="77777777" w:rsidR="003E6D87" w:rsidRDefault="003E6D87">
            <w:pPr>
              <w:pStyle w:val="TableParagraph"/>
              <w:rPr>
                <w:rFonts w:ascii="Times New Roman"/>
                <w:sz w:val="18"/>
              </w:rPr>
            </w:pPr>
          </w:p>
        </w:tc>
      </w:tr>
      <w:tr w:rsidR="003E6D87" w14:paraId="6C6C37AE" w14:textId="77777777">
        <w:trPr>
          <w:trHeight w:val="1379"/>
        </w:trPr>
        <w:tc>
          <w:tcPr>
            <w:tcW w:w="535" w:type="dxa"/>
            <w:shd w:val="clear" w:color="auto" w:fill="EDF0F9"/>
          </w:tcPr>
          <w:p w14:paraId="1F7FA884" w14:textId="77777777" w:rsidR="003E6D87" w:rsidRPr="00575452" w:rsidRDefault="003E6D87">
            <w:pPr>
              <w:pStyle w:val="TableParagraph"/>
              <w:rPr>
                <w:rFonts w:ascii="Open Sans Semibold" w:hAnsi="Open Sans Semibold" w:cs="Open Sans Semibold"/>
                <w:b/>
                <w:bCs/>
                <w:sz w:val="26"/>
              </w:rPr>
            </w:pPr>
          </w:p>
          <w:p w14:paraId="7F708DD7" w14:textId="77777777" w:rsidR="003E6D87" w:rsidRPr="00575452" w:rsidRDefault="003E6D87">
            <w:pPr>
              <w:pStyle w:val="TableParagraph"/>
              <w:rPr>
                <w:rFonts w:ascii="Open Sans Semibold" w:hAnsi="Open Sans Semibold" w:cs="Open Sans Semibold"/>
                <w:b/>
                <w:bCs/>
                <w:sz w:val="26"/>
              </w:rPr>
            </w:pPr>
          </w:p>
          <w:p w14:paraId="1BFE72A9" w14:textId="77777777" w:rsidR="003E6D87" w:rsidRPr="00575452" w:rsidRDefault="00730722">
            <w:pPr>
              <w:pStyle w:val="TableParagraph"/>
              <w:spacing w:before="1"/>
              <w:ind w:left="169"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29</w:t>
            </w:r>
          </w:p>
        </w:tc>
        <w:tc>
          <w:tcPr>
            <w:tcW w:w="4734" w:type="dxa"/>
            <w:shd w:val="clear" w:color="auto" w:fill="EDF0F9"/>
          </w:tcPr>
          <w:p w14:paraId="0B81731F" w14:textId="77777777" w:rsidR="003E6D87" w:rsidRDefault="00730722">
            <w:pPr>
              <w:pStyle w:val="TableParagraph"/>
              <w:spacing w:before="132" w:line="247" w:lineRule="auto"/>
              <w:ind w:left="113" w:right="327"/>
              <w:rPr>
                <w:rFonts w:ascii="OpenSans-Semibold"/>
                <w:b/>
                <w:sz w:val="20"/>
              </w:rPr>
            </w:pPr>
            <w:r>
              <w:rPr>
                <w:color w:val="231F20"/>
                <w:sz w:val="20"/>
              </w:rPr>
              <w:t>Have you accurately documented your security procedures and policies and involved all the appropriate parties, including external business partners and the supply chain</w:t>
            </w:r>
            <w:r w:rsidRPr="00575452">
              <w:rPr>
                <w:rFonts w:ascii="Open Sans" w:hAnsi="Open Sans" w:cs="Open Sans"/>
                <w:color w:val="231F20"/>
                <w:sz w:val="20"/>
              </w:rPr>
              <w:t xml:space="preserve">? </w:t>
            </w:r>
            <w:r w:rsidRPr="00575452">
              <w:rPr>
                <w:rFonts w:ascii="Open Sans Semibold" w:hAnsi="Open Sans Semibold" w:cs="Open Sans Semibold"/>
                <w:b/>
                <w:bCs/>
                <w:color w:val="231F20"/>
                <w:sz w:val="20"/>
              </w:rPr>
              <w:t>PR.IP</w:t>
            </w:r>
          </w:p>
        </w:tc>
        <w:tc>
          <w:tcPr>
            <w:tcW w:w="5520" w:type="dxa"/>
            <w:shd w:val="clear" w:color="auto" w:fill="EDF0F9"/>
          </w:tcPr>
          <w:p w14:paraId="002A28CF" w14:textId="77777777" w:rsidR="003E6D87" w:rsidRDefault="003E6D87">
            <w:pPr>
              <w:pStyle w:val="TableParagraph"/>
              <w:rPr>
                <w:rFonts w:ascii="Times New Roman"/>
                <w:sz w:val="18"/>
              </w:rPr>
            </w:pPr>
          </w:p>
        </w:tc>
      </w:tr>
      <w:tr w:rsidR="003E6D87" w14:paraId="73BA5D99" w14:textId="77777777">
        <w:trPr>
          <w:trHeight w:val="1379"/>
        </w:trPr>
        <w:tc>
          <w:tcPr>
            <w:tcW w:w="535" w:type="dxa"/>
          </w:tcPr>
          <w:p w14:paraId="0EA10E0B" w14:textId="77777777" w:rsidR="003E6D87" w:rsidRPr="00575452" w:rsidRDefault="003E6D87">
            <w:pPr>
              <w:pStyle w:val="TableParagraph"/>
              <w:rPr>
                <w:rFonts w:ascii="Open Sans Semibold" w:hAnsi="Open Sans Semibold" w:cs="Open Sans Semibold"/>
                <w:b/>
                <w:bCs/>
                <w:sz w:val="26"/>
              </w:rPr>
            </w:pPr>
          </w:p>
          <w:p w14:paraId="53A47936" w14:textId="77777777" w:rsidR="003E6D87" w:rsidRPr="00575452" w:rsidRDefault="003E6D87">
            <w:pPr>
              <w:pStyle w:val="TableParagraph"/>
              <w:rPr>
                <w:rFonts w:ascii="Open Sans Semibold" w:hAnsi="Open Sans Semibold" w:cs="Open Sans Semibold"/>
                <w:b/>
                <w:bCs/>
                <w:sz w:val="26"/>
              </w:rPr>
            </w:pPr>
          </w:p>
          <w:p w14:paraId="67CAF5D0"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30</w:t>
            </w:r>
          </w:p>
        </w:tc>
        <w:tc>
          <w:tcPr>
            <w:tcW w:w="4734" w:type="dxa"/>
          </w:tcPr>
          <w:p w14:paraId="70452DA9" w14:textId="77777777" w:rsidR="003E6D87" w:rsidRDefault="00730722">
            <w:pPr>
              <w:pStyle w:val="TableParagraph"/>
              <w:spacing w:before="132" w:line="247" w:lineRule="auto"/>
              <w:ind w:left="113" w:right="501"/>
              <w:rPr>
                <w:rFonts w:ascii="OpenSans-Semibold"/>
                <w:b/>
                <w:sz w:val="20"/>
              </w:rPr>
            </w:pPr>
            <w:r>
              <w:rPr>
                <w:color w:val="231F20"/>
                <w:sz w:val="20"/>
              </w:rPr>
              <w:t xml:space="preserve">Do you track that all Operating System, device firmware, software and security patches are up-to-date and automatically updated where appropriate? </w:t>
            </w:r>
            <w:r w:rsidRPr="00575452">
              <w:rPr>
                <w:rFonts w:ascii="Open Sans Semibold" w:hAnsi="Open Sans Semibold" w:cs="Open Sans Semibold"/>
                <w:b/>
                <w:bCs/>
                <w:color w:val="231F20"/>
                <w:sz w:val="20"/>
              </w:rPr>
              <w:t>PR.MA</w:t>
            </w:r>
          </w:p>
        </w:tc>
        <w:tc>
          <w:tcPr>
            <w:tcW w:w="5520" w:type="dxa"/>
          </w:tcPr>
          <w:p w14:paraId="28F5AB53" w14:textId="77777777" w:rsidR="003E6D87" w:rsidRDefault="003E6D87">
            <w:pPr>
              <w:pStyle w:val="TableParagraph"/>
              <w:rPr>
                <w:rFonts w:ascii="Times New Roman"/>
                <w:sz w:val="18"/>
              </w:rPr>
            </w:pPr>
          </w:p>
        </w:tc>
      </w:tr>
      <w:tr w:rsidR="003E6D87" w14:paraId="5B3B404F" w14:textId="77777777">
        <w:trPr>
          <w:trHeight w:val="1379"/>
        </w:trPr>
        <w:tc>
          <w:tcPr>
            <w:tcW w:w="535" w:type="dxa"/>
            <w:shd w:val="clear" w:color="auto" w:fill="EDF0F9"/>
          </w:tcPr>
          <w:p w14:paraId="4FA5BD9A" w14:textId="77777777" w:rsidR="003E6D87" w:rsidRPr="00575452" w:rsidRDefault="003E6D87">
            <w:pPr>
              <w:pStyle w:val="TableParagraph"/>
              <w:rPr>
                <w:rFonts w:ascii="Open Sans Semibold" w:hAnsi="Open Sans Semibold" w:cs="Open Sans Semibold"/>
                <w:b/>
                <w:bCs/>
                <w:sz w:val="26"/>
              </w:rPr>
            </w:pPr>
          </w:p>
          <w:p w14:paraId="2467A313" w14:textId="77777777" w:rsidR="003E6D87" w:rsidRPr="00575452" w:rsidRDefault="003E6D87">
            <w:pPr>
              <w:pStyle w:val="TableParagraph"/>
              <w:rPr>
                <w:rFonts w:ascii="Open Sans Semibold" w:hAnsi="Open Sans Semibold" w:cs="Open Sans Semibold"/>
                <w:b/>
                <w:bCs/>
                <w:sz w:val="26"/>
              </w:rPr>
            </w:pPr>
          </w:p>
          <w:p w14:paraId="36E7D97C" w14:textId="77777777" w:rsidR="003E6D87" w:rsidRPr="00575452" w:rsidRDefault="00730722">
            <w:pPr>
              <w:pStyle w:val="TableParagraph"/>
              <w:spacing w:before="1"/>
              <w:ind w:left="167"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31</w:t>
            </w:r>
          </w:p>
        </w:tc>
        <w:tc>
          <w:tcPr>
            <w:tcW w:w="4734" w:type="dxa"/>
            <w:shd w:val="clear" w:color="auto" w:fill="EDF0F9"/>
          </w:tcPr>
          <w:p w14:paraId="778F2BC2" w14:textId="77777777" w:rsidR="003E6D87" w:rsidRDefault="00730722">
            <w:pPr>
              <w:pStyle w:val="TableParagraph"/>
              <w:spacing w:before="132" w:line="247" w:lineRule="auto"/>
              <w:ind w:left="113" w:right="165"/>
              <w:rPr>
                <w:rFonts w:ascii="OpenSans-Semibold"/>
                <w:b/>
                <w:sz w:val="20"/>
              </w:rPr>
            </w:pPr>
            <w:r>
              <w:rPr>
                <w:color w:val="231F20"/>
                <w:sz w:val="20"/>
              </w:rPr>
              <w:t xml:space="preserve">Do you have fully operational, correctly configured, patched and updated firewalls on your endpoint devices and at your network perimeter? </w:t>
            </w:r>
            <w:r w:rsidRPr="00575452">
              <w:rPr>
                <w:rFonts w:ascii="Open Sans Semibold" w:hAnsi="Open Sans Semibold" w:cs="Open Sans Semibold"/>
                <w:b/>
                <w:bCs/>
                <w:color w:val="231F20"/>
                <w:sz w:val="20"/>
              </w:rPr>
              <w:t>PR.PT</w:t>
            </w:r>
          </w:p>
        </w:tc>
        <w:tc>
          <w:tcPr>
            <w:tcW w:w="5520" w:type="dxa"/>
            <w:shd w:val="clear" w:color="auto" w:fill="EDF0F9"/>
          </w:tcPr>
          <w:p w14:paraId="4A8E96C7" w14:textId="77777777" w:rsidR="003E6D87" w:rsidRDefault="003E6D87">
            <w:pPr>
              <w:pStyle w:val="TableParagraph"/>
              <w:rPr>
                <w:rFonts w:ascii="Times New Roman"/>
                <w:sz w:val="18"/>
              </w:rPr>
            </w:pPr>
          </w:p>
        </w:tc>
      </w:tr>
      <w:tr w:rsidR="003E6D87" w14:paraId="416C4ADD" w14:textId="77777777">
        <w:trPr>
          <w:trHeight w:val="1099"/>
        </w:trPr>
        <w:tc>
          <w:tcPr>
            <w:tcW w:w="535" w:type="dxa"/>
          </w:tcPr>
          <w:p w14:paraId="0B1F05BF" w14:textId="77777777" w:rsidR="003E6D87" w:rsidRPr="00575452" w:rsidRDefault="003E6D87">
            <w:pPr>
              <w:pStyle w:val="TableParagraph"/>
              <w:spacing w:before="9"/>
              <w:rPr>
                <w:rFonts w:ascii="Open Sans Semibold" w:hAnsi="Open Sans Semibold" w:cs="Open Sans Semibold"/>
                <w:b/>
                <w:bCs/>
                <w:sz w:val="38"/>
              </w:rPr>
            </w:pPr>
          </w:p>
          <w:p w14:paraId="402C2B35" w14:textId="77777777" w:rsidR="003E6D87" w:rsidRPr="00575452" w:rsidRDefault="00730722">
            <w:pPr>
              <w:pStyle w:val="TableParagraph"/>
              <w:ind w:left="164"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32</w:t>
            </w:r>
          </w:p>
        </w:tc>
        <w:tc>
          <w:tcPr>
            <w:tcW w:w="4734" w:type="dxa"/>
          </w:tcPr>
          <w:p w14:paraId="79825A48" w14:textId="77777777" w:rsidR="003E6D87" w:rsidRDefault="00730722">
            <w:pPr>
              <w:pStyle w:val="TableParagraph"/>
              <w:spacing w:before="132" w:line="247" w:lineRule="auto"/>
              <w:ind w:left="113" w:right="424"/>
              <w:jc w:val="both"/>
              <w:rPr>
                <w:rFonts w:ascii="OpenSans-Semibold"/>
                <w:b/>
                <w:sz w:val="20"/>
              </w:rPr>
            </w:pPr>
            <w:r>
              <w:rPr>
                <w:color w:val="231F20"/>
                <w:sz w:val="20"/>
              </w:rPr>
              <w:t xml:space="preserve">Do you have up-to-date, good quality malware protection installed, active and updated on all devices that access your network? </w:t>
            </w:r>
            <w:r w:rsidRPr="00575452">
              <w:rPr>
                <w:rFonts w:ascii="Open Sans Semibold" w:hAnsi="Open Sans Semibold" w:cs="Open Sans Semibold"/>
                <w:b/>
                <w:bCs/>
                <w:color w:val="231F20"/>
                <w:sz w:val="20"/>
              </w:rPr>
              <w:t>PR.PT</w:t>
            </w:r>
          </w:p>
        </w:tc>
        <w:tc>
          <w:tcPr>
            <w:tcW w:w="5520" w:type="dxa"/>
          </w:tcPr>
          <w:p w14:paraId="18CE67AE" w14:textId="77777777" w:rsidR="003E6D87" w:rsidRDefault="003E6D87">
            <w:pPr>
              <w:pStyle w:val="TableParagraph"/>
              <w:rPr>
                <w:rFonts w:ascii="Times New Roman"/>
                <w:sz w:val="18"/>
              </w:rPr>
            </w:pPr>
          </w:p>
        </w:tc>
      </w:tr>
      <w:tr w:rsidR="003E6D87" w14:paraId="4D216F65" w14:textId="77777777">
        <w:trPr>
          <w:trHeight w:val="1099"/>
        </w:trPr>
        <w:tc>
          <w:tcPr>
            <w:tcW w:w="535" w:type="dxa"/>
            <w:shd w:val="clear" w:color="auto" w:fill="EDF0F9"/>
          </w:tcPr>
          <w:p w14:paraId="7280D327" w14:textId="77777777" w:rsidR="003E6D87" w:rsidRPr="00575452" w:rsidRDefault="003E6D87">
            <w:pPr>
              <w:pStyle w:val="TableParagraph"/>
              <w:spacing w:before="9"/>
              <w:rPr>
                <w:rFonts w:ascii="Open Sans Semibold" w:hAnsi="Open Sans Semibold" w:cs="Open Sans Semibold"/>
                <w:b/>
                <w:bCs/>
                <w:sz w:val="38"/>
              </w:rPr>
            </w:pPr>
          </w:p>
          <w:p w14:paraId="53317B53" w14:textId="77777777" w:rsidR="003E6D87" w:rsidRPr="00575452" w:rsidRDefault="00730722">
            <w:pPr>
              <w:pStyle w:val="TableParagraph"/>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33</w:t>
            </w:r>
          </w:p>
        </w:tc>
        <w:tc>
          <w:tcPr>
            <w:tcW w:w="4734" w:type="dxa"/>
            <w:shd w:val="clear" w:color="auto" w:fill="EDF0F9"/>
          </w:tcPr>
          <w:p w14:paraId="2C54F83E" w14:textId="77777777" w:rsidR="003E6D87" w:rsidRDefault="00730722">
            <w:pPr>
              <w:pStyle w:val="TableParagraph"/>
              <w:spacing w:before="132" w:line="247" w:lineRule="auto"/>
              <w:ind w:left="113" w:right="316"/>
              <w:rPr>
                <w:rFonts w:ascii="OpenSans-Semibold"/>
                <w:b/>
                <w:sz w:val="20"/>
              </w:rPr>
            </w:pPr>
            <w:r>
              <w:rPr>
                <w:color w:val="231F20"/>
                <w:sz w:val="20"/>
              </w:rPr>
              <w:t xml:space="preserve">Is your email traffic being scanned to remove any malware, spam, phishing attacks, and other unwanted content? </w:t>
            </w:r>
            <w:r w:rsidRPr="00575452">
              <w:rPr>
                <w:rFonts w:ascii="Open Sans Semibold" w:hAnsi="Open Sans Semibold" w:cs="Open Sans Semibold"/>
                <w:b/>
                <w:bCs/>
                <w:color w:val="231F20"/>
                <w:sz w:val="20"/>
              </w:rPr>
              <w:t>PR.PT</w:t>
            </w:r>
          </w:p>
        </w:tc>
        <w:tc>
          <w:tcPr>
            <w:tcW w:w="5520" w:type="dxa"/>
            <w:shd w:val="clear" w:color="auto" w:fill="EDF0F9"/>
          </w:tcPr>
          <w:p w14:paraId="52C43B3D" w14:textId="77777777" w:rsidR="003E6D87" w:rsidRDefault="003E6D87">
            <w:pPr>
              <w:pStyle w:val="TableParagraph"/>
              <w:rPr>
                <w:rFonts w:ascii="Times New Roman"/>
                <w:sz w:val="18"/>
              </w:rPr>
            </w:pPr>
          </w:p>
        </w:tc>
      </w:tr>
      <w:tr w:rsidR="003E6D87" w14:paraId="74223B02" w14:textId="77777777">
        <w:trPr>
          <w:trHeight w:val="1099"/>
        </w:trPr>
        <w:tc>
          <w:tcPr>
            <w:tcW w:w="535" w:type="dxa"/>
          </w:tcPr>
          <w:p w14:paraId="16BB6689" w14:textId="77777777" w:rsidR="003E6D87" w:rsidRPr="00575452" w:rsidRDefault="003E6D87">
            <w:pPr>
              <w:pStyle w:val="TableParagraph"/>
              <w:spacing w:before="9"/>
              <w:rPr>
                <w:rFonts w:ascii="Open Sans Semibold" w:hAnsi="Open Sans Semibold" w:cs="Open Sans Semibold"/>
                <w:b/>
                <w:bCs/>
                <w:sz w:val="38"/>
              </w:rPr>
            </w:pPr>
          </w:p>
          <w:p w14:paraId="2E595E60" w14:textId="77777777" w:rsidR="003E6D87" w:rsidRPr="00575452" w:rsidRDefault="00730722">
            <w:pPr>
              <w:pStyle w:val="TableParagraph"/>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34</w:t>
            </w:r>
          </w:p>
        </w:tc>
        <w:tc>
          <w:tcPr>
            <w:tcW w:w="4734" w:type="dxa"/>
          </w:tcPr>
          <w:p w14:paraId="35866317" w14:textId="77777777" w:rsidR="003E6D87" w:rsidRDefault="00730722">
            <w:pPr>
              <w:pStyle w:val="TableParagraph"/>
              <w:spacing w:before="132" w:line="247" w:lineRule="auto"/>
              <w:ind w:left="113" w:right="473"/>
              <w:rPr>
                <w:rFonts w:ascii="OpenSans-Semibold"/>
                <w:b/>
                <w:sz w:val="20"/>
              </w:rPr>
            </w:pPr>
            <w:r>
              <w:rPr>
                <w:color w:val="231F20"/>
                <w:sz w:val="20"/>
              </w:rPr>
              <w:t xml:space="preserve">Is your web traffic being scanned to detect and block malicious, fraudulent, distracting or unwanted traffic? </w:t>
            </w:r>
            <w:r w:rsidRPr="00575452">
              <w:rPr>
                <w:rFonts w:ascii="Open Sans Semibold" w:hAnsi="Open Sans Semibold" w:cs="Open Sans Semibold"/>
                <w:b/>
                <w:bCs/>
                <w:color w:val="231F20"/>
                <w:sz w:val="20"/>
              </w:rPr>
              <w:t>PR.PT</w:t>
            </w:r>
          </w:p>
        </w:tc>
        <w:tc>
          <w:tcPr>
            <w:tcW w:w="5520" w:type="dxa"/>
          </w:tcPr>
          <w:p w14:paraId="7F943781" w14:textId="77777777" w:rsidR="003E6D87" w:rsidRDefault="003E6D87">
            <w:pPr>
              <w:pStyle w:val="TableParagraph"/>
              <w:rPr>
                <w:rFonts w:ascii="Times New Roman"/>
                <w:sz w:val="18"/>
              </w:rPr>
            </w:pPr>
          </w:p>
        </w:tc>
      </w:tr>
      <w:tr w:rsidR="003E6D87" w14:paraId="06B8FB8F" w14:textId="77777777">
        <w:trPr>
          <w:trHeight w:val="1379"/>
        </w:trPr>
        <w:tc>
          <w:tcPr>
            <w:tcW w:w="535" w:type="dxa"/>
            <w:shd w:val="clear" w:color="auto" w:fill="EDF0F9"/>
          </w:tcPr>
          <w:p w14:paraId="603EB256" w14:textId="77777777" w:rsidR="003E6D87" w:rsidRPr="00575452" w:rsidRDefault="003E6D87">
            <w:pPr>
              <w:pStyle w:val="TableParagraph"/>
              <w:rPr>
                <w:rFonts w:ascii="Open Sans Semibold" w:hAnsi="Open Sans Semibold" w:cs="Open Sans Semibold"/>
                <w:b/>
                <w:bCs/>
                <w:sz w:val="26"/>
              </w:rPr>
            </w:pPr>
          </w:p>
          <w:p w14:paraId="604C7BC3" w14:textId="77777777" w:rsidR="003E6D87" w:rsidRPr="00575452" w:rsidRDefault="003E6D87">
            <w:pPr>
              <w:pStyle w:val="TableParagraph"/>
              <w:rPr>
                <w:rFonts w:ascii="Open Sans Semibold" w:hAnsi="Open Sans Semibold" w:cs="Open Sans Semibold"/>
                <w:b/>
                <w:bCs/>
                <w:sz w:val="26"/>
              </w:rPr>
            </w:pPr>
          </w:p>
          <w:p w14:paraId="7134BE9B" w14:textId="77777777" w:rsidR="003E6D87" w:rsidRPr="00575452" w:rsidRDefault="00730722">
            <w:pPr>
              <w:pStyle w:val="TableParagraph"/>
              <w:spacing w:before="1"/>
              <w:ind w:left="164"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35</w:t>
            </w:r>
          </w:p>
        </w:tc>
        <w:tc>
          <w:tcPr>
            <w:tcW w:w="4734" w:type="dxa"/>
            <w:shd w:val="clear" w:color="auto" w:fill="EDF0F9"/>
          </w:tcPr>
          <w:p w14:paraId="0F812730" w14:textId="77777777" w:rsidR="003E6D87" w:rsidRDefault="00730722">
            <w:pPr>
              <w:pStyle w:val="TableParagraph"/>
              <w:spacing w:before="132" w:line="247" w:lineRule="auto"/>
              <w:ind w:left="113" w:right="165"/>
              <w:rPr>
                <w:rFonts w:ascii="OpenSans-Semibold"/>
                <w:b/>
                <w:sz w:val="20"/>
              </w:rPr>
            </w:pPr>
            <w:r>
              <w:rPr>
                <w:color w:val="231F20"/>
                <w:sz w:val="20"/>
              </w:rPr>
              <w:t xml:space="preserve">Are you regularly scanning all the data on your network, including backups and archives, to ensure it is not harboring malware and has not been tampered with? </w:t>
            </w:r>
            <w:r w:rsidRPr="00575452">
              <w:rPr>
                <w:rFonts w:ascii="Open Sans Semibold" w:hAnsi="Open Sans Semibold" w:cs="Open Sans Semibold"/>
                <w:b/>
                <w:bCs/>
                <w:color w:val="231F20"/>
                <w:sz w:val="20"/>
              </w:rPr>
              <w:t>PR.PT PR.DS</w:t>
            </w:r>
          </w:p>
        </w:tc>
        <w:tc>
          <w:tcPr>
            <w:tcW w:w="5520" w:type="dxa"/>
            <w:shd w:val="clear" w:color="auto" w:fill="EDF0F9"/>
          </w:tcPr>
          <w:p w14:paraId="68C91F0C" w14:textId="77777777" w:rsidR="003E6D87" w:rsidRDefault="003E6D87">
            <w:pPr>
              <w:pStyle w:val="TableParagraph"/>
              <w:rPr>
                <w:rFonts w:ascii="Times New Roman"/>
                <w:sz w:val="18"/>
              </w:rPr>
            </w:pPr>
          </w:p>
        </w:tc>
      </w:tr>
    </w:tbl>
    <w:p w14:paraId="01975B85" w14:textId="77777777" w:rsidR="003E6D87" w:rsidRDefault="003E6D87">
      <w:pPr>
        <w:rPr>
          <w:rFonts w:ascii="Times New Roman"/>
          <w:sz w:val="18"/>
        </w:rPr>
        <w:sectPr w:rsidR="003E6D87">
          <w:pgSz w:w="12240" w:h="15840"/>
          <w:pgMar w:top="1040" w:right="600" w:bottom="640" w:left="580" w:header="671" w:footer="451" w:gutter="0"/>
          <w:cols w:space="720"/>
        </w:sectPr>
      </w:pPr>
    </w:p>
    <w:p w14:paraId="269EA422" w14:textId="77777777" w:rsidR="003E6D87" w:rsidRDefault="003E6D87">
      <w:pPr>
        <w:pStyle w:val="BodyText"/>
        <w:rPr>
          <w:rFonts w:ascii="Acronis-Light"/>
          <w:sz w:val="20"/>
        </w:rPr>
      </w:pPr>
    </w:p>
    <w:p w14:paraId="2F0B6347" w14:textId="77777777" w:rsidR="003E6D87" w:rsidRDefault="003E6D87">
      <w:pPr>
        <w:pStyle w:val="BodyText"/>
        <w:rPr>
          <w:rFonts w:ascii="Acronis-Light"/>
          <w:sz w:val="20"/>
        </w:rPr>
      </w:pPr>
    </w:p>
    <w:p w14:paraId="62EC5F3D" w14:textId="77777777" w:rsidR="003E6D87" w:rsidRDefault="003E6D87">
      <w:pPr>
        <w:pStyle w:val="BodyText"/>
        <w:spacing w:before="8"/>
        <w:rPr>
          <w:rFonts w:ascii="Acronis-Light"/>
          <w:sz w:val="21"/>
        </w:rPr>
      </w:pPr>
    </w:p>
    <w:tbl>
      <w:tblPr>
        <w:tblW w:w="0" w:type="auto"/>
        <w:tblInd w:w="152"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535"/>
        <w:gridCol w:w="4734"/>
        <w:gridCol w:w="5520"/>
      </w:tblGrid>
      <w:tr w:rsidR="003E6D87" w14:paraId="51B150FF" w14:textId="77777777">
        <w:trPr>
          <w:trHeight w:val="1939"/>
        </w:trPr>
        <w:tc>
          <w:tcPr>
            <w:tcW w:w="535" w:type="dxa"/>
          </w:tcPr>
          <w:p w14:paraId="210E9173" w14:textId="77777777" w:rsidR="003E6D87" w:rsidRPr="00575452" w:rsidRDefault="003E6D87">
            <w:pPr>
              <w:pStyle w:val="TableParagraph"/>
              <w:rPr>
                <w:rFonts w:ascii="Open Sans Semibold" w:hAnsi="Open Sans Semibold" w:cs="Open Sans Semibold"/>
                <w:b/>
                <w:bCs/>
                <w:sz w:val="26"/>
              </w:rPr>
            </w:pPr>
          </w:p>
          <w:p w14:paraId="46EEA252" w14:textId="77777777" w:rsidR="003E6D87" w:rsidRPr="00575452" w:rsidRDefault="003E6D87">
            <w:pPr>
              <w:pStyle w:val="TableParagraph"/>
              <w:rPr>
                <w:rFonts w:ascii="Open Sans Semibold" w:hAnsi="Open Sans Semibold" w:cs="Open Sans Semibold"/>
                <w:b/>
                <w:bCs/>
                <w:sz w:val="26"/>
              </w:rPr>
            </w:pPr>
          </w:p>
          <w:p w14:paraId="4BD610CF" w14:textId="77777777" w:rsidR="003E6D87" w:rsidRPr="00575452" w:rsidRDefault="003E6D87">
            <w:pPr>
              <w:pStyle w:val="TableParagraph"/>
              <w:spacing w:before="5"/>
              <w:rPr>
                <w:rFonts w:ascii="Open Sans Semibold" w:hAnsi="Open Sans Semibold" w:cs="Open Sans Semibold"/>
                <w:b/>
                <w:bCs/>
                <w:sz w:val="26"/>
              </w:rPr>
            </w:pPr>
          </w:p>
          <w:p w14:paraId="6E4FBA0D" w14:textId="77777777" w:rsidR="003E6D87" w:rsidRPr="00575452" w:rsidRDefault="00730722">
            <w:pPr>
              <w:pStyle w:val="TableParagraph"/>
              <w:ind w:left="169"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36</w:t>
            </w:r>
          </w:p>
        </w:tc>
        <w:tc>
          <w:tcPr>
            <w:tcW w:w="4734" w:type="dxa"/>
          </w:tcPr>
          <w:p w14:paraId="03A1714C" w14:textId="77777777" w:rsidR="003E6D87" w:rsidRDefault="00730722">
            <w:pPr>
              <w:pStyle w:val="TableParagraph"/>
              <w:spacing w:before="132" w:line="247" w:lineRule="auto"/>
              <w:ind w:left="113" w:right="165"/>
              <w:rPr>
                <w:sz w:val="20"/>
              </w:rPr>
            </w:pPr>
            <w:r>
              <w:rPr>
                <w:color w:val="231F20"/>
                <w:sz w:val="20"/>
              </w:rPr>
              <w:t>Do you have systems in place to ensure that all external services you provide (including websites, web applications and databases, remote login systems, etc.) are resilient to traffic spikes and distributed denial-of-service (DDoS) attacks?</w:t>
            </w:r>
          </w:p>
          <w:p w14:paraId="63842BBA" w14:textId="77777777" w:rsidR="003E6D87" w:rsidRPr="00575452" w:rsidRDefault="00730722">
            <w:pPr>
              <w:pStyle w:val="TableParagraph"/>
              <w:spacing w:line="270" w:lineRule="exact"/>
              <w:ind w:left="113"/>
              <w:rPr>
                <w:rFonts w:ascii="Open Sans Semibold" w:hAnsi="Open Sans Semibold" w:cs="Open Sans Semibold"/>
                <w:b/>
                <w:bCs/>
                <w:sz w:val="20"/>
              </w:rPr>
            </w:pPr>
            <w:r w:rsidRPr="00575452">
              <w:rPr>
                <w:rFonts w:ascii="Open Sans Semibold" w:hAnsi="Open Sans Semibold" w:cs="Open Sans Semibold"/>
                <w:b/>
                <w:bCs/>
                <w:color w:val="231F20"/>
                <w:sz w:val="20"/>
              </w:rPr>
              <w:t>PR.PT</w:t>
            </w:r>
          </w:p>
        </w:tc>
        <w:tc>
          <w:tcPr>
            <w:tcW w:w="5520" w:type="dxa"/>
          </w:tcPr>
          <w:p w14:paraId="608E6479" w14:textId="77777777" w:rsidR="003E6D87" w:rsidRDefault="003E6D87">
            <w:pPr>
              <w:pStyle w:val="TableParagraph"/>
              <w:rPr>
                <w:rFonts w:ascii="Times New Roman"/>
                <w:sz w:val="18"/>
              </w:rPr>
            </w:pPr>
          </w:p>
        </w:tc>
      </w:tr>
      <w:tr w:rsidR="003E6D87" w14:paraId="6D447582" w14:textId="77777777">
        <w:trPr>
          <w:trHeight w:val="1379"/>
        </w:trPr>
        <w:tc>
          <w:tcPr>
            <w:tcW w:w="535" w:type="dxa"/>
            <w:shd w:val="clear" w:color="auto" w:fill="EDF0F9"/>
          </w:tcPr>
          <w:p w14:paraId="1A7D14B7" w14:textId="77777777" w:rsidR="003E6D87" w:rsidRPr="00575452" w:rsidRDefault="003E6D87">
            <w:pPr>
              <w:pStyle w:val="TableParagraph"/>
              <w:rPr>
                <w:rFonts w:ascii="Open Sans Semibold" w:hAnsi="Open Sans Semibold" w:cs="Open Sans Semibold"/>
                <w:b/>
                <w:bCs/>
                <w:sz w:val="26"/>
              </w:rPr>
            </w:pPr>
          </w:p>
          <w:p w14:paraId="4B906E4C" w14:textId="77777777" w:rsidR="003E6D87" w:rsidRPr="00575452" w:rsidRDefault="003E6D87">
            <w:pPr>
              <w:pStyle w:val="TableParagraph"/>
              <w:rPr>
                <w:rFonts w:ascii="Open Sans Semibold" w:hAnsi="Open Sans Semibold" w:cs="Open Sans Semibold"/>
                <w:b/>
                <w:bCs/>
                <w:sz w:val="26"/>
              </w:rPr>
            </w:pPr>
          </w:p>
          <w:p w14:paraId="7EE42DD3"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37</w:t>
            </w:r>
          </w:p>
        </w:tc>
        <w:tc>
          <w:tcPr>
            <w:tcW w:w="4734" w:type="dxa"/>
            <w:shd w:val="clear" w:color="auto" w:fill="EDF0F9"/>
          </w:tcPr>
          <w:p w14:paraId="12BEFE27" w14:textId="77777777" w:rsidR="003E6D87" w:rsidRDefault="00730722">
            <w:pPr>
              <w:pStyle w:val="TableParagraph"/>
              <w:spacing w:before="132" w:line="247" w:lineRule="auto"/>
              <w:ind w:left="113" w:right="150"/>
              <w:rPr>
                <w:rFonts w:ascii="OpenSans-Semibold"/>
                <w:b/>
                <w:sz w:val="20"/>
              </w:rPr>
            </w:pPr>
            <w:r>
              <w:rPr>
                <w:color w:val="231F20"/>
                <w:sz w:val="20"/>
              </w:rPr>
              <w:t xml:space="preserve">Do you monitor for insider threats, such as analyzing user activity to spot any anomalous behavior (e.g. logging in from an unusual location, accessing unauthorized files, etc.)? </w:t>
            </w:r>
            <w:r w:rsidRPr="00575452">
              <w:rPr>
                <w:rFonts w:ascii="Open Sans Semibold" w:hAnsi="Open Sans Semibold" w:cs="Open Sans Semibold"/>
                <w:b/>
                <w:bCs/>
                <w:color w:val="231F20"/>
                <w:sz w:val="20"/>
              </w:rPr>
              <w:t>PR.PT</w:t>
            </w:r>
          </w:p>
        </w:tc>
        <w:tc>
          <w:tcPr>
            <w:tcW w:w="5520" w:type="dxa"/>
            <w:shd w:val="clear" w:color="auto" w:fill="EDF0F9"/>
          </w:tcPr>
          <w:p w14:paraId="4428D371" w14:textId="77777777" w:rsidR="003E6D87" w:rsidRDefault="003E6D87">
            <w:pPr>
              <w:pStyle w:val="TableParagraph"/>
              <w:rPr>
                <w:rFonts w:ascii="Times New Roman"/>
                <w:sz w:val="18"/>
              </w:rPr>
            </w:pPr>
          </w:p>
        </w:tc>
      </w:tr>
      <w:tr w:rsidR="003E6D87" w14:paraId="5CE0A8AA" w14:textId="77777777">
        <w:trPr>
          <w:trHeight w:val="1379"/>
        </w:trPr>
        <w:tc>
          <w:tcPr>
            <w:tcW w:w="535" w:type="dxa"/>
          </w:tcPr>
          <w:p w14:paraId="765CE5CC" w14:textId="77777777" w:rsidR="003E6D87" w:rsidRPr="00575452" w:rsidRDefault="003E6D87">
            <w:pPr>
              <w:pStyle w:val="TableParagraph"/>
              <w:rPr>
                <w:rFonts w:ascii="Open Sans Semibold" w:hAnsi="Open Sans Semibold" w:cs="Open Sans Semibold"/>
                <w:b/>
                <w:bCs/>
                <w:sz w:val="26"/>
              </w:rPr>
            </w:pPr>
          </w:p>
          <w:p w14:paraId="64E8C0C3" w14:textId="77777777" w:rsidR="003E6D87" w:rsidRPr="00575452" w:rsidRDefault="003E6D87">
            <w:pPr>
              <w:pStyle w:val="TableParagraph"/>
              <w:rPr>
                <w:rFonts w:ascii="Open Sans Semibold" w:hAnsi="Open Sans Semibold" w:cs="Open Sans Semibold"/>
                <w:b/>
                <w:bCs/>
                <w:sz w:val="26"/>
              </w:rPr>
            </w:pPr>
          </w:p>
          <w:p w14:paraId="5037EA35"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38</w:t>
            </w:r>
          </w:p>
        </w:tc>
        <w:tc>
          <w:tcPr>
            <w:tcW w:w="4734" w:type="dxa"/>
          </w:tcPr>
          <w:p w14:paraId="0C20C647" w14:textId="77777777" w:rsidR="003E6D87" w:rsidRDefault="00730722">
            <w:pPr>
              <w:pStyle w:val="TableParagraph"/>
              <w:spacing w:before="132" w:line="247" w:lineRule="auto"/>
              <w:ind w:left="113" w:right="92"/>
              <w:rPr>
                <w:rFonts w:ascii="OpenSans-Semibold"/>
                <w:b/>
                <w:sz w:val="20"/>
              </w:rPr>
            </w:pPr>
            <w:r>
              <w:rPr>
                <w:color w:val="231F20"/>
                <w:sz w:val="20"/>
              </w:rPr>
              <w:t xml:space="preserve">Do you ensure regular penetration tests, including vulnerability scans, are performed across all your systems, networks, and services (including third- party and cloud-based services)? </w:t>
            </w:r>
            <w:r w:rsidRPr="00575452">
              <w:rPr>
                <w:rFonts w:ascii="Open Sans Semibold" w:hAnsi="Open Sans Semibold" w:cs="Open Sans Semibold"/>
                <w:b/>
                <w:bCs/>
                <w:color w:val="231F20"/>
                <w:sz w:val="20"/>
              </w:rPr>
              <w:t>PR.PT</w:t>
            </w:r>
          </w:p>
        </w:tc>
        <w:tc>
          <w:tcPr>
            <w:tcW w:w="5520" w:type="dxa"/>
          </w:tcPr>
          <w:p w14:paraId="60634F28" w14:textId="77777777" w:rsidR="003E6D87" w:rsidRDefault="003E6D87">
            <w:pPr>
              <w:pStyle w:val="TableParagraph"/>
              <w:rPr>
                <w:rFonts w:ascii="Times New Roman"/>
                <w:sz w:val="18"/>
              </w:rPr>
            </w:pPr>
          </w:p>
        </w:tc>
      </w:tr>
      <w:tr w:rsidR="003E6D87" w14:paraId="6CA3986A" w14:textId="77777777">
        <w:trPr>
          <w:trHeight w:val="1379"/>
        </w:trPr>
        <w:tc>
          <w:tcPr>
            <w:tcW w:w="535" w:type="dxa"/>
            <w:shd w:val="clear" w:color="auto" w:fill="EDF0F9"/>
          </w:tcPr>
          <w:p w14:paraId="31B37A9E" w14:textId="77777777" w:rsidR="003E6D87" w:rsidRPr="00575452" w:rsidRDefault="003E6D87">
            <w:pPr>
              <w:pStyle w:val="TableParagraph"/>
              <w:rPr>
                <w:rFonts w:ascii="Open Sans Semibold" w:hAnsi="Open Sans Semibold" w:cs="Open Sans Semibold"/>
                <w:b/>
                <w:bCs/>
                <w:sz w:val="26"/>
              </w:rPr>
            </w:pPr>
          </w:p>
          <w:p w14:paraId="4D73D8B6" w14:textId="77777777" w:rsidR="003E6D87" w:rsidRPr="00575452" w:rsidRDefault="003E6D87">
            <w:pPr>
              <w:pStyle w:val="TableParagraph"/>
              <w:rPr>
                <w:rFonts w:ascii="Open Sans Semibold" w:hAnsi="Open Sans Semibold" w:cs="Open Sans Semibold"/>
                <w:b/>
                <w:bCs/>
                <w:sz w:val="26"/>
              </w:rPr>
            </w:pPr>
          </w:p>
          <w:p w14:paraId="704DABBC" w14:textId="77777777" w:rsidR="003E6D87" w:rsidRPr="00575452" w:rsidRDefault="00730722">
            <w:pPr>
              <w:pStyle w:val="TableParagraph"/>
              <w:spacing w:before="1"/>
              <w:ind w:left="169"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39</w:t>
            </w:r>
          </w:p>
        </w:tc>
        <w:tc>
          <w:tcPr>
            <w:tcW w:w="4734" w:type="dxa"/>
            <w:shd w:val="clear" w:color="auto" w:fill="EDF0F9"/>
          </w:tcPr>
          <w:p w14:paraId="6EC24188" w14:textId="77777777" w:rsidR="003E6D87" w:rsidRDefault="00730722">
            <w:pPr>
              <w:pStyle w:val="TableParagraph"/>
              <w:spacing w:before="132" w:line="247" w:lineRule="auto"/>
              <w:ind w:left="113" w:right="426"/>
              <w:rPr>
                <w:sz w:val="20"/>
              </w:rPr>
            </w:pPr>
            <w:r>
              <w:rPr>
                <w:color w:val="231F20"/>
                <w:sz w:val="20"/>
              </w:rPr>
              <w:t>Do you employ a defence-in-depth approach to cybersecurity, e.g. multiple layers of security</w:t>
            </w:r>
          </w:p>
          <w:p w14:paraId="2D58F086" w14:textId="77777777" w:rsidR="003E6D87" w:rsidRDefault="00730722">
            <w:pPr>
              <w:pStyle w:val="TableParagraph"/>
              <w:spacing w:line="271" w:lineRule="exact"/>
              <w:ind w:left="113"/>
              <w:rPr>
                <w:sz w:val="20"/>
              </w:rPr>
            </w:pPr>
            <w:r>
              <w:rPr>
                <w:color w:val="231F20"/>
                <w:sz w:val="20"/>
              </w:rPr>
              <w:t>controls throughout your network and services?</w:t>
            </w:r>
          </w:p>
          <w:p w14:paraId="481010BB" w14:textId="77777777" w:rsidR="003E6D87" w:rsidRPr="00575452" w:rsidRDefault="00730722">
            <w:pPr>
              <w:pStyle w:val="TableParagraph"/>
              <w:spacing w:before="8"/>
              <w:ind w:left="113"/>
              <w:rPr>
                <w:rFonts w:ascii="Open Sans Semibold" w:hAnsi="Open Sans Semibold" w:cs="Open Sans Semibold"/>
                <w:b/>
                <w:bCs/>
                <w:sz w:val="20"/>
              </w:rPr>
            </w:pPr>
            <w:r w:rsidRPr="00575452">
              <w:rPr>
                <w:rFonts w:ascii="Open Sans Semibold" w:hAnsi="Open Sans Semibold" w:cs="Open Sans Semibold"/>
                <w:b/>
                <w:bCs/>
                <w:color w:val="231F20"/>
                <w:sz w:val="20"/>
              </w:rPr>
              <w:t>PR.PT</w:t>
            </w:r>
          </w:p>
        </w:tc>
        <w:tc>
          <w:tcPr>
            <w:tcW w:w="5520" w:type="dxa"/>
            <w:shd w:val="clear" w:color="auto" w:fill="EDF0F9"/>
          </w:tcPr>
          <w:p w14:paraId="2B5EBDC9" w14:textId="77777777" w:rsidR="003E6D87" w:rsidRDefault="003E6D87">
            <w:pPr>
              <w:pStyle w:val="TableParagraph"/>
              <w:rPr>
                <w:rFonts w:ascii="Times New Roman"/>
                <w:sz w:val="18"/>
              </w:rPr>
            </w:pPr>
          </w:p>
        </w:tc>
      </w:tr>
      <w:tr w:rsidR="003E6D87" w14:paraId="58E96F77" w14:textId="77777777">
        <w:trPr>
          <w:trHeight w:val="1099"/>
        </w:trPr>
        <w:tc>
          <w:tcPr>
            <w:tcW w:w="535" w:type="dxa"/>
            <w:tcBorders>
              <w:bottom w:val="nil"/>
            </w:tcBorders>
          </w:tcPr>
          <w:p w14:paraId="5B1B16E3" w14:textId="77777777" w:rsidR="003E6D87" w:rsidRPr="00575452" w:rsidRDefault="003E6D87">
            <w:pPr>
              <w:pStyle w:val="TableParagraph"/>
              <w:spacing w:before="9"/>
              <w:rPr>
                <w:rFonts w:ascii="Open Sans Semibold" w:hAnsi="Open Sans Semibold" w:cs="Open Sans Semibold"/>
                <w:b/>
                <w:bCs/>
                <w:sz w:val="38"/>
              </w:rPr>
            </w:pPr>
          </w:p>
          <w:p w14:paraId="3949F063" w14:textId="77777777" w:rsidR="003E6D87" w:rsidRPr="00575452" w:rsidRDefault="00730722">
            <w:pPr>
              <w:pStyle w:val="TableParagraph"/>
              <w:ind w:left="161"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40</w:t>
            </w:r>
          </w:p>
        </w:tc>
        <w:tc>
          <w:tcPr>
            <w:tcW w:w="4734" w:type="dxa"/>
            <w:tcBorders>
              <w:bottom w:val="nil"/>
            </w:tcBorders>
          </w:tcPr>
          <w:p w14:paraId="6497CB59" w14:textId="77777777" w:rsidR="003E6D87" w:rsidRDefault="00730722">
            <w:pPr>
              <w:pStyle w:val="TableParagraph"/>
              <w:spacing w:before="132" w:line="247" w:lineRule="auto"/>
              <w:ind w:left="113" w:right="151"/>
              <w:rPr>
                <w:rFonts w:ascii="OpenSans-Semibold"/>
                <w:b/>
                <w:sz w:val="20"/>
              </w:rPr>
            </w:pPr>
            <w:r>
              <w:rPr>
                <w:color w:val="231F20"/>
                <w:sz w:val="20"/>
              </w:rPr>
              <w:t xml:space="preserve">Are you aware of any systems or devices in your environment that cannot be patched or updated? </w:t>
            </w:r>
            <w:r w:rsidRPr="00575452">
              <w:rPr>
                <w:rFonts w:ascii="Open Sans Semibold" w:hAnsi="Open Sans Semibold" w:cs="Open Sans Semibold"/>
                <w:b/>
                <w:bCs/>
                <w:color w:val="231F20"/>
                <w:sz w:val="20"/>
              </w:rPr>
              <w:t>PR.PT</w:t>
            </w:r>
          </w:p>
        </w:tc>
        <w:tc>
          <w:tcPr>
            <w:tcW w:w="5520" w:type="dxa"/>
            <w:tcBorders>
              <w:bottom w:val="nil"/>
            </w:tcBorders>
          </w:tcPr>
          <w:p w14:paraId="2E60F6D1" w14:textId="77777777" w:rsidR="003E6D87" w:rsidRDefault="003E6D87">
            <w:pPr>
              <w:pStyle w:val="TableParagraph"/>
              <w:rPr>
                <w:rFonts w:ascii="Times New Roman"/>
                <w:sz w:val="18"/>
              </w:rPr>
            </w:pPr>
          </w:p>
        </w:tc>
      </w:tr>
      <w:tr w:rsidR="003E6D87" w14:paraId="7A983C23" w14:textId="77777777">
        <w:trPr>
          <w:trHeight w:val="520"/>
        </w:trPr>
        <w:tc>
          <w:tcPr>
            <w:tcW w:w="10789" w:type="dxa"/>
            <w:gridSpan w:val="3"/>
            <w:tcBorders>
              <w:top w:val="nil"/>
              <w:left w:val="nil"/>
              <w:right w:val="nil"/>
            </w:tcBorders>
            <w:shd w:val="clear" w:color="auto" w:fill="0C2245"/>
          </w:tcPr>
          <w:p w14:paraId="0E660346" w14:textId="77777777" w:rsidR="003E6D87" w:rsidRDefault="00730722">
            <w:pPr>
              <w:pStyle w:val="TableParagraph"/>
              <w:spacing w:before="155"/>
              <w:ind w:left="118"/>
              <w:rPr>
                <w:rFonts w:ascii="Acronis"/>
                <w:b/>
                <w:sz w:val="24"/>
              </w:rPr>
            </w:pPr>
            <w:r>
              <w:rPr>
                <w:rFonts w:ascii="Acronis"/>
                <w:b/>
                <w:color w:val="FFFFFF"/>
                <w:sz w:val="24"/>
              </w:rPr>
              <w:t>DETECT</w:t>
            </w:r>
          </w:p>
        </w:tc>
      </w:tr>
      <w:tr w:rsidR="003E6D87" w14:paraId="51C1932B" w14:textId="77777777">
        <w:trPr>
          <w:trHeight w:val="483"/>
        </w:trPr>
        <w:tc>
          <w:tcPr>
            <w:tcW w:w="5269" w:type="dxa"/>
            <w:gridSpan w:val="2"/>
          </w:tcPr>
          <w:p w14:paraId="3D481542" w14:textId="77777777" w:rsidR="003E6D87" w:rsidRPr="00575452" w:rsidRDefault="00730722">
            <w:pPr>
              <w:pStyle w:val="TableParagraph"/>
              <w:spacing w:before="104"/>
              <w:ind w:left="10"/>
              <w:jc w:val="center"/>
              <w:rPr>
                <w:rFonts w:ascii="Open Sans Semibold" w:hAnsi="Open Sans Semibold" w:cs="Open Sans Semibold"/>
                <w:b/>
                <w:bCs/>
                <w:sz w:val="20"/>
              </w:rPr>
            </w:pPr>
            <w:r w:rsidRPr="00575452">
              <w:rPr>
                <w:rFonts w:ascii="Open Sans Semibold" w:hAnsi="Open Sans Semibold" w:cs="Open Sans Semibold"/>
                <w:b/>
                <w:bCs/>
                <w:color w:val="231F20"/>
                <w:sz w:val="20"/>
              </w:rPr>
              <w:t>Q</w:t>
            </w:r>
          </w:p>
        </w:tc>
        <w:tc>
          <w:tcPr>
            <w:tcW w:w="5520" w:type="dxa"/>
          </w:tcPr>
          <w:p w14:paraId="11645946" w14:textId="77777777" w:rsidR="003E6D87" w:rsidRPr="00575452" w:rsidRDefault="00730722">
            <w:pPr>
              <w:pStyle w:val="TableParagraph"/>
              <w:spacing w:before="104"/>
              <w:ind w:left="11"/>
              <w:jc w:val="center"/>
              <w:rPr>
                <w:rFonts w:ascii="Open Sans Semibold" w:hAnsi="Open Sans Semibold" w:cs="Open Sans Semibold"/>
                <w:b/>
                <w:bCs/>
                <w:sz w:val="20"/>
              </w:rPr>
            </w:pPr>
            <w:r w:rsidRPr="00575452">
              <w:rPr>
                <w:rFonts w:ascii="Open Sans Semibold" w:hAnsi="Open Sans Semibold" w:cs="Open Sans Semibold"/>
                <w:b/>
                <w:bCs/>
                <w:color w:val="231F20"/>
                <w:sz w:val="20"/>
              </w:rPr>
              <w:t>A</w:t>
            </w:r>
          </w:p>
        </w:tc>
      </w:tr>
      <w:tr w:rsidR="003E6D87" w14:paraId="263F8F3A" w14:textId="77777777">
        <w:trPr>
          <w:trHeight w:val="1099"/>
        </w:trPr>
        <w:tc>
          <w:tcPr>
            <w:tcW w:w="535" w:type="dxa"/>
            <w:shd w:val="clear" w:color="auto" w:fill="EDF0F9"/>
          </w:tcPr>
          <w:p w14:paraId="0A37B011" w14:textId="77777777" w:rsidR="003E6D87" w:rsidRPr="00575452" w:rsidRDefault="003E6D87">
            <w:pPr>
              <w:pStyle w:val="TableParagraph"/>
              <w:spacing w:before="9"/>
              <w:rPr>
                <w:rFonts w:ascii="Open Sans Semibold" w:hAnsi="Open Sans Semibold" w:cs="Open Sans Semibold"/>
                <w:b/>
                <w:bCs/>
                <w:sz w:val="38"/>
              </w:rPr>
            </w:pPr>
          </w:p>
          <w:p w14:paraId="156A2EAE" w14:textId="77777777" w:rsidR="003E6D87" w:rsidRPr="00575452" w:rsidRDefault="00730722">
            <w:pPr>
              <w:pStyle w:val="TableParagraph"/>
              <w:ind w:left="169" w:right="75"/>
              <w:jc w:val="center"/>
              <w:rPr>
                <w:rFonts w:ascii="Open Sans Semibold" w:hAnsi="Open Sans Semibold" w:cs="Open Sans Semibold"/>
                <w:b/>
                <w:bCs/>
                <w:sz w:val="20"/>
              </w:rPr>
            </w:pPr>
            <w:r w:rsidRPr="00575452">
              <w:rPr>
                <w:rFonts w:ascii="Open Sans Semibold" w:hAnsi="Open Sans Semibold" w:cs="Open Sans Semibold"/>
                <w:b/>
                <w:bCs/>
                <w:color w:val="231F20"/>
                <w:sz w:val="20"/>
              </w:rPr>
              <w:t>41</w:t>
            </w:r>
          </w:p>
        </w:tc>
        <w:tc>
          <w:tcPr>
            <w:tcW w:w="4734" w:type="dxa"/>
            <w:shd w:val="clear" w:color="auto" w:fill="EDF0F9"/>
          </w:tcPr>
          <w:p w14:paraId="258D8D06" w14:textId="77777777" w:rsidR="003E6D87" w:rsidRDefault="00730722">
            <w:pPr>
              <w:pStyle w:val="TableParagraph"/>
              <w:spacing w:before="132" w:line="247" w:lineRule="auto"/>
              <w:ind w:left="113" w:right="199"/>
              <w:rPr>
                <w:rFonts w:ascii="OpenSans-Semibold"/>
                <w:b/>
                <w:sz w:val="20"/>
              </w:rPr>
            </w:pPr>
            <w:r>
              <w:rPr>
                <w:color w:val="231F20"/>
                <w:sz w:val="20"/>
              </w:rPr>
              <w:t xml:space="preserve">Have you an automated alert system to inform key IT personnel of unwanted behavior or activity on the network? </w:t>
            </w:r>
            <w:r w:rsidRPr="00575452">
              <w:rPr>
                <w:rFonts w:ascii="Open Sans Semibold" w:hAnsi="Open Sans Semibold" w:cs="Open Sans Semibold"/>
                <w:b/>
                <w:bCs/>
                <w:color w:val="231F20"/>
                <w:sz w:val="20"/>
              </w:rPr>
              <w:t>DE.AE</w:t>
            </w:r>
          </w:p>
        </w:tc>
        <w:tc>
          <w:tcPr>
            <w:tcW w:w="5520" w:type="dxa"/>
            <w:shd w:val="clear" w:color="auto" w:fill="EDF0F9"/>
          </w:tcPr>
          <w:p w14:paraId="4267E16B" w14:textId="77777777" w:rsidR="003E6D87" w:rsidRDefault="003E6D87">
            <w:pPr>
              <w:pStyle w:val="TableParagraph"/>
              <w:rPr>
                <w:rFonts w:ascii="Times New Roman"/>
                <w:sz w:val="18"/>
              </w:rPr>
            </w:pPr>
          </w:p>
        </w:tc>
      </w:tr>
      <w:tr w:rsidR="003E6D87" w14:paraId="58D2AF3D" w14:textId="77777777">
        <w:trPr>
          <w:trHeight w:val="1379"/>
        </w:trPr>
        <w:tc>
          <w:tcPr>
            <w:tcW w:w="535" w:type="dxa"/>
          </w:tcPr>
          <w:p w14:paraId="6F66773D" w14:textId="77777777" w:rsidR="003E6D87" w:rsidRPr="00575452" w:rsidRDefault="003E6D87">
            <w:pPr>
              <w:pStyle w:val="TableParagraph"/>
              <w:rPr>
                <w:rFonts w:ascii="Open Sans Semibold" w:hAnsi="Open Sans Semibold" w:cs="Open Sans Semibold"/>
                <w:b/>
                <w:bCs/>
                <w:sz w:val="26"/>
              </w:rPr>
            </w:pPr>
          </w:p>
          <w:p w14:paraId="48F950D3" w14:textId="77777777" w:rsidR="003E6D87" w:rsidRPr="00575452" w:rsidRDefault="003E6D87">
            <w:pPr>
              <w:pStyle w:val="TableParagraph"/>
              <w:rPr>
                <w:rFonts w:ascii="Open Sans Semibold" w:hAnsi="Open Sans Semibold" w:cs="Open Sans Semibold"/>
                <w:b/>
                <w:bCs/>
                <w:sz w:val="26"/>
              </w:rPr>
            </w:pPr>
          </w:p>
          <w:p w14:paraId="1F9E9DA0" w14:textId="77777777" w:rsidR="003E6D87" w:rsidRPr="00575452" w:rsidRDefault="00730722">
            <w:pPr>
              <w:pStyle w:val="TableParagraph"/>
              <w:spacing w:before="1"/>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42</w:t>
            </w:r>
          </w:p>
        </w:tc>
        <w:tc>
          <w:tcPr>
            <w:tcW w:w="4734" w:type="dxa"/>
          </w:tcPr>
          <w:p w14:paraId="2311B6FA" w14:textId="77777777" w:rsidR="003E6D87" w:rsidRDefault="00730722">
            <w:pPr>
              <w:pStyle w:val="TableParagraph"/>
              <w:spacing w:before="132" w:line="247" w:lineRule="auto"/>
              <w:ind w:left="113" w:right="185"/>
              <w:rPr>
                <w:rFonts w:ascii="OpenSans-Semibold"/>
                <w:b/>
                <w:sz w:val="20"/>
              </w:rPr>
            </w:pPr>
            <w:r>
              <w:rPr>
                <w:color w:val="231F20"/>
                <w:sz w:val="20"/>
              </w:rPr>
              <w:t xml:space="preserve">Do you regularly review the output from your security systems - anti-malware, firewall, IDS, traffic filters, etc. - to spot unwanted behaviors or activity on the network? </w:t>
            </w:r>
            <w:r w:rsidRPr="00575452">
              <w:rPr>
                <w:rFonts w:ascii="Open Sans Semibold" w:hAnsi="Open Sans Semibold" w:cs="Open Sans Semibold"/>
                <w:b/>
                <w:bCs/>
                <w:color w:val="231F20"/>
                <w:sz w:val="20"/>
              </w:rPr>
              <w:t>DE.CM</w:t>
            </w:r>
          </w:p>
        </w:tc>
        <w:tc>
          <w:tcPr>
            <w:tcW w:w="5520" w:type="dxa"/>
          </w:tcPr>
          <w:p w14:paraId="79A562F8" w14:textId="77777777" w:rsidR="003E6D87" w:rsidRDefault="003E6D87">
            <w:pPr>
              <w:pStyle w:val="TableParagraph"/>
              <w:rPr>
                <w:rFonts w:ascii="Times New Roman"/>
                <w:sz w:val="18"/>
              </w:rPr>
            </w:pPr>
          </w:p>
        </w:tc>
      </w:tr>
      <w:tr w:rsidR="003E6D87" w14:paraId="2D4DBD65" w14:textId="77777777">
        <w:trPr>
          <w:trHeight w:val="1099"/>
        </w:trPr>
        <w:tc>
          <w:tcPr>
            <w:tcW w:w="535" w:type="dxa"/>
            <w:shd w:val="clear" w:color="auto" w:fill="EDF0F9"/>
          </w:tcPr>
          <w:p w14:paraId="2599ADC6" w14:textId="77777777" w:rsidR="003E6D87" w:rsidRPr="00575452" w:rsidRDefault="003E6D87">
            <w:pPr>
              <w:pStyle w:val="TableParagraph"/>
              <w:spacing w:before="9"/>
              <w:rPr>
                <w:rFonts w:ascii="Open Sans Semibold" w:hAnsi="Open Sans Semibold" w:cs="Open Sans Semibold"/>
                <w:b/>
                <w:bCs/>
                <w:sz w:val="38"/>
              </w:rPr>
            </w:pPr>
          </w:p>
          <w:p w14:paraId="13AC4D04" w14:textId="77777777" w:rsidR="003E6D87" w:rsidRPr="00575452" w:rsidRDefault="00730722">
            <w:pPr>
              <w:pStyle w:val="TableParagraph"/>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43</w:t>
            </w:r>
          </w:p>
        </w:tc>
        <w:tc>
          <w:tcPr>
            <w:tcW w:w="4734" w:type="dxa"/>
            <w:shd w:val="clear" w:color="auto" w:fill="EDF0F9"/>
          </w:tcPr>
          <w:p w14:paraId="54133BE3" w14:textId="77777777" w:rsidR="003E6D87" w:rsidRDefault="00730722">
            <w:pPr>
              <w:pStyle w:val="TableParagraph"/>
              <w:spacing w:before="132" w:line="247" w:lineRule="auto"/>
              <w:ind w:left="113" w:right="251"/>
              <w:rPr>
                <w:rFonts w:ascii="OpenSans-Semibold"/>
                <w:b/>
                <w:sz w:val="20"/>
              </w:rPr>
            </w:pPr>
            <w:r>
              <w:rPr>
                <w:color w:val="231F20"/>
                <w:sz w:val="20"/>
              </w:rPr>
              <w:t xml:space="preserve">Are your security monitoring systems correctly configured to produce accurate, informative and easily accessible logs? </w:t>
            </w:r>
            <w:r w:rsidRPr="00575452">
              <w:rPr>
                <w:rFonts w:ascii="Open Sans Semibold" w:hAnsi="Open Sans Semibold" w:cs="Open Sans Semibold"/>
                <w:b/>
                <w:bCs/>
                <w:color w:val="231F20"/>
                <w:sz w:val="20"/>
              </w:rPr>
              <w:t>DE.DP</w:t>
            </w:r>
          </w:p>
        </w:tc>
        <w:tc>
          <w:tcPr>
            <w:tcW w:w="5520" w:type="dxa"/>
            <w:shd w:val="clear" w:color="auto" w:fill="EDF0F9"/>
          </w:tcPr>
          <w:p w14:paraId="00ED5E77" w14:textId="77777777" w:rsidR="003E6D87" w:rsidRDefault="003E6D87">
            <w:pPr>
              <w:pStyle w:val="TableParagraph"/>
              <w:rPr>
                <w:rFonts w:ascii="Times New Roman"/>
                <w:sz w:val="18"/>
              </w:rPr>
            </w:pPr>
          </w:p>
        </w:tc>
      </w:tr>
      <w:tr w:rsidR="003E6D87" w14:paraId="3726EF79" w14:textId="77777777">
        <w:trPr>
          <w:trHeight w:val="1099"/>
        </w:trPr>
        <w:tc>
          <w:tcPr>
            <w:tcW w:w="535" w:type="dxa"/>
          </w:tcPr>
          <w:p w14:paraId="1A678E15" w14:textId="77777777" w:rsidR="003E6D87" w:rsidRPr="00575452" w:rsidRDefault="003E6D87">
            <w:pPr>
              <w:pStyle w:val="TableParagraph"/>
              <w:spacing w:before="9"/>
              <w:rPr>
                <w:rFonts w:ascii="Open Sans Semibold" w:hAnsi="Open Sans Semibold" w:cs="Open Sans Semibold"/>
                <w:b/>
                <w:bCs/>
                <w:sz w:val="38"/>
              </w:rPr>
            </w:pPr>
          </w:p>
          <w:p w14:paraId="11C27810" w14:textId="77777777" w:rsidR="003E6D87" w:rsidRPr="00575452" w:rsidRDefault="00730722">
            <w:pPr>
              <w:pStyle w:val="TableParagraph"/>
              <w:ind w:left="168" w:right="7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44</w:t>
            </w:r>
          </w:p>
        </w:tc>
        <w:tc>
          <w:tcPr>
            <w:tcW w:w="4734" w:type="dxa"/>
          </w:tcPr>
          <w:p w14:paraId="6C84B106" w14:textId="77777777" w:rsidR="003E6D87" w:rsidRDefault="00730722">
            <w:pPr>
              <w:pStyle w:val="TableParagraph"/>
              <w:spacing w:before="132" w:line="247" w:lineRule="auto"/>
              <w:ind w:left="113" w:right="155"/>
              <w:rPr>
                <w:rFonts w:ascii="OpenSans-Semibold"/>
                <w:b/>
                <w:sz w:val="20"/>
              </w:rPr>
            </w:pPr>
            <w:r>
              <w:rPr>
                <w:color w:val="231F20"/>
                <w:sz w:val="20"/>
              </w:rPr>
              <w:t xml:space="preserve">Do you secure your logs (using encryption, archiving, reliable backups, tamper prevention) as well as monitoring their access? </w:t>
            </w:r>
            <w:r w:rsidRPr="00575452">
              <w:rPr>
                <w:rFonts w:ascii="Open Sans Semibold" w:hAnsi="Open Sans Semibold" w:cs="Open Sans Semibold"/>
                <w:b/>
                <w:bCs/>
                <w:color w:val="231F20"/>
                <w:sz w:val="20"/>
              </w:rPr>
              <w:t>DE.DP</w:t>
            </w:r>
          </w:p>
        </w:tc>
        <w:tc>
          <w:tcPr>
            <w:tcW w:w="5520" w:type="dxa"/>
          </w:tcPr>
          <w:p w14:paraId="39882602" w14:textId="77777777" w:rsidR="003E6D87" w:rsidRDefault="003E6D87">
            <w:pPr>
              <w:pStyle w:val="TableParagraph"/>
              <w:rPr>
                <w:rFonts w:ascii="Times New Roman"/>
                <w:sz w:val="18"/>
              </w:rPr>
            </w:pPr>
          </w:p>
        </w:tc>
      </w:tr>
    </w:tbl>
    <w:p w14:paraId="6BBDB924" w14:textId="77777777" w:rsidR="003E6D87" w:rsidRDefault="003E6D87">
      <w:pPr>
        <w:rPr>
          <w:rFonts w:ascii="Times New Roman"/>
          <w:sz w:val="18"/>
        </w:rPr>
        <w:sectPr w:rsidR="003E6D87">
          <w:pgSz w:w="12240" w:h="15840"/>
          <w:pgMar w:top="1040" w:right="600" w:bottom="640" w:left="580" w:header="671" w:footer="451" w:gutter="0"/>
          <w:cols w:space="720"/>
        </w:sectPr>
      </w:pPr>
    </w:p>
    <w:p w14:paraId="68747F27" w14:textId="77777777" w:rsidR="003E6D87" w:rsidRDefault="003E6D87">
      <w:pPr>
        <w:pStyle w:val="BodyText"/>
        <w:rPr>
          <w:rFonts w:ascii="Acronis-Light"/>
          <w:sz w:val="20"/>
        </w:rPr>
      </w:pPr>
    </w:p>
    <w:p w14:paraId="583EFCB8" w14:textId="77777777" w:rsidR="003E6D87" w:rsidRDefault="003E6D87">
      <w:pPr>
        <w:pStyle w:val="BodyText"/>
        <w:rPr>
          <w:rFonts w:ascii="Acronis-Light"/>
          <w:sz w:val="20"/>
        </w:rPr>
      </w:pPr>
    </w:p>
    <w:p w14:paraId="0371FADC" w14:textId="77777777" w:rsidR="003E6D87" w:rsidRDefault="003E6D87">
      <w:pPr>
        <w:pStyle w:val="BodyText"/>
        <w:spacing w:before="8"/>
        <w:rPr>
          <w:rFonts w:ascii="Acronis-Light"/>
          <w:sz w:val="21"/>
        </w:rPr>
      </w:pPr>
    </w:p>
    <w:tbl>
      <w:tblPr>
        <w:tblW w:w="0" w:type="auto"/>
        <w:tblInd w:w="122"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535"/>
        <w:gridCol w:w="4732"/>
        <w:gridCol w:w="5524"/>
      </w:tblGrid>
      <w:tr w:rsidR="003E6D87" w14:paraId="2275001C" w14:textId="77777777">
        <w:trPr>
          <w:trHeight w:val="520"/>
        </w:trPr>
        <w:tc>
          <w:tcPr>
            <w:tcW w:w="10791" w:type="dxa"/>
            <w:gridSpan w:val="3"/>
            <w:tcBorders>
              <w:top w:val="nil"/>
              <w:left w:val="nil"/>
              <w:right w:val="nil"/>
            </w:tcBorders>
            <w:shd w:val="clear" w:color="auto" w:fill="0C2245"/>
          </w:tcPr>
          <w:p w14:paraId="46B17F7F" w14:textId="77777777" w:rsidR="003E6D87" w:rsidRDefault="00730722">
            <w:pPr>
              <w:pStyle w:val="TableParagraph"/>
              <w:spacing w:before="155"/>
              <w:ind w:left="118"/>
              <w:rPr>
                <w:rFonts w:ascii="Acronis"/>
                <w:b/>
                <w:sz w:val="24"/>
              </w:rPr>
            </w:pPr>
            <w:r>
              <w:rPr>
                <w:rFonts w:ascii="Acronis"/>
                <w:b/>
                <w:color w:val="FFFFFF"/>
                <w:sz w:val="24"/>
              </w:rPr>
              <w:t>RESPOND</w:t>
            </w:r>
          </w:p>
        </w:tc>
      </w:tr>
      <w:tr w:rsidR="003E6D87" w14:paraId="6A07474D" w14:textId="77777777">
        <w:trPr>
          <w:trHeight w:val="483"/>
        </w:trPr>
        <w:tc>
          <w:tcPr>
            <w:tcW w:w="5267" w:type="dxa"/>
            <w:gridSpan w:val="2"/>
          </w:tcPr>
          <w:p w14:paraId="7D91E4E5" w14:textId="77777777" w:rsidR="003E6D87" w:rsidRPr="00575452" w:rsidRDefault="00730722">
            <w:pPr>
              <w:pStyle w:val="TableParagraph"/>
              <w:spacing w:before="104"/>
              <w:ind w:left="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Q</w:t>
            </w:r>
          </w:p>
        </w:tc>
        <w:tc>
          <w:tcPr>
            <w:tcW w:w="5524" w:type="dxa"/>
          </w:tcPr>
          <w:p w14:paraId="61072445" w14:textId="77777777" w:rsidR="003E6D87" w:rsidRPr="00575452" w:rsidRDefault="00730722">
            <w:pPr>
              <w:pStyle w:val="TableParagraph"/>
              <w:spacing w:before="104"/>
              <w:ind w:left="2695"/>
              <w:rPr>
                <w:rFonts w:ascii="Open Sans Semibold" w:hAnsi="Open Sans Semibold" w:cs="Open Sans Semibold"/>
                <w:b/>
                <w:bCs/>
                <w:sz w:val="20"/>
              </w:rPr>
            </w:pPr>
            <w:r w:rsidRPr="00575452">
              <w:rPr>
                <w:rFonts w:ascii="Open Sans Semibold" w:hAnsi="Open Sans Semibold" w:cs="Open Sans Semibold"/>
                <w:b/>
                <w:bCs/>
                <w:color w:val="231F20"/>
                <w:sz w:val="20"/>
              </w:rPr>
              <w:t>A</w:t>
            </w:r>
          </w:p>
        </w:tc>
      </w:tr>
      <w:tr w:rsidR="003E6D87" w14:paraId="7DA547D7" w14:textId="77777777">
        <w:trPr>
          <w:trHeight w:val="1659"/>
        </w:trPr>
        <w:tc>
          <w:tcPr>
            <w:tcW w:w="535" w:type="dxa"/>
            <w:shd w:val="clear" w:color="auto" w:fill="EDF0F9"/>
          </w:tcPr>
          <w:p w14:paraId="344745D1" w14:textId="77777777" w:rsidR="003E6D87" w:rsidRPr="00575452" w:rsidRDefault="003E6D87">
            <w:pPr>
              <w:pStyle w:val="TableParagraph"/>
              <w:rPr>
                <w:rFonts w:ascii="Open Sans Semibold" w:hAnsi="Open Sans Semibold" w:cs="Open Sans Semibold"/>
                <w:b/>
                <w:bCs/>
                <w:sz w:val="26"/>
              </w:rPr>
            </w:pPr>
          </w:p>
          <w:p w14:paraId="2D4E2B88" w14:textId="77777777" w:rsidR="003E6D87" w:rsidRPr="00575452" w:rsidRDefault="003E6D87">
            <w:pPr>
              <w:pStyle w:val="TableParagraph"/>
              <w:rPr>
                <w:rFonts w:ascii="Open Sans Semibold" w:hAnsi="Open Sans Semibold" w:cs="Open Sans Semibold"/>
                <w:b/>
                <w:bCs/>
                <w:sz w:val="26"/>
              </w:rPr>
            </w:pPr>
          </w:p>
          <w:p w14:paraId="2AE8DA9F" w14:textId="77777777" w:rsidR="003E6D87" w:rsidRPr="00575452" w:rsidRDefault="00730722">
            <w:pPr>
              <w:pStyle w:val="TableParagraph"/>
              <w:spacing w:before="141"/>
              <w:ind w:right="96"/>
              <w:jc w:val="right"/>
              <w:rPr>
                <w:rFonts w:ascii="Open Sans Semibold" w:hAnsi="Open Sans Semibold" w:cs="Open Sans Semibold"/>
                <w:b/>
                <w:bCs/>
                <w:sz w:val="20"/>
              </w:rPr>
            </w:pPr>
            <w:r w:rsidRPr="00575452">
              <w:rPr>
                <w:rFonts w:ascii="Open Sans Semibold" w:hAnsi="Open Sans Semibold" w:cs="Open Sans Semibold"/>
                <w:b/>
                <w:bCs/>
                <w:color w:val="231F20"/>
                <w:sz w:val="20"/>
              </w:rPr>
              <w:t>45</w:t>
            </w:r>
          </w:p>
        </w:tc>
        <w:tc>
          <w:tcPr>
            <w:tcW w:w="4732" w:type="dxa"/>
            <w:shd w:val="clear" w:color="auto" w:fill="EDF0F9"/>
          </w:tcPr>
          <w:p w14:paraId="4217D3EA" w14:textId="77777777" w:rsidR="003E6D87" w:rsidRDefault="00730722">
            <w:pPr>
              <w:pStyle w:val="TableParagraph"/>
              <w:spacing w:before="132" w:line="247" w:lineRule="auto"/>
              <w:ind w:left="113" w:right="327"/>
              <w:rPr>
                <w:rFonts w:ascii="OpenSans-Semibold"/>
                <w:b/>
                <w:sz w:val="20"/>
              </w:rPr>
            </w:pPr>
            <w:r>
              <w:rPr>
                <w:color w:val="231F20"/>
                <w:sz w:val="20"/>
              </w:rPr>
              <w:t xml:space="preserve">Do you regularly test your incident response plan to ensure that it's not only up-to-date and effective at mitigating dangers, but that it is also easily understood and actioned by all parties? </w:t>
            </w:r>
            <w:r w:rsidRPr="00575452">
              <w:rPr>
                <w:rFonts w:ascii="Open Sans Semibold" w:hAnsi="Open Sans Semibold" w:cs="Open Sans Semibold"/>
                <w:b/>
                <w:bCs/>
                <w:color w:val="231F20"/>
                <w:sz w:val="20"/>
              </w:rPr>
              <w:t>RS.AN RS.IM RS.MI</w:t>
            </w:r>
          </w:p>
        </w:tc>
        <w:tc>
          <w:tcPr>
            <w:tcW w:w="5524" w:type="dxa"/>
            <w:shd w:val="clear" w:color="auto" w:fill="EDF0F9"/>
          </w:tcPr>
          <w:p w14:paraId="27297CCB" w14:textId="77777777" w:rsidR="003E6D87" w:rsidRDefault="003E6D87">
            <w:pPr>
              <w:pStyle w:val="TableParagraph"/>
              <w:rPr>
                <w:rFonts w:ascii="Times New Roman"/>
                <w:sz w:val="18"/>
              </w:rPr>
            </w:pPr>
          </w:p>
        </w:tc>
      </w:tr>
      <w:tr w:rsidR="003E6D87" w14:paraId="2DA64BD1" w14:textId="77777777">
        <w:trPr>
          <w:trHeight w:val="1379"/>
        </w:trPr>
        <w:tc>
          <w:tcPr>
            <w:tcW w:w="535" w:type="dxa"/>
          </w:tcPr>
          <w:p w14:paraId="48C209FA" w14:textId="77777777" w:rsidR="003E6D87" w:rsidRPr="00575452" w:rsidRDefault="003E6D87">
            <w:pPr>
              <w:pStyle w:val="TableParagraph"/>
              <w:rPr>
                <w:rFonts w:ascii="Open Sans Semibold" w:hAnsi="Open Sans Semibold" w:cs="Open Sans Semibold"/>
                <w:b/>
                <w:bCs/>
                <w:sz w:val="26"/>
              </w:rPr>
            </w:pPr>
          </w:p>
          <w:p w14:paraId="570593DC" w14:textId="77777777" w:rsidR="003E6D87" w:rsidRPr="00575452" w:rsidRDefault="003E6D87">
            <w:pPr>
              <w:pStyle w:val="TableParagraph"/>
              <w:rPr>
                <w:rFonts w:ascii="Open Sans Semibold" w:hAnsi="Open Sans Semibold" w:cs="Open Sans Semibold"/>
                <w:b/>
                <w:bCs/>
                <w:sz w:val="26"/>
              </w:rPr>
            </w:pPr>
          </w:p>
          <w:p w14:paraId="0C06492C"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46</w:t>
            </w:r>
          </w:p>
        </w:tc>
        <w:tc>
          <w:tcPr>
            <w:tcW w:w="4732" w:type="dxa"/>
          </w:tcPr>
          <w:p w14:paraId="6831E630" w14:textId="77777777" w:rsidR="003E6D87" w:rsidRDefault="00730722">
            <w:pPr>
              <w:pStyle w:val="TableParagraph"/>
              <w:spacing w:before="132" w:line="247" w:lineRule="auto"/>
              <w:ind w:left="113" w:right="753"/>
              <w:rPr>
                <w:rFonts w:ascii="OpenSans-Semibold"/>
                <w:b/>
                <w:sz w:val="20"/>
              </w:rPr>
            </w:pPr>
            <w:r>
              <w:rPr>
                <w:color w:val="231F20"/>
                <w:sz w:val="20"/>
              </w:rPr>
              <w:t xml:space="preserve">Does your incident response plan include coordinating with your business partners, users, customers and where necessary law enforcement? </w:t>
            </w:r>
            <w:r w:rsidRPr="00575452">
              <w:rPr>
                <w:rFonts w:ascii="Open Sans Semibold" w:hAnsi="Open Sans Semibold" w:cs="Open Sans Semibold"/>
                <w:b/>
                <w:bCs/>
                <w:color w:val="231F20"/>
                <w:sz w:val="20"/>
              </w:rPr>
              <w:t>RS.CO</w:t>
            </w:r>
          </w:p>
        </w:tc>
        <w:tc>
          <w:tcPr>
            <w:tcW w:w="5524" w:type="dxa"/>
          </w:tcPr>
          <w:p w14:paraId="5D58AB08" w14:textId="77777777" w:rsidR="003E6D87" w:rsidRDefault="003E6D87">
            <w:pPr>
              <w:pStyle w:val="TableParagraph"/>
              <w:rPr>
                <w:rFonts w:ascii="Times New Roman"/>
                <w:sz w:val="18"/>
              </w:rPr>
            </w:pPr>
          </w:p>
        </w:tc>
      </w:tr>
      <w:tr w:rsidR="003E6D87" w14:paraId="5984C001" w14:textId="77777777">
        <w:trPr>
          <w:trHeight w:val="1379"/>
        </w:trPr>
        <w:tc>
          <w:tcPr>
            <w:tcW w:w="535" w:type="dxa"/>
            <w:tcBorders>
              <w:bottom w:val="single" w:sz="4" w:space="0" w:color="B8B8C4"/>
            </w:tcBorders>
            <w:shd w:val="clear" w:color="auto" w:fill="EDF0F9"/>
          </w:tcPr>
          <w:p w14:paraId="5FB758B5" w14:textId="77777777" w:rsidR="003E6D87" w:rsidRPr="00575452" w:rsidRDefault="003E6D87">
            <w:pPr>
              <w:pStyle w:val="TableParagraph"/>
              <w:rPr>
                <w:rFonts w:ascii="Open Sans Semibold" w:hAnsi="Open Sans Semibold" w:cs="Open Sans Semibold"/>
                <w:b/>
                <w:bCs/>
                <w:sz w:val="26"/>
              </w:rPr>
            </w:pPr>
          </w:p>
          <w:p w14:paraId="17D2F20C" w14:textId="77777777" w:rsidR="003E6D87" w:rsidRPr="00575452" w:rsidRDefault="003E6D87">
            <w:pPr>
              <w:pStyle w:val="TableParagraph"/>
              <w:rPr>
                <w:rFonts w:ascii="Open Sans Semibold" w:hAnsi="Open Sans Semibold" w:cs="Open Sans Semibold"/>
                <w:b/>
                <w:bCs/>
                <w:sz w:val="26"/>
              </w:rPr>
            </w:pPr>
          </w:p>
          <w:p w14:paraId="129C651E"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47</w:t>
            </w:r>
          </w:p>
        </w:tc>
        <w:tc>
          <w:tcPr>
            <w:tcW w:w="4732" w:type="dxa"/>
            <w:tcBorders>
              <w:bottom w:val="single" w:sz="4" w:space="0" w:color="B8B8C4"/>
            </w:tcBorders>
            <w:shd w:val="clear" w:color="auto" w:fill="EDF0F9"/>
          </w:tcPr>
          <w:p w14:paraId="14DFF091" w14:textId="77777777" w:rsidR="003E6D87" w:rsidRDefault="00730722">
            <w:pPr>
              <w:pStyle w:val="TableParagraph"/>
              <w:spacing w:before="132" w:line="247" w:lineRule="auto"/>
              <w:ind w:left="113" w:right="728"/>
              <w:rPr>
                <w:rFonts w:ascii="OpenSans-Semibold"/>
                <w:b/>
                <w:sz w:val="20"/>
              </w:rPr>
            </w:pPr>
            <w:r>
              <w:rPr>
                <w:color w:val="231F20"/>
                <w:sz w:val="20"/>
              </w:rPr>
              <w:t xml:space="preserve">Have you created and maintained a comprehensive incident response plan to help guide your action during an unwanted cybersecurity event? </w:t>
            </w:r>
            <w:r w:rsidRPr="00575452">
              <w:rPr>
                <w:rFonts w:ascii="Open Sans Semibold" w:hAnsi="Open Sans Semibold" w:cs="Open Sans Semibold"/>
                <w:b/>
                <w:bCs/>
                <w:color w:val="231F20"/>
                <w:sz w:val="20"/>
              </w:rPr>
              <w:t>RS.RP</w:t>
            </w:r>
          </w:p>
        </w:tc>
        <w:tc>
          <w:tcPr>
            <w:tcW w:w="5524" w:type="dxa"/>
            <w:tcBorders>
              <w:bottom w:val="single" w:sz="4" w:space="0" w:color="B8B8C4"/>
            </w:tcBorders>
            <w:shd w:val="clear" w:color="auto" w:fill="EDF0F9"/>
          </w:tcPr>
          <w:p w14:paraId="6E1C94C8" w14:textId="77777777" w:rsidR="003E6D87" w:rsidRDefault="003E6D87">
            <w:pPr>
              <w:pStyle w:val="TableParagraph"/>
              <w:rPr>
                <w:rFonts w:ascii="Times New Roman"/>
                <w:sz w:val="18"/>
              </w:rPr>
            </w:pPr>
          </w:p>
        </w:tc>
      </w:tr>
      <w:tr w:rsidR="003E6D87" w14:paraId="6A2F80E2" w14:textId="77777777">
        <w:trPr>
          <w:trHeight w:val="510"/>
        </w:trPr>
        <w:tc>
          <w:tcPr>
            <w:tcW w:w="10791" w:type="dxa"/>
            <w:gridSpan w:val="3"/>
            <w:tcBorders>
              <w:top w:val="single" w:sz="4" w:space="0" w:color="B8B8C4"/>
              <w:left w:val="nil"/>
              <w:right w:val="nil"/>
            </w:tcBorders>
            <w:shd w:val="clear" w:color="auto" w:fill="0C2245"/>
          </w:tcPr>
          <w:p w14:paraId="54C6D03C" w14:textId="77777777" w:rsidR="003E6D87" w:rsidRDefault="00730722">
            <w:pPr>
              <w:pStyle w:val="TableParagraph"/>
              <w:spacing w:before="145"/>
              <w:ind w:left="118"/>
              <w:rPr>
                <w:rFonts w:ascii="Acronis"/>
                <w:b/>
                <w:sz w:val="24"/>
              </w:rPr>
            </w:pPr>
            <w:r>
              <w:rPr>
                <w:rFonts w:ascii="Acronis"/>
                <w:b/>
                <w:color w:val="FFFFFF"/>
                <w:sz w:val="24"/>
              </w:rPr>
              <w:t>RECOVER</w:t>
            </w:r>
          </w:p>
        </w:tc>
      </w:tr>
      <w:tr w:rsidR="003E6D87" w14:paraId="58E02E1D" w14:textId="77777777">
        <w:trPr>
          <w:trHeight w:val="483"/>
        </w:trPr>
        <w:tc>
          <w:tcPr>
            <w:tcW w:w="5267" w:type="dxa"/>
            <w:gridSpan w:val="2"/>
            <w:shd w:val="clear" w:color="auto" w:fill="EDF0F9"/>
          </w:tcPr>
          <w:p w14:paraId="3B705E4E" w14:textId="77777777" w:rsidR="003E6D87" w:rsidRPr="00575452" w:rsidRDefault="00730722">
            <w:pPr>
              <w:pStyle w:val="TableParagraph"/>
              <w:spacing w:before="104"/>
              <w:ind w:left="9"/>
              <w:jc w:val="center"/>
              <w:rPr>
                <w:rFonts w:ascii="Open Sans Semibold" w:hAnsi="Open Sans Semibold" w:cs="Open Sans Semibold"/>
                <w:b/>
                <w:bCs/>
                <w:sz w:val="20"/>
              </w:rPr>
            </w:pPr>
            <w:r w:rsidRPr="00575452">
              <w:rPr>
                <w:rFonts w:ascii="Open Sans Semibold" w:hAnsi="Open Sans Semibold" w:cs="Open Sans Semibold"/>
                <w:b/>
                <w:bCs/>
                <w:color w:val="231F20"/>
                <w:sz w:val="20"/>
              </w:rPr>
              <w:t>Q</w:t>
            </w:r>
          </w:p>
        </w:tc>
        <w:tc>
          <w:tcPr>
            <w:tcW w:w="5524" w:type="dxa"/>
            <w:shd w:val="clear" w:color="auto" w:fill="EDF0F9"/>
          </w:tcPr>
          <w:p w14:paraId="60DEA802" w14:textId="77777777" w:rsidR="003E6D87" w:rsidRPr="00575452" w:rsidRDefault="00730722">
            <w:pPr>
              <w:pStyle w:val="TableParagraph"/>
              <w:spacing w:before="104"/>
              <w:ind w:left="2695"/>
              <w:rPr>
                <w:rFonts w:ascii="Open Sans Semibold" w:hAnsi="Open Sans Semibold" w:cs="Open Sans Semibold"/>
                <w:b/>
                <w:bCs/>
                <w:sz w:val="20"/>
              </w:rPr>
            </w:pPr>
            <w:r w:rsidRPr="00575452">
              <w:rPr>
                <w:rFonts w:ascii="Open Sans Semibold" w:hAnsi="Open Sans Semibold" w:cs="Open Sans Semibold"/>
                <w:b/>
                <w:bCs/>
                <w:color w:val="231F20"/>
                <w:sz w:val="20"/>
              </w:rPr>
              <w:t>A</w:t>
            </w:r>
          </w:p>
        </w:tc>
      </w:tr>
      <w:tr w:rsidR="003E6D87" w14:paraId="5A65E37A" w14:textId="77777777">
        <w:trPr>
          <w:trHeight w:val="1379"/>
        </w:trPr>
        <w:tc>
          <w:tcPr>
            <w:tcW w:w="535" w:type="dxa"/>
          </w:tcPr>
          <w:p w14:paraId="2B560320" w14:textId="77777777" w:rsidR="003E6D87" w:rsidRPr="00575452" w:rsidRDefault="003E6D87">
            <w:pPr>
              <w:pStyle w:val="TableParagraph"/>
              <w:rPr>
                <w:rFonts w:ascii="Open Sans Semibold" w:hAnsi="Open Sans Semibold" w:cs="Open Sans Semibold"/>
                <w:b/>
                <w:bCs/>
                <w:sz w:val="26"/>
              </w:rPr>
            </w:pPr>
          </w:p>
          <w:p w14:paraId="1DC2AE61" w14:textId="77777777" w:rsidR="003E6D87" w:rsidRPr="00575452" w:rsidRDefault="003E6D87">
            <w:pPr>
              <w:pStyle w:val="TableParagraph"/>
              <w:rPr>
                <w:rFonts w:ascii="Open Sans Semibold" w:hAnsi="Open Sans Semibold" w:cs="Open Sans Semibold"/>
                <w:b/>
                <w:bCs/>
                <w:sz w:val="26"/>
              </w:rPr>
            </w:pPr>
          </w:p>
          <w:p w14:paraId="50A88B37" w14:textId="77777777" w:rsidR="003E6D87" w:rsidRPr="00575452" w:rsidRDefault="00730722">
            <w:pPr>
              <w:pStyle w:val="TableParagraph"/>
              <w:spacing w:before="1"/>
              <w:ind w:right="93"/>
              <w:jc w:val="right"/>
              <w:rPr>
                <w:rFonts w:ascii="Open Sans Semibold" w:hAnsi="Open Sans Semibold" w:cs="Open Sans Semibold"/>
                <w:b/>
                <w:bCs/>
                <w:sz w:val="20"/>
              </w:rPr>
            </w:pPr>
            <w:r w:rsidRPr="00575452">
              <w:rPr>
                <w:rFonts w:ascii="Open Sans Semibold" w:hAnsi="Open Sans Semibold" w:cs="Open Sans Semibold"/>
                <w:b/>
                <w:bCs/>
                <w:color w:val="231F20"/>
                <w:sz w:val="20"/>
              </w:rPr>
              <w:t>48</w:t>
            </w:r>
          </w:p>
        </w:tc>
        <w:tc>
          <w:tcPr>
            <w:tcW w:w="4732" w:type="dxa"/>
          </w:tcPr>
          <w:p w14:paraId="6CF19DDC" w14:textId="77777777" w:rsidR="003E6D87" w:rsidRDefault="00730722">
            <w:pPr>
              <w:pStyle w:val="TableParagraph"/>
              <w:spacing w:before="132" w:line="247" w:lineRule="auto"/>
              <w:ind w:left="113" w:right="371"/>
              <w:rPr>
                <w:rFonts w:ascii="OpenSans-Semibold"/>
                <w:b/>
                <w:sz w:val="20"/>
              </w:rPr>
            </w:pPr>
            <w:r>
              <w:rPr>
                <w:color w:val="231F20"/>
                <w:sz w:val="20"/>
              </w:rPr>
              <w:t xml:space="preserve">Should a cybersecurity event take place, can you ensure that any restoration processes are properly coordinated with affected partners, users, customers and law enforcement? </w:t>
            </w:r>
            <w:r w:rsidRPr="00575452">
              <w:rPr>
                <w:rFonts w:ascii="Open Sans Semibold" w:hAnsi="Open Sans Semibold" w:cs="Open Sans Semibold"/>
                <w:b/>
                <w:bCs/>
                <w:color w:val="231F20"/>
                <w:sz w:val="20"/>
              </w:rPr>
              <w:t>RC.CO</w:t>
            </w:r>
          </w:p>
        </w:tc>
        <w:tc>
          <w:tcPr>
            <w:tcW w:w="5524" w:type="dxa"/>
          </w:tcPr>
          <w:p w14:paraId="0C41FBCF" w14:textId="77777777" w:rsidR="003E6D87" w:rsidRDefault="003E6D87">
            <w:pPr>
              <w:pStyle w:val="TableParagraph"/>
              <w:rPr>
                <w:rFonts w:ascii="Times New Roman"/>
                <w:sz w:val="18"/>
              </w:rPr>
            </w:pPr>
          </w:p>
        </w:tc>
      </w:tr>
      <w:tr w:rsidR="003E6D87" w14:paraId="185A2FA5" w14:textId="77777777">
        <w:trPr>
          <w:trHeight w:val="1379"/>
        </w:trPr>
        <w:tc>
          <w:tcPr>
            <w:tcW w:w="535" w:type="dxa"/>
            <w:shd w:val="clear" w:color="auto" w:fill="EDF0F9"/>
          </w:tcPr>
          <w:p w14:paraId="11D4B0C4" w14:textId="77777777" w:rsidR="003E6D87" w:rsidRPr="00575452" w:rsidRDefault="003E6D87">
            <w:pPr>
              <w:pStyle w:val="TableParagraph"/>
              <w:rPr>
                <w:rFonts w:ascii="Open Sans Semibold" w:hAnsi="Open Sans Semibold" w:cs="Open Sans Semibold"/>
                <w:b/>
                <w:bCs/>
                <w:sz w:val="26"/>
              </w:rPr>
            </w:pPr>
          </w:p>
          <w:p w14:paraId="278E02D5" w14:textId="77777777" w:rsidR="003E6D87" w:rsidRPr="00575452" w:rsidRDefault="003E6D87">
            <w:pPr>
              <w:pStyle w:val="TableParagraph"/>
              <w:rPr>
                <w:rFonts w:ascii="Open Sans Semibold" w:hAnsi="Open Sans Semibold" w:cs="Open Sans Semibold"/>
                <w:b/>
                <w:bCs/>
                <w:sz w:val="26"/>
              </w:rPr>
            </w:pPr>
          </w:p>
          <w:p w14:paraId="0E0F5EA1"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49</w:t>
            </w:r>
          </w:p>
        </w:tc>
        <w:tc>
          <w:tcPr>
            <w:tcW w:w="4732" w:type="dxa"/>
            <w:shd w:val="clear" w:color="auto" w:fill="EDF0F9"/>
          </w:tcPr>
          <w:p w14:paraId="7EADF145" w14:textId="77777777" w:rsidR="003E6D87" w:rsidRDefault="00730722">
            <w:pPr>
              <w:pStyle w:val="TableParagraph"/>
              <w:spacing w:before="132" w:line="247" w:lineRule="auto"/>
              <w:ind w:left="113" w:right="280"/>
              <w:rPr>
                <w:rFonts w:ascii="OpenSans-Semibold"/>
                <w:b/>
                <w:sz w:val="20"/>
              </w:rPr>
            </w:pPr>
            <w:r>
              <w:rPr>
                <w:color w:val="231F20"/>
                <w:sz w:val="20"/>
              </w:rPr>
              <w:t xml:space="preserve">Does your incident response policy include a post-mortem plan so that you can learn from a cybersecurity event and incorporate any lessons learned? </w:t>
            </w:r>
            <w:r w:rsidRPr="00575452">
              <w:rPr>
                <w:rFonts w:ascii="Open Sans Semibold" w:hAnsi="Open Sans Semibold" w:cs="Open Sans Semibold"/>
                <w:b/>
                <w:bCs/>
                <w:color w:val="231F20"/>
                <w:sz w:val="20"/>
              </w:rPr>
              <w:t>RC IM</w:t>
            </w:r>
          </w:p>
        </w:tc>
        <w:tc>
          <w:tcPr>
            <w:tcW w:w="5524" w:type="dxa"/>
            <w:shd w:val="clear" w:color="auto" w:fill="EDF0F9"/>
          </w:tcPr>
          <w:p w14:paraId="720DD967" w14:textId="77777777" w:rsidR="003E6D87" w:rsidRDefault="003E6D87">
            <w:pPr>
              <w:pStyle w:val="TableParagraph"/>
              <w:rPr>
                <w:rFonts w:ascii="Times New Roman"/>
                <w:sz w:val="18"/>
              </w:rPr>
            </w:pPr>
          </w:p>
        </w:tc>
      </w:tr>
      <w:tr w:rsidR="003E6D87" w14:paraId="68B4036E" w14:textId="77777777">
        <w:trPr>
          <w:trHeight w:val="1379"/>
        </w:trPr>
        <w:tc>
          <w:tcPr>
            <w:tcW w:w="535" w:type="dxa"/>
          </w:tcPr>
          <w:p w14:paraId="56E27DB8" w14:textId="77777777" w:rsidR="003E6D87" w:rsidRPr="00575452" w:rsidRDefault="003E6D87">
            <w:pPr>
              <w:pStyle w:val="TableParagraph"/>
              <w:rPr>
                <w:rFonts w:ascii="Open Sans Semibold" w:hAnsi="Open Sans Semibold" w:cs="Open Sans Semibold"/>
                <w:b/>
                <w:bCs/>
                <w:sz w:val="26"/>
              </w:rPr>
            </w:pPr>
          </w:p>
          <w:p w14:paraId="49FDDF33" w14:textId="77777777" w:rsidR="003E6D87" w:rsidRPr="00575452" w:rsidRDefault="003E6D87">
            <w:pPr>
              <w:pStyle w:val="TableParagraph"/>
              <w:rPr>
                <w:rFonts w:ascii="Open Sans Semibold" w:hAnsi="Open Sans Semibold" w:cs="Open Sans Semibold"/>
                <w:b/>
                <w:bCs/>
                <w:sz w:val="26"/>
              </w:rPr>
            </w:pPr>
          </w:p>
          <w:p w14:paraId="2B687BD3" w14:textId="77777777" w:rsidR="003E6D87" w:rsidRPr="00575452" w:rsidRDefault="00730722">
            <w:pPr>
              <w:pStyle w:val="TableParagraph"/>
              <w:spacing w:before="1"/>
              <w:ind w:right="101"/>
              <w:jc w:val="right"/>
              <w:rPr>
                <w:rFonts w:ascii="Open Sans Semibold" w:hAnsi="Open Sans Semibold" w:cs="Open Sans Semibold"/>
                <w:b/>
                <w:bCs/>
                <w:sz w:val="20"/>
              </w:rPr>
            </w:pPr>
            <w:r w:rsidRPr="00575452">
              <w:rPr>
                <w:rFonts w:ascii="Open Sans Semibold" w:hAnsi="Open Sans Semibold" w:cs="Open Sans Semibold"/>
                <w:b/>
                <w:bCs/>
                <w:color w:val="231F20"/>
                <w:sz w:val="20"/>
              </w:rPr>
              <w:t>50</w:t>
            </w:r>
          </w:p>
        </w:tc>
        <w:tc>
          <w:tcPr>
            <w:tcW w:w="4732" w:type="dxa"/>
          </w:tcPr>
          <w:p w14:paraId="62630E63" w14:textId="77777777" w:rsidR="003E6D87" w:rsidRDefault="00730722">
            <w:pPr>
              <w:pStyle w:val="TableParagraph"/>
              <w:spacing w:before="132" w:line="247" w:lineRule="auto"/>
              <w:ind w:left="113" w:right="101"/>
              <w:rPr>
                <w:rFonts w:ascii="OpenSans-Semibold"/>
                <w:b/>
                <w:sz w:val="20"/>
              </w:rPr>
            </w:pPr>
            <w:r>
              <w:rPr>
                <w:color w:val="231F20"/>
                <w:sz w:val="20"/>
              </w:rPr>
              <w:t xml:space="preserve">Do you regularly test that you are able to quickly repair or restore any data, devices or services that may have been compromised by a cybersecurity event? </w:t>
            </w:r>
            <w:r w:rsidRPr="00575452">
              <w:rPr>
                <w:rFonts w:ascii="Open Sans Semibold" w:hAnsi="Open Sans Semibold" w:cs="Open Sans Semibold"/>
                <w:b/>
                <w:bCs/>
                <w:color w:val="231F20"/>
                <w:sz w:val="20"/>
              </w:rPr>
              <w:t>RC.RP</w:t>
            </w:r>
          </w:p>
        </w:tc>
        <w:tc>
          <w:tcPr>
            <w:tcW w:w="5524" w:type="dxa"/>
          </w:tcPr>
          <w:p w14:paraId="0D2BE9C6" w14:textId="77777777" w:rsidR="003E6D87" w:rsidRDefault="003E6D87">
            <w:pPr>
              <w:pStyle w:val="TableParagraph"/>
              <w:rPr>
                <w:rFonts w:ascii="Times New Roman"/>
                <w:sz w:val="18"/>
              </w:rPr>
            </w:pPr>
          </w:p>
        </w:tc>
      </w:tr>
    </w:tbl>
    <w:p w14:paraId="5CF47D22" w14:textId="77777777" w:rsidR="003E6D87" w:rsidRDefault="003E6D87">
      <w:pPr>
        <w:rPr>
          <w:rFonts w:ascii="Times New Roman"/>
          <w:sz w:val="18"/>
        </w:rPr>
        <w:sectPr w:rsidR="003E6D87">
          <w:pgSz w:w="12240" w:h="15840"/>
          <w:pgMar w:top="1040" w:right="600" w:bottom="640" w:left="580" w:header="671" w:footer="451" w:gutter="0"/>
          <w:cols w:space="720"/>
        </w:sectPr>
      </w:pPr>
    </w:p>
    <w:p w14:paraId="2A7169F4" w14:textId="77777777" w:rsidR="003E6D87" w:rsidRDefault="003E6D87">
      <w:pPr>
        <w:pStyle w:val="BodyText"/>
        <w:rPr>
          <w:rFonts w:ascii="Acronis-Light"/>
          <w:sz w:val="20"/>
        </w:rPr>
      </w:pPr>
    </w:p>
    <w:p w14:paraId="5BFA7EFE" w14:textId="77777777" w:rsidR="003E6D87" w:rsidRDefault="003E6D87">
      <w:pPr>
        <w:pStyle w:val="BodyText"/>
        <w:rPr>
          <w:rFonts w:ascii="Acronis-Light"/>
          <w:sz w:val="20"/>
        </w:rPr>
      </w:pPr>
    </w:p>
    <w:p w14:paraId="33E6CFCF" w14:textId="77777777" w:rsidR="003E6D87" w:rsidRDefault="003E6D87">
      <w:pPr>
        <w:pStyle w:val="BodyText"/>
        <w:rPr>
          <w:rFonts w:ascii="Acronis-Light"/>
          <w:sz w:val="20"/>
        </w:rPr>
      </w:pPr>
    </w:p>
    <w:p w14:paraId="38BF0381" w14:textId="77777777" w:rsidR="003E6D87" w:rsidRDefault="003E6D87">
      <w:pPr>
        <w:pStyle w:val="BodyText"/>
        <w:spacing w:before="1"/>
        <w:rPr>
          <w:rFonts w:ascii="Acronis-Light"/>
          <w:sz w:val="20"/>
        </w:rPr>
      </w:pPr>
    </w:p>
    <w:p w14:paraId="12F63466" w14:textId="77777777" w:rsidR="003E6D87" w:rsidRDefault="00730722">
      <w:pPr>
        <w:pStyle w:val="Heading1"/>
      </w:pPr>
      <w:r>
        <w:rPr>
          <w:color w:val="4E8AC9"/>
        </w:rPr>
        <w:t>FUNCTION AND CATEGORY UNIQUE IDENTIFIERS</w:t>
      </w:r>
    </w:p>
    <w:p w14:paraId="0A44D9F1" w14:textId="77777777" w:rsidR="003E6D87" w:rsidRDefault="003E6D87">
      <w:pPr>
        <w:pStyle w:val="BodyText"/>
        <w:rPr>
          <w:rFonts w:ascii="Acronis"/>
          <w:b/>
          <w:sz w:val="20"/>
        </w:rPr>
      </w:pPr>
    </w:p>
    <w:p w14:paraId="0E699E76" w14:textId="77777777" w:rsidR="003E6D87" w:rsidRDefault="003E6D87">
      <w:pPr>
        <w:pStyle w:val="BodyText"/>
        <w:spacing w:before="7"/>
        <w:rPr>
          <w:rFonts w:ascii="Acronis"/>
          <w:b/>
          <w:sz w:val="24"/>
        </w:rPr>
      </w:pPr>
    </w:p>
    <w:tbl>
      <w:tblPr>
        <w:tblW w:w="0" w:type="auto"/>
        <w:tblInd w:w="150" w:type="dxa"/>
        <w:tblBorders>
          <w:top w:val="single" w:sz="4" w:space="0" w:color="D2DCF0"/>
          <w:left w:val="single" w:sz="4" w:space="0" w:color="D2DCF0"/>
          <w:bottom w:val="single" w:sz="4" w:space="0" w:color="D2DCF0"/>
          <w:right w:val="single" w:sz="4" w:space="0" w:color="D2DCF0"/>
          <w:insideH w:val="single" w:sz="4" w:space="0" w:color="D2DCF0"/>
          <w:insideV w:val="single" w:sz="4" w:space="0" w:color="D2DCF0"/>
        </w:tblBorders>
        <w:tblLayout w:type="fixed"/>
        <w:tblCellMar>
          <w:left w:w="0" w:type="dxa"/>
          <w:right w:w="0" w:type="dxa"/>
        </w:tblCellMar>
        <w:tblLook w:val="01E0" w:firstRow="1" w:lastRow="1" w:firstColumn="1" w:lastColumn="1" w:noHBand="0" w:noVBand="0"/>
      </w:tblPr>
      <w:tblGrid>
        <w:gridCol w:w="1582"/>
        <w:gridCol w:w="1620"/>
        <w:gridCol w:w="2060"/>
        <w:gridCol w:w="5537"/>
      </w:tblGrid>
      <w:tr w:rsidR="003E6D87" w14:paraId="2827BBC0" w14:textId="77777777">
        <w:trPr>
          <w:trHeight w:val="963"/>
        </w:trPr>
        <w:tc>
          <w:tcPr>
            <w:tcW w:w="1582" w:type="dxa"/>
            <w:shd w:val="clear" w:color="auto" w:fill="0C2245"/>
          </w:tcPr>
          <w:p w14:paraId="04F0D948" w14:textId="77777777" w:rsidR="003E6D87" w:rsidRDefault="00730722">
            <w:pPr>
              <w:pStyle w:val="TableParagraph"/>
              <w:spacing w:before="130" w:line="211" w:lineRule="auto"/>
              <w:ind w:left="315" w:right="303"/>
              <w:jc w:val="center"/>
              <w:rPr>
                <w:rFonts w:ascii="Open Sans"/>
                <w:b/>
                <w:sz w:val="20"/>
              </w:rPr>
            </w:pPr>
            <w:r>
              <w:rPr>
                <w:rFonts w:ascii="Open Sans"/>
                <w:b/>
                <w:color w:val="FFFFFF"/>
                <w:sz w:val="20"/>
              </w:rPr>
              <w:t>Function Unique Identifier</w:t>
            </w:r>
          </w:p>
        </w:tc>
        <w:tc>
          <w:tcPr>
            <w:tcW w:w="1620" w:type="dxa"/>
            <w:shd w:val="clear" w:color="auto" w:fill="0C2245"/>
          </w:tcPr>
          <w:p w14:paraId="26CC4C6A" w14:textId="77777777" w:rsidR="003E6D87" w:rsidRDefault="003E6D87">
            <w:pPr>
              <w:pStyle w:val="TableParagraph"/>
              <w:spacing w:before="7"/>
              <w:rPr>
                <w:rFonts w:ascii="Acronis"/>
                <w:b/>
                <w:sz w:val="31"/>
              </w:rPr>
            </w:pPr>
          </w:p>
          <w:p w14:paraId="069C4D43" w14:textId="77777777" w:rsidR="003E6D87" w:rsidRDefault="00730722">
            <w:pPr>
              <w:pStyle w:val="TableParagraph"/>
              <w:spacing w:before="1"/>
              <w:ind w:left="367"/>
              <w:rPr>
                <w:rFonts w:ascii="Open Sans"/>
                <w:b/>
                <w:sz w:val="20"/>
              </w:rPr>
            </w:pPr>
            <w:r>
              <w:rPr>
                <w:rFonts w:ascii="Open Sans"/>
                <w:b/>
                <w:color w:val="FFFFFF"/>
                <w:sz w:val="20"/>
              </w:rPr>
              <w:t>Function</w:t>
            </w:r>
          </w:p>
        </w:tc>
        <w:tc>
          <w:tcPr>
            <w:tcW w:w="2060" w:type="dxa"/>
            <w:shd w:val="clear" w:color="auto" w:fill="0C2245"/>
          </w:tcPr>
          <w:p w14:paraId="354CB325" w14:textId="77777777" w:rsidR="003E6D87" w:rsidRDefault="00730722">
            <w:pPr>
              <w:pStyle w:val="TableParagraph"/>
              <w:spacing w:before="130" w:line="211" w:lineRule="auto"/>
              <w:ind w:left="555" w:right="542"/>
              <w:jc w:val="center"/>
              <w:rPr>
                <w:rFonts w:ascii="Open Sans"/>
                <w:b/>
                <w:sz w:val="20"/>
              </w:rPr>
            </w:pPr>
            <w:r>
              <w:rPr>
                <w:rFonts w:ascii="Open Sans"/>
                <w:b/>
                <w:color w:val="FFFFFF"/>
                <w:sz w:val="20"/>
              </w:rPr>
              <w:t>Category Unique Identifier</w:t>
            </w:r>
          </w:p>
        </w:tc>
        <w:tc>
          <w:tcPr>
            <w:tcW w:w="5537" w:type="dxa"/>
            <w:shd w:val="clear" w:color="auto" w:fill="0C2245"/>
          </w:tcPr>
          <w:p w14:paraId="5A8167EF" w14:textId="77777777" w:rsidR="003E6D87" w:rsidRDefault="003E6D87">
            <w:pPr>
              <w:pStyle w:val="TableParagraph"/>
              <w:spacing w:before="7"/>
              <w:rPr>
                <w:rFonts w:ascii="Acronis"/>
                <w:b/>
                <w:sz w:val="31"/>
              </w:rPr>
            </w:pPr>
          </w:p>
          <w:p w14:paraId="317D1F55" w14:textId="77777777" w:rsidR="003E6D87" w:rsidRDefault="00730722">
            <w:pPr>
              <w:pStyle w:val="TableParagraph"/>
              <w:spacing w:before="1"/>
              <w:ind w:left="2301" w:right="2290"/>
              <w:jc w:val="center"/>
              <w:rPr>
                <w:rFonts w:ascii="Open Sans"/>
                <w:b/>
                <w:sz w:val="20"/>
              </w:rPr>
            </w:pPr>
            <w:r>
              <w:rPr>
                <w:rFonts w:ascii="Open Sans"/>
                <w:b/>
                <w:color w:val="FFFFFF"/>
                <w:sz w:val="20"/>
              </w:rPr>
              <w:t>Category</w:t>
            </w:r>
          </w:p>
        </w:tc>
      </w:tr>
      <w:tr w:rsidR="003E6D87" w14:paraId="7B33ABA2" w14:textId="77777777">
        <w:trPr>
          <w:trHeight w:val="287"/>
        </w:trPr>
        <w:tc>
          <w:tcPr>
            <w:tcW w:w="1582" w:type="dxa"/>
            <w:vMerge w:val="restart"/>
            <w:shd w:val="clear" w:color="auto" w:fill="4875B4"/>
          </w:tcPr>
          <w:p w14:paraId="175A6D40" w14:textId="77777777" w:rsidR="003E6D87" w:rsidRPr="00575452" w:rsidRDefault="003E6D87">
            <w:pPr>
              <w:pStyle w:val="TableParagraph"/>
              <w:rPr>
                <w:rFonts w:ascii="Open Sans Semibold" w:hAnsi="Open Sans Semibold" w:cs="Open Sans Semibold"/>
                <w:b/>
                <w:bCs/>
              </w:rPr>
            </w:pPr>
          </w:p>
          <w:p w14:paraId="031DE215" w14:textId="77777777" w:rsidR="003E6D87" w:rsidRPr="00575452" w:rsidRDefault="003E6D87">
            <w:pPr>
              <w:pStyle w:val="TableParagraph"/>
              <w:rPr>
                <w:rFonts w:ascii="Open Sans Semibold" w:hAnsi="Open Sans Semibold" w:cs="Open Sans Semibold"/>
                <w:b/>
                <w:bCs/>
              </w:rPr>
            </w:pPr>
          </w:p>
          <w:p w14:paraId="2C76EB17" w14:textId="77777777" w:rsidR="003E6D87" w:rsidRPr="00575452" w:rsidRDefault="00730722">
            <w:pPr>
              <w:pStyle w:val="TableParagraph"/>
              <w:spacing w:before="125"/>
              <w:ind w:left="313" w:right="303"/>
              <w:jc w:val="center"/>
              <w:rPr>
                <w:rFonts w:ascii="Open Sans Semibold" w:hAnsi="Open Sans Semibold" w:cs="Open Sans Semibold"/>
                <w:b/>
                <w:bCs/>
                <w:sz w:val="16"/>
              </w:rPr>
            </w:pPr>
            <w:r w:rsidRPr="00575452">
              <w:rPr>
                <w:rFonts w:ascii="Open Sans Semibold" w:hAnsi="Open Sans Semibold" w:cs="Open Sans Semibold"/>
                <w:b/>
                <w:bCs/>
                <w:color w:val="FFFFFF"/>
                <w:sz w:val="16"/>
              </w:rPr>
              <w:t>ID</w:t>
            </w:r>
          </w:p>
        </w:tc>
        <w:tc>
          <w:tcPr>
            <w:tcW w:w="1620" w:type="dxa"/>
            <w:vMerge w:val="restart"/>
          </w:tcPr>
          <w:p w14:paraId="69259252" w14:textId="77777777" w:rsidR="003E6D87" w:rsidRPr="00575452" w:rsidRDefault="003E6D87">
            <w:pPr>
              <w:pStyle w:val="TableParagraph"/>
              <w:rPr>
                <w:rFonts w:ascii="Open Sans Semibold" w:hAnsi="Open Sans Semibold" w:cs="Open Sans Semibold"/>
                <w:b/>
                <w:bCs/>
              </w:rPr>
            </w:pPr>
          </w:p>
          <w:p w14:paraId="616B30C6" w14:textId="77777777" w:rsidR="003E6D87" w:rsidRPr="00575452" w:rsidRDefault="003E6D87">
            <w:pPr>
              <w:pStyle w:val="TableParagraph"/>
              <w:rPr>
                <w:rFonts w:ascii="Open Sans Semibold" w:hAnsi="Open Sans Semibold" w:cs="Open Sans Semibold"/>
                <w:b/>
                <w:bCs/>
              </w:rPr>
            </w:pPr>
          </w:p>
          <w:p w14:paraId="683B05BA" w14:textId="77777777" w:rsidR="003E6D87" w:rsidRPr="00575452" w:rsidRDefault="00730722">
            <w:pPr>
              <w:pStyle w:val="TableParagraph"/>
              <w:spacing w:before="125"/>
              <w:ind w:left="500"/>
              <w:rPr>
                <w:rFonts w:ascii="Open Sans Semibold" w:hAnsi="Open Sans Semibold" w:cs="Open Sans Semibold"/>
                <w:b/>
                <w:bCs/>
                <w:sz w:val="16"/>
              </w:rPr>
            </w:pPr>
            <w:r w:rsidRPr="00575452">
              <w:rPr>
                <w:rFonts w:ascii="Open Sans Semibold" w:hAnsi="Open Sans Semibold" w:cs="Open Sans Semibold"/>
                <w:b/>
                <w:bCs/>
                <w:color w:val="231F20"/>
                <w:sz w:val="16"/>
              </w:rPr>
              <w:t>Identify</w:t>
            </w:r>
          </w:p>
        </w:tc>
        <w:tc>
          <w:tcPr>
            <w:tcW w:w="2060" w:type="dxa"/>
          </w:tcPr>
          <w:p w14:paraId="3B579CB1" w14:textId="77777777" w:rsidR="003E6D87" w:rsidRDefault="00730722">
            <w:pPr>
              <w:pStyle w:val="TableParagraph"/>
              <w:spacing w:before="26"/>
              <w:ind w:left="810"/>
              <w:rPr>
                <w:sz w:val="16"/>
              </w:rPr>
            </w:pPr>
            <w:r>
              <w:rPr>
                <w:color w:val="231F20"/>
                <w:sz w:val="16"/>
              </w:rPr>
              <w:t>ID.AM</w:t>
            </w:r>
          </w:p>
        </w:tc>
        <w:tc>
          <w:tcPr>
            <w:tcW w:w="5537" w:type="dxa"/>
          </w:tcPr>
          <w:p w14:paraId="2B231043" w14:textId="77777777" w:rsidR="003E6D87" w:rsidRDefault="00730722">
            <w:pPr>
              <w:pStyle w:val="TableParagraph"/>
              <w:spacing w:before="26"/>
              <w:ind w:left="80"/>
              <w:rPr>
                <w:sz w:val="16"/>
              </w:rPr>
            </w:pPr>
            <w:r>
              <w:rPr>
                <w:color w:val="231F20"/>
                <w:sz w:val="16"/>
              </w:rPr>
              <w:t>Asset Management</w:t>
            </w:r>
          </w:p>
        </w:tc>
      </w:tr>
      <w:tr w:rsidR="003E6D87" w14:paraId="4C4B7FFF" w14:textId="77777777">
        <w:trPr>
          <w:trHeight w:val="272"/>
        </w:trPr>
        <w:tc>
          <w:tcPr>
            <w:tcW w:w="1582" w:type="dxa"/>
            <w:vMerge/>
            <w:tcBorders>
              <w:top w:val="nil"/>
            </w:tcBorders>
            <w:shd w:val="clear" w:color="auto" w:fill="4875B4"/>
          </w:tcPr>
          <w:p w14:paraId="084C6921"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7669D374" w14:textId="77777777" w:rsidR="003E6D87" w:rsidRPr="00575452" w:rsidRDefault="003E6D87">
            <w:pPr>
              <w:rPr>
                <w:rFonts w:ascii="Open Sans Semibold" w:hAnsi="Open Sans Semibold" w:cs="Open Sans Semibold"/>
                <w:b/>
                <w:bCs/>
                <w:sz w:val="2"/>
                <w:szCs w:val="2"/>
              </w:rPr>
            </w:pPr>
          </w:p>
        </w:tc>
        <w:tc>
          <w:tcPr>
            <w:tcW w:w="2060" w:type="dxa"/>
          </w:tcPr>
          <w:p w14:paraId="54E1F962" w14:textId="77777777" w:rsidR="003E6D87" w:rsidRDefault="00730722">
            <w:pPr>
              <w:pStyle w:val="TableParagraph"/>
              <w:spacing w:before="26"/>
              <w:ind w:left="837"/>
              <w:rPr>
                <w:sz w:val="16"/>
              </w:rPr>
            </w:pPr>
            <w:r>
              <w:rPr>
                <w:color w:val="231F20"/>
                <w:sz w:val="16"/>
              </w:rPr>
              <w:t>ID.BE</w:t>
            </w:r>
          </w:p>
        </w:tc>
        <w:tc>
          <w:tcPr>
            <w:tcW w:w="5537" w:type="dxa"/>
          </w:tcPr>
          <w:p w14:paraId="7C290255" w14:textId="77777777" w:rsidR="003E6D87" w:rsidRDefault="00730722">
            <w:pPr>
              <w:pStyle w:val="TableParagraph"/>
              <w:spacing w:before="26"/>
              <w:ind w:left="80"/>
              <w:rPr>
                <w:sz w:val="16"/>
              </w:rPr>
            </w:pPr>
            <w:r>
              <w:rPr>
                <w:color w:val="231F20"/>
                <w:sz w:val="16"/>
              </w:rPr>
              <w:t>Business Environment</w:t>
            </w:r>
          </w:p>
        </w:tc>
      </w:tr>
      <w:tr w:rsidR="003E6D87" w14:paraId="64C047EB" w14:textId="77777777">
        <w:trPr>
          <w:trHeight w:val="272"/>
        </w:trPr>
        <w:tc>
          <w:tcPr>
            <w:tcW w:w="1582" w:type="dxa"/>
            <w:vMerge/>
            <w:tcBorders>
              <w:top w:val="nil"/>
            </w:tcBorders>
            <w:shd w:val="clear" w:color="auto" w:fill="4875B4"/>
          </w:tcPr>
          <w:p w14:paraId="077A4311"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786B8617" w14:textId="77777777" w:rsidR="003E6D87" w:rsidRPr="00575452" w:rsidRDefault="003E6D87">
            <w:pPr>
              <w:rPr>
                <w:rFonts w:ascii="Open Sans Semibold" w:hAnsi="Open Sans Semibold" w:cs="Open Sans Semibold"/>
                <w:b/>
                <w:bCs/>
                <w:sz w:val="2"/>
                <w:szCs w:val="2"/>
              </w:rPr>
            </w:pPr>
          </w:p>
        </w:tc>
        <w:tc>
          <w:tcPr>
            <w:tcW w:w="2060" w:type="dxa"/>
          </w:tcPr>
          <w:p w14:paraId="500412EC" w14:textId="77777777" w:rsidR="003E6D87" w:rsidRDefault="00730722">
            <w:pPr>
              <w:pStyle w:val="TableParagraph"/>
              <w:spacing w:before="26"/>
              <w:ind w:left="828"/>
              <w:rPr>
                <w:sz w:val="16"/>
              </w:rPr>
            </w:pPr>
            <w:r>
              <w:rPr>
                <w:color w:val="231F20"/>
                <w:sz w:val="16"/>
              </w:rPr>
              <w:t>ID.GV</w:t>
            </w:r>
          </w:p>
        </w:tc>
        <w:tc>
          <w:tcPr>
            <w:tcW w:w="5537" w:type="dxa"/>
          </w:tcPr>
          <w:p w14:paraId="4756B73C" w14:textId="77777777" w:rsidR="003E6D87" w:rsidRDefault="00730722">
            <w:pPr>
              <w:pStyle w:val="TableParagraph"/>
              <w:spacing w:before="26"/>
              <w:ind w:left="80"/>
              <w:rPr>
                <w:sz w:val="16"/>
              </w:rPr>
            </w:pPr>
            <w:r>
              <w:rPr>
                <w:color w:val="231F20"/>
                <w:sz w:val="16"/>
              </w:rPr>
              <w:t>Governance</w:t>
            </w:r>
          </w:p>
        </w:tc>
      </w:tr>
      <w:tr w:rsidR="003E6D87" w14:paraId="7CC2CA48" w14:textId="77777777">
        <w:trPr>
          <w:trHeight w:val="272"/>
        </w:trPr>
        <w:tc>
          <w:tcPr>
            <w:tcW w:w="1582" w:type="dxa"/>
            <w:vMerge/>
            <w:tcBorders>
              <w:top w:val="nil"/>
            </w:tcBorders>
            <w:shd w:val="clear" w:color="auto" w:fill="4875B4"/>
          </w:tcPr>
          <w:p w14:paraId="3F93FB61"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2B1F9F7E" w14:textId="77777777" w:rsidR="003E6D87" w:rsidRPr="00575452" w:rsidRDefault="003E6D87">
            <w:pPr>
              <w:rPr>
                <w:rFonts w:ascii="Open Sans Semibold" w:hAnsi="Open Sans Semibold" w:cs="Open Sans Semibold"/>
                <w:b/>
                <w:bCs/>
                <w:sz w:val="2"/>
                <w:szCs w:val="2"/>
              </w:rPr>
            </w:pPr>
          </w:p>
        </w:tc>
        <w:tc>
          <w:tcPr>
            <w:tcW w:w="2060" w:type="dxa"/>
          </w:tcPr>
          <w:p w14:paraId="773663C9" w14:textId="77777777" w:rsidR="003E6D87" w:rsidRDefault="00730722">
            <w:pPr>
              <w:pStyle w:val="TableParagraph"/>
              <w:spacing w:before="26"/>
              <w:ind w:left="832"/>
              <w:rPr>
                <w:sz w:val="16"/>
              </w:rPr>
            </w:pPr>
            <w:r>
              <w:rPr>
                <w:color w:val="231F20"/>
                <w:sz w:val="16"/>
              </w:rPr>
              <w:t>ID.RA</w:t>
            </w:r>
          </w:p>
        </w:tc>
        <w:tc>
          <w:tcPr>
            <w:tcW w:w="5537" w:type="dxa"/>
          </w:tcPr>
          <w:p w14:paraId="7C9F0D01" w14:textId="77777777" w:rsidR="003E6D87" w:rsidRDefault="00730722">
            <w:pPr>
              <w:pStyle w:val="TableParagraph"/>
              <w:spacing w:before="26"/>
              <w:ind w:left="80"/>
              <w:rPr>
                <w:sz w:val="16"/>
              </w:rPr>
            </w:pPr>
            <w:r>
              <w:rPr>
                <w:color w:val="231F20"/>
                <w:sz w:val="16"/>
              </w:rPr>
              <w:t>Risk Assessment</w:t>
            </w:r>
          </w:p>
        </w:tc>
      </w:tr>
      <w:tr w:rsidR="003E6D87" w14:paraId="78021820" w14:textId="77777777">
        <w:trPr>
          <w:trHeight w:val="272"/>
        </w:trPr>
        <w:tc>
          <w:tcPr>
            <w:tcW w:w="1582" w:type="dxa"/>
            <w:vMerge/>
            <w:tcBorders>
              <w:top w:val="nil"/>
            </w:tcBorders>
            <w:shd w:val="clear" w:color="auto" w:fill="4875B4"/>
          </w:tcPr>
          <w:p w14:paraId="57D73426"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75F889B7" w14:textId="77777777" w:rsidR="003E6D87" w:rsidRPr="00575452" w:rsidRDefault="003E6D87">
            <w:pPr>
              <w:rPr>
                <w:rFonts w:ascii="Open Sans Semibold" w:hAnsi="Open Sans Semibold" w:cs="Open Sans Semibold"/>
                <w:b/>
                <w:bCs/>
                <w:sz w:val="2"/>
                <w:szCs w:val="2"/>
              </w:rPr>
            </w:pPr>
          </w:p>
        </w:tc>
        <w:tc>
          <w:tcPr>
            <w:tcW w:w="2060" w:type="dxa"/>
          </w:tcPr>
          <w:p w14:paraId="5AC8319B" w14:textId="77777777" w:rsidR="003E6D87" w:rsidRDefault="00730722">
            <w:pPr>
              <w:pStyle w:val="TableParagraph"/>
              <w:spacing w:before="26"/>
              <w:ind w:left="814"/>
              <w:rPr>
                <w:sz w:val="16"/>
              </w:rPr>
            </w:pPr>
            <w:r>
              <w:rPr>
                <w:color w:val="231F20"/>
                <w:sz w:val="16"/>
              </w:rPr>
              <w:t>ID.RM</w:t>
            </w:r>
          </w:p>
        </w:tc>
        <w:tc>
          <w:tcPr>
            <w:tcW w:w="5537" w:type="dxa"/>
          </w:tcPr>
          <w:p w14:paraId="4D23F886" w14:textId="77777777" w:rsidR="003E6D87" w:rsidRDefault="00730722">
            <w:pPr>
              <w:pStyle w:val="TableParagraph"/>
              <w:spacing w:before="26"/>
              <w:ind w:left="80"/>
              <w:rPr>
                <w:sz w:val="16"/>
              </w:rPr>
            </w:pPr>
            <w:r>
              <w:rPr>
                <w:color w:val="231F20"/>
                <w:sz w:val="16"/>
              </w:rPr>
              <w:t>Risk Management Strategy</w:t>
            </w:r>
          </w:p>
        </w:tc>
      </w:tr>
      <w:tr w:rsidR="003E6D87" w14:paraId="5EF8ABE6" w14:textId="77777777">
        <w:trPr>
          <w:trHeight w:val="272"/>
        </w:trPr>
        <w:tc>
          <w:tcPr>
            <w:tcW w:w="1582" w:type="dxa"/>
            <w:vMerge w:val="restart"/>
            <w:shd w:val="clear" w:color="auto" w:fill="704A9E"/>
          </w:tcPr>
          <w:p w14:paraId="03646F9A" w14:textId="77777777" w:rsidR="003E6D87" w:rsidRPr="00575452" w:rsidRDefault="003E6D87">
            <w:pPr>
              <w:pStyle w:val="TableParagraph"/>
              <w:rPr>
                <w:rFonts w:ascii="Open Sans Semibold" w:hAnsi="Open Sans Semibold" w:cs="Open Sans Semibold"/>
                <w:b/>
                <w:bCs/>
              </w:rPr>
            </w:pPr>
          </w:p>
          <w:p w14:paraId="3F1A10AE" w14:textId="77777777" w:rsidR="003E6D87" w:rsidRPr="00575452" w:rsidRDefault="003E6D87">
            <w:pPr>
              <w:pStyle w:val="TableParagraph"/>
              <w:rPr>
                <w:rFonts w:ascii="Open Sans Semibold" w:hAnsi="Open Sans Semibold" w:cs="Open Sans Semibold"/>
                <w:b/>
                <w:bCs/>
              </w:rPr>
            </w:pPr>
          </w:p>
          <w:p w14:paraId="65FEC3B7" w14:textId="77777777" w:rsidR="003E6D87" w:rsidRPr="00575452" w:rsidRDefault="003E6D87">
            <w:pPr>
              <w:pStyle w:val="TableParagraph"/>
              <w:spacing w:before="8"/>
              <w:rPr>
                <w:rFonts w:ascii="Open Sans Semibold" w:hAnsi="Open Sans Semibold" w:cs="Open Sans Semibold"/>
                <w:b/>
                <w:bCs/>
                <w:sz w:val="19"/>
              </w:rPr>
            </w:pPr>
          </w:p>
          <w:p w14:paraId="79A741E2" w14:textId="77777777" w:rsidR="003E6D87" w:rsidRPr="00575452" w:rsidRDefault="00730722">
            <w:pPr>
              <w:pStyle w:val="TableParagraph"/>
              <w:spacing w:before="1"/>
              <w:ind w:left="314" w:right="303"/>
              <w:jc w:val="center"/>
              <w:rPr>
                <w:rFonts w:ascii="Open Sans Semibold" w:hAnsi="Open Sans Semibold" w:cs="Open Sans Semibold"/>
                <w:b/>
                <w:bCs/>
                <w:sz w:val="16"/>
              </w:rPr>
            </w:pPr>
            <w:r w:rsidRPr="00575452">
              <w:rPr>
                <w:rFonts w:ascii="Open Sans Semibold" w:hAnsi="Open Sans Semibold" w:cs="Open Sans Semibold"/>
                <w:b/>
                <w:bCs/>
                <w:color w:val="FFFFFF"/>
                <w:sz w:val="16"/>
              </w:rPr>
              <w:t>PR</w:t>
            </w:r>
          </w:p>
        </w:tc>
        <w:tc>
          <w:tcPr>
            <w:tcW w:w="1620" w:type="dxa"/>
            <w:vMerge w:val="restart"/>
          </w:tcPr>
          <w:p w14:paraId="2097655A" w14:textId="77777777" w:rsidR="003E6D87" w:rsidRPr="00575452" w:rsidRDefault="003E6D87">
            <w:pPr>
              <w:pStyle w:val="TableParagraph"/>
              <w:rPr>
                <w:rFonts w:ascii="Open Sans Semibold" w:hAnsi="Open Sans Semibold" w:cs="Open Sans Semibold"/>
                <w:b/>
                <w:bCs/>
              </w:rPr>
            </w:pPr>
          </w:p>
          <w:p w14:paraId="6B17F70C" w14:textId="77777777" w:rsidR="003E6D87" w:rsidRPr="00575452" w:rsidRDefault="003E6D87">
            <w:pPr>
              <w:pStyle w:val="TableParagraph"/>
              <w:rPr>
                <w:rFonts w:ascii="Open Sans Semibold" w:hAnsi="Open Sans Semibold" w:cs="Open Sans Semibold"/>
                <w:b/>
                <w:bCs/>
              </w:rPr>
            </w:pPr>
          </w:p>
          <w:p w14:paraId="116D80E5" w14:textId="77777777" w:rsidR="003E6D87" w:rsidRPr="00575452" w:rsidRDefault="003E6D87">
            <w:pPr>
              <w:pStyle w:val="TableParagraph"/>
              <w:spacing w:before="8"/>
              <w:rPr>
                <w:rFonts w:ascii="Open Sans Semibold" w:hAnsi="Open Sans Semibold" w:cs="Open Sans Semibold"/>
                <w:b/>
                <w:bCs/>
                <w:sz w:val="19"/>
              </w:rPr>
            </w:pPr>
          </w:p>
          <w:p w14:paraId="30F69CA5" w14:textId="77777777" w:rsidR="003E6D87" w:rsidRPr="00575452" w:rsidRDefault="00730722">
            <w:pPr>
              <w:pStyle w:val="TableParagraph"/>
              <w:spacing w:before="1"/>
              <w:ind w:left="520"/>
              <w:rPr>
                <w:rFonts w:ascii="Open Sans Semibold" w:hAnsi="Open Sans Semibold" w:cs="Open Sans Semibold"/>
                <w:b/>
                <w:bCs/>
                <w:sz w:val="16"/>
              </w:rPr>
            </w:pPr>
            <w:r w:rsidRPr="00575452">
              <w:rPr>
                <w:rFonts w:ascii="Open Sans Semibold" w:hAnsi="Open Sans Semibold" w:cs="Open Sans Semibold"/>
                <w:b/>
                <w:bCs/>
                <w:color w:val="231F20"/>
                <w:sz w:val="16"/>
              </w:rPr>
              <w:t>Protect</w:t>
            </w:r>
          </w:p>
        </w:tc>
        <w:tc>
          <w:tcPr>
            <w:tcW w:w="2060" w:type="dxa"/>
          </w:tcPr>
          <w:p w14:paraId="7FE43C68" w14:textId="77777777" w:rsidR="003E6D87" w:rsidRDefault="00730722">
            <w:pPr>
              <w:pStyle w:val="TableParagraph"/>
              <w:spacing w:before="26"/>
              <w:ind w:left="811"/>
              <w:rPr>
                <w:sz w:val="16"/>
              </w:rPr>
            </w:pPr>
            <w:r>
              <w:rPr>
                <w:color w:val="231F20"/>
                <w:sz w:val="16"/>
              </w:rPr>
              <w:t>PR.AC</w:t>
            </w:r>
          </w:p>
        </w:tc>
        <w:tc>
          <w:tcPr>
            <w:tcW w:w="5537" w:type="dxa"/>
          </w:tcPr>
          <w:p w14:paraId="71EE5325" w14:textId="77777777" w:rsidR="003E6D87" w:rsidRDefault="00730722">
            <w:pPr>
              <w:pStyle w:val="TableParagraph"/>
              <w:spacing w:before="26"/>
              <w:ind w:left="80"/>
              <w:rPr>
                <w:sz w:val="16"/>
              </w:rPr>
            </w:pPr>
            <w:r>
              <w:rPr>
                <w:color w:val="231F20"/>
                <w:sz w:val="16"/>
              </w:rPr>
              <w:t>Access Control</w:t>
            </w:r>
          </w:p>
        </w:tc>
      </w:tr>
      <w:tr w:rsidR="003E6D87" w14:paraId="509DD58C" w14:textId="77777777">
        <w:trPr>
          <w:trHeight w:val="272"/>
        </w:trPr>
        <w:tc>
          <w:tcPr>
            <w:tcW w:w="1582" w:type="dxa"/>
            <w:vMerge/>
            <w:tcBorders>
              <w:top w:val="nil"/>
            </w:tcBorders>
            <w:shd w:val="clear" w:color="auto" w:fill="704A9E"/>
          </w:tcPr>
          <w:p w14:paraId="04E78155"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40594723" w14:textId="77777777" w:rsidR="003E6D87" w:rsidRPr="00575452" w:rsidRDefault="003E6D87">
            <w:pPr>
              <w:rPr>
                <w:rFonts w:ascii="Open Sans Semibold" w:hAnsi="Open Sans Semibold" w:cs="Open Sans Semibold"/>
                <w:b/>
                <w:bCs/>
                <w:sz w:val="2"/>
                <w:szCs w:val="2"/>
              </w:rPr>
            </w:pPr>
          </w:p>
        </w:tc>
        <w:tc>
          <w:tcPr>
            <w:tcW w:w="2060" w:type="dxa"/>
          </w:tcPr>
          <w:p w14:paraId="3C0AD877" w14:textId="77777777" w:rsidR="003E6D87" w:rsidRDefault="00730722">
            <w:pPr>
              <w:pStyle w:val="TableParagraph"/>
              <w:spacing w:before="26"/>
              <w:ind w:left="822"/>
              <w:rPr>
                <w:sz w:val="16"/>
              </w:rPr>
            </w:pPr>
            <w:r>
              <w:rPr>
                <w:color w:val="231F20"/>
                <w:sz w:val="16"/>
              </w:rPr>
              <w:t>PR.AT</w:t>
            </w:r>
          </w:p>
        </w:tc>
        <w:tc>
          <w:tcPr>
            <w:tcW w:w="5537" w:type="dxa"/>
          </w:tcPr>
          <w:p w14:paraId="071F2367" w14:textId="77777777" w:rsidR="003E6D87" w:rsidRDefault="00730722">
            <w:pPr>
              <w:pStyle w:val="TableParagraph"/>
              <w:spacing w:before="26"/>
              <w:ind w:left="80"/>
              <w:rPr>
                <w:sz w:val="16"/>
              </w:rPr>
            </w:pPr>
            <w:r>
              <w:rPr>
                <w:color w:val="231F20"/>
                <w:sz w:val="16"/>
              </w:rPr>
              <w:t>Awareness and Training</w:t>
            </w:r>
          </w:p>
        </w:tc>
      </w:tr>
      <w:tr w:rsidR="003E6D87" w14:paraId="42FDB16F" w14:textId="77777777">
        <w:trPr>
          <w:trHeight w:val="272"/>
        </w:trPr>
        <w:tc>
          <w:tcPr>
            <w:tcW w:w="1582" w:type="dxa"/>
            <w:vMerge/>
            <w:tcBorders>
              <w:top w:val="nil"/>
            </w:tcBorders>
            <w:shd w:val="clear" w:color="auto" w:fill="704A9E"/>
          </w:tcPr>
          <w:p w14:paraId="52163F5D"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3A89B504" w14:textId="77777777" w:rsidR="003E6D87" w:rsidRPr="00575452" w:rsidRDefault="003E6D87">
            <w:pPr>
              <w:rPr>
                <w:rFonts w:ascii="Open Sans Semibold" w:hAnsi="Open Sans Semibold" w:cs="Open Sans Semibold"/>
                <w:b/>
                <w:bCs/>
                <w:sz w:val="2"/>
                <w:szCs w:val="2"/>
              </w:rPr>
            </w:pPr>
          </w:p>
        </w:tc>
        <w:tc>
          <w:tcPr>
            <w:tcW w:w="2060" w:type="dxa"/>
          </w:tcPr>
          <w:p w14:paraId="4FF23950" w14:textId="77777777" w:rsidR="003E6D87" w:rsidRDefault="00730722">
            <w:pPr>
              <w:pStyle w:val="TableParagraph"/>
              <w:spacing w:before="26"/>
              <w:ind w:left="811"/>
              <w:rPr>
                <w:sz w:val="16"/>
              </w:rPr>
            </w:pPr>
            <w:r>
              <w:rPr>
                <w:color w:val="231F20"/>
                <w:sz w:val="16"/>
              </w:rPr>
              <w:t>PR.DS</w:t>
            </w:r>
          </w:p>
        </w:tc>
        <w:tc>
          <w:tcPr>
            <w:tcW w:w="5537" w:type="dxa"/>
          </w:tcPr>
          <w:p w14:paraId="1A8D8A41" w14:textId="77777777" w:rsidR="003E6D87" w:rsidRDefault="00730722">
            <w:pPr>
              <w:pStyle w:val="TableParagraph"/>
              <w:spacing w:before="26"/>
              <w:ind w:left="80"/>
              <w:rPr>
                <w:sz w:val="16"/>
              </w:rPr>
            </w:pPr>
            <w:r>
              <w:rPr>
                <w:color w:val="231F20"/>
                <w:sz w:val="16"/>
              </w:rPr>
              <w:t>Data Security</w:t>
            </w:r>
          </w:p>
        </w:tc>
      </w:tr>
      <w:tr w:rsidR="003E6D87" w14:paraId="748BDE67" w14:textId="77777777">
        <w:trPr>
          <w:trHeight w:val="272"/>
        </w:trPr>
        <w:tc>
          <w:tcPr>
            <w:tcW w:w="1582" w:type="dxa"/>
            <w:vMerge/>
            <w:tcBorders>
              <w:top w:val="nil"/>
            </w:tcBorders>
            <w:shd w:val="clear" w:color="auto" w:fill="704A9E"/>
          </w:tcPr>
          <w:p w14:paraId="198CD6A7"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4B138AA7" w14:textId="77777777" w:rsidR="003E6D87" w:rsidRPr="00575452" w:rsidRDefault="003E6D87">
            <w:pPr>
              <w:rPr>
                <w:rFonts w:ascii="Open Sans Semibold" w:hAnsi="Open Sans Semibold" w:cs="Open Sans Semibold"/>
                <w:b/>
                <w:bCs/>
                <w:sz w:val="2"/>
                <w:szCs w:val="2"/>
              </w:rPr>
            </w:pPr>
          </w:p>
        </w:tc>
        <w:tc>
          <w:tcPr>
            <w:tcW w:w="2060" w:type="dxa"/>
          </w:tcPr>
          <w:p w14:paraId="47BAF52B" w14:textId="77777777" w:rsidR="003E6D87" w:rsidRDefault="00730722">
            <w:pPr>
              <w:pStyle w:val="TableParagraph"/>
              <w:spacing w:before="26"/>
              <w:ind w:left="844"/>
              <w:rPr>
                <w:sz w:val="16"/>
              </w:rPr>
            </w:pPr>
            <w:r>
              <w:rPr>
                <w:color w:val="231F20"/>
                <w:sz w:val="16"/>
              </w:rPr>
              <w:t>PR.IP</w:t>
            </w:r>
          </w:p>
        </w:tc>
        <w:tc>
          <w:tcPr>
            <w:tcW w:w="5537" w:type="dxa"/>
          </w:tcPr>
          <w:p w14:paraId="6A5C5DEB" w14:textId="77777777" w:rsidR="003E6D87" w:rsidRDefault="00730722">
            <w:pPr>
              <w:pStyle w:val="TableParagraph"/>
              <w:spacing w:before="26"/>
              <w:ind w:left="80"/>
              <w:rPr>
                <w:sz w:val="16"/>
              </w:rPr>
            </w:pPr>
            <w:r>
              <w:rPr>
                <w:color w:val="231F20"/>
                <w:sz w:val="16"/>
              </w:rPr>
              <w:t>Information Protection Processes and Procedures</w:t>
            </w:r>
          </w:p>
        </w:tc>
      </w:tr>
      <w:tr w:rsidR="003E6D87" w14:paraId="5ABFE43D" w14:textId="77777777">
        <w:trPr>
          <w:trHeight w:val="272"/>
        </w:trPr>
        <w:tc>
          <w:tcPr>
            <w:tcW w:w="1582" w:type="dxa"/>
            <w:vMerge/>
            <w:tcBorders>
              <w:top w:val="nil"/>
            </w:tcBorders>
            <w:shd w:val="clear" w:color="auto" w:fill="704A9E"/>
          </w:tcPr>
          <w:p w14:paraId="34E0140C"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136DE94D" w14:textId="77777777" w:rsidR="003E6D87" w:rsidRPr="00575452" w:rsidRDefault="003E6D87">
            <w:pPr>
              <w:rPr>
                <w:rFonts w:ascii="Open Sans Semibold" w:hAnsi="Open Sans Semibold" w:cs="Open Sans Semibold"/>
                <w:b/>
                <w:bCs/>
                <w:sz w:val="2"/>
                <w:szCs w:val="2"/>
              </w:rPr>
            </w:pPr>
          </w:p>
        </w:tc>
        <w:tc>
          <w:tcPr>
            <w:tcW w:w="2060" w:type="dxa"/>
          </w:tcPr>
          <w:p w14:paraId="7A9BF9BF" w14:textId="77777777" w:rsidR="003E6D87" w:rsidRDefault="00730722">
            <w:pPr>
              <w:pStyle w:val="TableParagraph"/>
              <w:spacing w:before="26"/>
              <w:ind w:left="792"/>
              <w:rPr>
                <w:sz w:val="16"/>
              </w:rPr>
            </w:pPr>
            <w:r>
              <w:rPr>
                <w:color w:val="231F20"/>
                <w:sz w:val="16"/>
              </w:rPr>
              <w:t>PR.MA</w:t>
            </w:r>
          </w:p>
        </w:tc>
        <w:tc>
          <w:tcPr>
            <w:tcW w:w="5537" w:type="dxa"/>
          </w:tcPr>
          <w:p w14:paraId="4CC91F3A" w14:textId="77777777" w:rsidR="003E6D87" w:rsidRDefault="00730722">
            <w:pPr>
              <w:pStyle w:val="TableParagraph"/>
              <w:spacing w:before="26"/>
              <w:ind w:left="80"/>
              <w:rPr>
                <w:sz w:val="16"/>
              </w:rPr>
            </w:pPr>
            <w:r>
              <w:rPr>
                <w:color w:val="231F20"/>
                <w:sz w:val="16"/>
              </w:rPr>
              <w:t>Maintenance</w:t>
            </w:r>
          </w:p>
        </w:tc>
      </w:tr>
      <w:tr w:rsidR="003E6D87" w14:paraId="208C93E8" w14:textId="77777777">
        <w:trPr>
          <w:trHeight w:val="272"/>
        </w:trPr>
        <w:tc>
          <w:tcPr>
            <w:tcW w:w="1582" w:type="dxa"/>
            <w:vMerge/>
            <w:tcBorders>
              <w:top w:val="nil"/>
            </w:tcBorders>
            <w:shd w:val="clear" w:color="auto" w:fill="704A9E"/>
          </w:tcPr>
          <w:p w14:paraId="0EA3CEC8"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3D40813C" w14:textId="77777777" w:rsidR="003E6D87" w:rsidRPr="00575452" w:rsidRDefault="003E6D87">
            <w:pPr>
              <w:rPr>
                <w:rFonts w:ascii="Open Sans Semibold" w:hAnsi="Open Sans Semibold" w:cs="Open Sans Semibold"/>
                <w:b/>
                <w:bCs/>
                <w:sz w:val="2"/>
                <w:szCs w:val="2"/>
              </w:rPr>
            </w:pPr>
          </w:p>
        </w:tc>
        <w:tc>
          <w:tcPr>
            <w:tcW w:w="2060" w:type="dxa"/>
          </w:tcPr>
          <w:p w14:paraId="6EAAA593" w14:textId="77777777" w:rsidR="003E6D87" w:rsidRDefault="00730722">
            <w:pPr>
              <w:pStyle w:val="TableParagraph"/>
              <w:spacing w:before="26"/>
              <w:ind w:left="821"/>
              <w:rPr>
                <w:sz w:val="16"/>
              </w:rPr>
            </w:pPr>
            <w:r>
              <w:rPr>
                <w:color w:val="231F20"/>
                <w:sz w:val="16"/>
              </w:rPr>
              <w:t>PR.PT</w:t>
            </w:r>
          </w:p>
        </w:tc>
        <w:tc>
          <w:tcPr>
            <w:tcW w:w="5537" w:type="dxa"/>
          </w:tcPr>
          <w:p w14:paraId="239EDCE2" w14:textId="77777777" w:rsidR="003E6D87" w:rsidRDefault="00730722">
            <w:pPr>
              <w:pStyle w:val="TableParagraph"/>
              <w:spacing w:before="26"/>
              <w:ind w:left="80"/>
              <w:rPr>
                <w:sz w:val="16"/>
              </w:rPr>
            </w:pPr>
            <w:r>
              <w:rPr>
                <w:color w:val="231F20"/>
                <w:sz w:val="16"/>
              </w:rPr>
              <w:t>Protective Technology</w:t>
            </w:r>
          </w:p>
        </w:tc>
      </w:tr>
      <w:tr w:rsidR="003E6D87" w14:paraId="41E8E9EE" w14:textId="77777777">
        <w:trPr>
          <w:trHeight w:val="272"/>
        </w:trPr>
        <w:tc>
          <w:tcPr>
            <w:tcW w:w="1582" w:type="dxa"/>
            <w:vMerge w:val="restart"/>
            <w:shd w:val="clear" w:color="auto" w:fill="F99B1C"/>
          </w:tcPr>
          <w:p w14:paraId="4C1301E6" w14:textId="77777777" w:rsidR="003E6D87" w:rsidRPr="00575452" w:rsidRDefault="003E6D87">
            <w:pPr>
              <w:pStyle w:val="TableParagraph"/>
              <w:spacing w:before="4"/>
              <w:rPr>
                <w:rFonts w:ascii="Open Sans Semibold" w:hAnsi="Open Sans Semibold" w:cs="Open Sans Semibold"/>
                <w:b/>
                <w:bCs/>
                <w:sz w:val="28"/>
              </w:rPr>
            </w:pPr>
          </w:p>
          <w:p w14:paraId="103CAD7F" w14:textId="77777777" w:rsidR="003E6D87" w:rsidRPr="00575452" w:rsidRDefault="00730722">
            <w:pPr>
              <w:pStyle w:val="TableParagraph"/>
              <w:ind w:left="315" w:right="303"/>
              <w:jc w:val="center"/>
              <w:rPr>
                <w:rFonts w:ascii="Open Sans Semibold" w:hAnsi="Open Sans Semibold" w:cs="Open Sans Semibold"/>
                <w:b/>
                <w:bCs/>
                <w:sz w:val="16"/>
              </w:rPr>
            </w:pPr>
            <w:r w:rsidRPr="00575452">
              <w:rPr>
                <w:rFonts w:ascii="Open Sans Semibold" w:hAnsi="Open Sans Semibold" w:cs="Open Sans Semibold"/>
                <w:b/>
                <w:bCs/>
                <w:color w:val="FFFFFF"/>
                <w:sz w:val="16"/>
              </w:rPr>
              <w:t>DE</w:t>
            </w:r>
          </w:p>
        </w:tc>
        <w:tc>
          <w:tcPr>
            <w:tcW w:w="1620" w:type="dxa"/>
            <w:vMerge w:val="restart"/>
          </w:tcPr>
          <w:p w14:paraId="02D8ABEB" w14:textId="77777777" w:rsidR="003E6D87" w:rsidRPr="00575452" w:rsidRDefault="003E6D87">
            <w:pPr>
              <w:pStyle w:val="TableParagraph"/>
              <w:spacing w:before="4"/>
              <w:rPr>
                <w:rFonts w:ascii="Open Sans Semibold" w:hAnsi="Open Sans Semibold" w:cs="Open Sans Semibold"/>
                <w:b/>
                <w:bCs/>
                <w:sz w:val="28"/>
              </w:rPr>
            </w:pPr>
          </w:p>
          <w:p w14:paraId="4D48147C" w14:textId="77777777" w:rsidR="003E6D87" w:rsidRPr="00575452" w:rsidRDefault="00730722">
            <w:pPr>
              <w:pStyle w:val="TableParagraph"/>
              <w:ind w:left="536" w:right="526"/>
              <w:jc w:val="center"/>
              <w:rPr>
                <w:rFonts w:ascii="Open Sans Semibold" w:hAnsi="Open Sans Semibold" w:cs="Open Sans Semibold"/>
                <w:b/>
                <w:bCs/>
                <w:sz w:val="16"/>
              </w:rPr>
            </w:pPr>
            <w:r w:rsidRPr="00575452">
              <w:rPr>
                <w:rFonts w:ascii="Open Sans Semibold" w:hAnsi="Open Sans Semibold" w:cs="Open Sans Semibold"/>
                <w:b/>
                <w:bCs/>
                <w:color w:val="231F20"/>
                <w:sz w:val="16"/>
              </w:rPr>
              <w:t>Detect</w:t>
            </w:r>
          </w:p>
        </w:tc>
        <w:tc>
          <w:tcPr>
            <w:tcW w:w="2060" w:type="dxa"/>
          </w:tcPr>
          <w:p w14:paraId="6146C924" w14:textId="77777777" w:rsidR="003E6D87" w:rsidRDefault="00730722">
            <w:pPr>
              <w:pStyle w:val="TableParagraph"/>
              <w:spacing w:before="26"/>
              <w:ind w:left="809"/>
              <w:rPr>
                <w:sz w:val="16"/>
              </w:rPr>
            </w:pPr>
            <w:r>
              <w:rPr>
                <w:color w:val="231F20"/>
                <w:sz w:val="16"/>
              </w:rPr>
              <w:t>DE.AE</w:t>
            </w:r>
          </w:p>
        </w:tc>
        <w:tc>
          <w:tcPr>
            <w:tcW w:w="5537" w:type="dxa"/>
          </w:tcPr>
          <w:p w14:paraId="739F50BA" w14:textId="77777777" w:rsidR="003E6D87" w:rsidRDefault="00730722">
            <w:pPr>
              <w:pStyle w:val="TableParagraph"/>
              <w:spacing w:before="26"/>
              <w:ind w:left="80"/>
              <w:rPr>
                <w:sz w:val="16"/>
              </w:rPr>
            </w:pPr>
            <w:r>
              <w:rPr>
                <w:color w:val="231F20"/>
                <w:sz w:val="16"/>
              </w:rPr>
              <w:t>Anomalies and Events</w:t>
            </w:r>
          </w:p>
        </w:tc>
      </w:tr>
      <w:tr w:rsidR="003E6D87" w14:paraId="2823CC21" w14:textId="77777777">
        <w:trPr>
          <w:trHeight w:val="272"/>
        </w:trPr>
        <w:tc>
          <w:tcPr>
            <w:tcW w:w="1582" w:type="dxa"/>
            <w:vMerge/>
            <w:tcBorders>
              <w:top w:val="nil"/>
            </w:tcBorders>
            <w:shd w:val="clear" w:color="auto" w:fill="F99B1C"/>
          </w:tcPr>
          <w:p w14:paraId="1F631AC4"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380699BC" w14:textId="77777777" w:rsidR="003E6D87" w:rsidRPr="00575452" w:rsidRDefault="003E6D87">
            <w:pPr>
              <w:rPr>
                <w:rFonts w:ascii="Open Sans Semibold" w:hAnsi="Open Sans Semibold" w:cs="Open Sans Semibold"/>
                <w:b/>
                <w:bCs/>
                <w:sz w:val="2"/>
                <w:szCs w:val="2"/>
              </w:rPr>
            </w:pPr>
          </w:p>
        </w:tc>
        <w:tc>
          <w:tcPr>
            <w:tcW w:w="2060" w:type="dxa"/>
          </w:tcPr>
          <w:p w14:paraId="7044948A" w14:textId="77777777" w:rsidR="003E6D87" w:rsidRDefault="00730722">
            <w:pPr>
              <w:pStyle w:val="TableParagraph"/>
              <w:spacing w:before="26"/>
              <w:ind w:left="789"/>
              <w:rPr>
                <w:sz w:val="16"/>
              </w:rPr>
            </w:pPr>
            <w:r>
              <w:rPr>
                <w:color w:val="231F20"/>
                <w:sz w:val="16"/>
              </w:rPr>
              <w:t>DE.CM</w:t>
            </w:r>
          </w:p>
        </w:tc>
        <w:tc>
          <w:tcPr>
            <w:tcW w:w="5537" w:type="dxa"/>
          </w:tcPr>
          <w:p w14:paraId="12036AC5" w14:textId="77777777" w:rsidR="003E6D87" w:rsidRDefault="00730722">
            <w:pPr>
              <w:pStyle w:val="TableParagraph"/>
              <w:spacing w:before="26"/>
              <w:ind w:left="80"/>
              <w:rPr>
                <w:sz w:val="16"/>
              </w:rPr>
            </w:pPr>
            <w:r>
              <w:rPr>
                <w:color w:val="231F20"/>
                <w:sz w:val="16"/>
              </w:rPr>
              <w:t>Security Continuous Monitoring</w:t>
            </w:r>
          </w:p>
        </w:tc>
      </w:tr>
      <w:tr w:rsidR="003E6D87" w14:paraId="2D81B007" w14:textId="77777777">
        <w:trPr>
          <w:trHeight w:val="272"/>
        </w:trPr>
        <w:tc>
          <w:tcPr>
            <w:tcW w:w="1582" w:type="dxa"/>
            <w:vMerge/>
            <w:tcBorders>
              <w:top w:val="nil"/>
            </w:tcBorders>
            <w:shd w:val="clear" w:color="auto" w:fill="F99B1C"/>
          </w:tcPr>
          <w:p w14:paraId="005AC930"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35E4D695" w14:textId="77777777" w:rsidR="003E6D87" w:rsidRPr="00575452" w:rsidRDefault="003E6D87">
            <w:pPr>
              <w:rPr>
                <w:rFonts w:ascii="Open Sans Semibold" w:hAnsi="Open Sans Semibold" w:cs="Open Sans Semibold"/>
                <w:b/>
                <w:bCs/>
                <w:sz w:val="2"/>
                <w:szCs w:val="2"/>
              </w:rPr>
            </w:pPr>
          </w:p>
        </w:tc>
        <w:tc>
          <w:tcPr>
            <w:tcW w:w="2060" w:type="dxa"/>
          </w:tcPr>
          <w:p w14:paraId="2708E90D" w14:textId="77777777" w:rsidR="003E6D87" w:rsidRDefault="00730722">
            <w:pPr>
              <w:pStyle w:val="TableParagraph"/>
              <w:spacing w:before="26"/>
              <w:ind w:left="802"/>
              <w:rPr>
                <w:sz w:val="16"/>
              </w:rPr>
            </w:pPr>
            <w:r>
              <w:rPr>
                <w:color w:val="231F20"/>
                <w:sz w:val="16"/>
              </w:rPr>
              <w:t>DE.DP</w:t>
            </w:r>
          </w:p>
        </w:tc>
        <w:tc>
          <w:tcPr>
            <w:tcW w:w="5537" w:type="dxa"/>
          </w:tcPr>
          <w:p w14:paraId="1BE14E33" w14:textId="77777777" w:rsidR="003E6D87" w:rsidRDefault="00730722">
            <w:pPr>
              <w:pStyle w:val="TableParagraph"/>
              <w:spacing w:before="26"/>
              <w:ind w:left="80"/>
              <w:rPr>
                <w:sz w:val="16"/>
              </w:rPr>
            </w:pPr>
            <w:r>
              <w:rPr>
                <w:color w:val="231F20"/>
                <w:sz w:val="16"/>
              </w:rPr>
              <w:t>Detection Processes</w:t>
            </w:r>
          </w:p>
        </w:tc>
      </w:tr>
      <w:tr w:rsidR="003E6D87" w14:paraId="6506C433" w14:textId="77777777">
        <w:trPr>
          <w:trHeight w:val="272"/>
        </w:trPr>
        <w:tc>
          <w:tcPr>
            <w:tcW w:w="1582" w:type="dxa"/>
            <w:vMerge w:val="restart"/>
            <w:shd w:val="clear" w:color="auto" w:fill="C4151C"/>
          </w:tcPr>
          <w:p w14:paraId="634ACA8B" w14:textId="77777777" w:rsidR="003E6D87" w:rsidRPr="00575452" w:rsidRDefault="003E6D87">
            <w:pPr>
              <w:pStyle w:val="TableParagraph"/>
              <w:rPr>
                <w:rFonts w:ascii="Open Sans Semibold" w:hAnsi="Open Sans Semibold" w:cs="Open Sans Semibold"/>
                <w:b/>
                <w:bCs/>
              </w:rPr>
            </w:pPr>
          </w:p>
          <w:p w14:paraId="474913B5" w14:textId="77777777" w:rsidR="003E6D87" w:rsidRPr="00575452" w:rsidRDefault="003E6D87">
            <w:pPr>
              <w:pStyle w:val="TableParagraph"/>
              <w:rPr>
                <w:rFonts w:ascii="Open Sans Semibold" w:hAnsi="Open Sans Semibold" w:cs="Open Sans Semibold"/>
                <w:b/>
                <w:bCs/>
              </w:rPr>
            </w:pPr>
          </w:p>
          <w:p w14:paraId="5985DF18" w14:textId="77777777" w:rsidR="003E6D87" w:rsidRPr="00575452" w:rsidRDefault="00730722">
            <w:pPr>
              <w:pStyle w:val="TableParagraph"/>
              <w:spacing w:before="125"/>
              <w:ind w:left="315" w:right="298"/>
              <w:jc w:val="center"/>
              <w:rPr>
                <w:rFonts w:ascii="Open Sans Semibold" w:hAnsi="Open Sans Semibold" w:cs="Open Sans Semibold"/>
                <w:b/>
                <w:bCs/>
                <w:sz w:val="16"/>
              </w:rPr>
            </w:pPr>
            <w:r w:rsidRPr="00575452">
              <w:rPr>
                <w:rFonts w:ascii="Open Sans Semibold" w:hAnsi="Open Sans Semibold" w:cs="Open Sans Semibold"/>
                <w:b/>
                <w:bCs/>
                <w:color w:val="FFFFFF"/>
                <w:sz w:val="16"/>
              </w:rPr>
              <w:t>RS</w:t>
            </w:r>
          </w:p>
        </w:tc>
        <w:tc>
          <w:tcPr>
            <w:tcW w:w="1620" w:type="dxa"/>
            <w:vMerge w:val="restart"/>
          </w:tcPr>
          <w:p w14:paraId="7FCC7B79" w14:textId="77777777" w:rsidR="003E6D87" w:rsidRPr="00575452" w:rsidRDefault="003E6D87">
            <w:pPr>
              <w:pStyle w:val="TableParagraph"/>
              <w:rPr>
                <w:rFonts w:ascii="Open Sans Semibold" w:hAnsi="Open Sans Semibold" w:cs="Open Sans Semibold"/>
                <w:b/>
                <w:bCs/>
              </w:rPr>
            </w:pPr>
          </w:p>
          <w:p w14:paraId="62A9D667" w14:textId="77777777" w:rsidR="003E6D87" w:rsidRPr="00575452" w:rsidRDefault="003E6D87">
            <w:pPr>
              <w:pStyle w:val="TableParagraph"/>
              <w:rPr>
                <w:rFonts w:ascii="Open Sans Semibold" w:hAnsi="Open Sans Semibold" w:cs="Open Sans Semibold"/>
                <w:b/>
                <w:bCs/>
              </w:rPr>
            </w:pPr>
          </w:p>
          <w:p w14:paraId="28931A97" w14:textId="77777777" w:rsidR="003E6D87" w:rsidRPr="00575452" w:rsidRDefault="00730722">
            <w:pPr>
              <w:pStyle w:val="TableParagraph"/>
              <w:spacing w:before="125"/>
              <w:ind w:left="466"/>
              <w:rPr>
                <w:rFonts w:ascii="Open Sans Semibold" w:hAnsi="Open Sans Semibold" w:cs="Open Sans Semibold"/>
                <w:b/>
                <w:bCs/>
                <w:sz w:val="16"/>
              </w:rPr>
            </w:pPr>
            <w:r w:rsidRPr="00575452">
              <w:rPr>
                <w:rFonts w:ascii="Open Sans Semibold" w:hAnsi="Open Sans Semibold" w:cs="Open Sans Semibold"/>
                <w:b/>
                <w:bCs/>
                <w:color w:val="231F20"/>
                <w:sz w:val="16"/>
              </w:rPr>
              <w:t>Respond</w:t>
            </w:r>
          </w:p>
        </w:tc>
        <w:tc>
          <w:tcPr>
            <w:tcW w:w="2060" w:type="dxa"/>
          </w:tcPr>
          <w:p w14:paraId="2E6FDF49" w14:textId="77777777" w:rsidR="003E6D87" w:rsidRDefault="00730722">
            <w:pPr>
              <w:pStyle w:val="TableParagraph"/>
              <w:spacing w:before="26"/>
              <w:ind w:left="817"/>
              <w:rPr>
                <w:sz w:val="16"/>
              </w:rPr>
            </w:pPr>
            <w:r>
              <w:rPr>
                <w:color w:val="231F20"/>
                <w:sz w:val="16"/>
              </w:rPr>
              <w:t>RS.RP</w:t>
            </w:r>
          </w:p>
        </w:tc>
        <w:tc>
          <w:tcPr>
            <w:tcW w:w="5537" w:type="dxa"/>
          </w:tcPr>
          <w:p w14:paraId="14D5B17D" w14:textId="77777777" w:rsidR="003E6D87" w:rsidRDefault="00730722">
            <w:pPr>
              <w:pStyle w:val="TableParagraph"/>
              <w:spacing w:before="26"/>
              <w:ind w:left="80"/>
              <w:rPr>
                <w:sz w:val="16"/>
              </w:rPr>
            </w:pPr>
            <w:r>
              <w:rPr>
                <w:color w:val="231F20"/>
                <w:sz w:val="16"/>
              </w:rPr>
              <w:t>Response Planning</w:t>
            </w:r>
          </w:p>
        </w:tc>
      </w:tr>
      <w:tr w:rsidR="003E6D87" w14:paraId="12339CC7" w14:textId="77777777">
        <w:trPr>
          <w:trHeight w:val="272"/>
        </w:trPr>
        <w:tc>
          <w:tcPr>
            <w:tcW w:w="1582" w:type="dxa"/>
            <w:vMerge/>
            <w:tcBorders>
              <w:top w:val="nil"/>
            </w:tcBorders>
            <w:shd w:val="clear" w:color="auto" w:fill="C4151C"/>
          </w:tcPr>
          <w:p w14:paraId="4FA1D6C8"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0EB992F9" w14:textId="77777777" w:rsidR="003E6D87" w:rsidRPr="00575452" w:rsidRDefault="003E6D87">
            <w:pPr>
              <w:rPr>
                <w:rFonts w:ascii="Open Sans Semibold" w:hAnsi="Open Sans Semibold" w:cs="Open Sans Semibold"/>
                <w:b/>
                <w:bCs/>
                <w:sz w:val="2"/>
                <w:szCs w:val="2"/>
              </w:rPr>
            </w:pPr>
          </w:p>
        </w:tc>
        <w:tc>
          <w:tcPr>
            <w:tcW w:w="2060" w:type="dxa"/>
          </w:tcPr>
          <w:p w14:paraId="0048058C" w14:textId="77777777" w:rsidR="003E6D87" w:rsidRDefault="00730722">
            <w:pPr>
              <w:pStyle w:val="TableParagraph"/>
              <w:spacing w:before="26"/>
              <w:ind w:left="805"/>
              <w:rPr>
                <w:sz w:val="16"/>
              </w:rPr>
            </w:pPr>
            <w:r>
              <w:rPr>
                <w:color w:val="231F20"/>
                <w:sz w:val="16"/>
              </w:rPr>
              <w:t>RS.CO</w:t>
            </w:r>
          </w:p>
        </w:tc>
        <w:tc>
          <w:tcPr>
            <w:tcW w:w="5537" w:type="dxa"/>
          </w:tcPr>
          <w:p w14:paraId="660969FB" w14:textId="77777777" w:rsidR="003E6D87" w:rsidRDefault="00730722">
            <w:pPr>
              <w:pStyle w:val="TableParagraph"/>
              <w:spacing w:before="26"/>
              <w:ind w:left="80"/>
              <w:rPr>
                <w:sz w:val="16"/>
              </w:rPr>
            </w:pPr>
            <w:r>
              <w:rPr>
                <w:color w:val="231F20"/>
                <w:sz w:val="16"/>
              </w:rPr>
              <w:t>Communications</w:t>
            </w:r>
          </w:p>
        </w:tc>
      </w:tr>
      <w:tr w:rsidR="003E6D87" w14:paraId="7C6BF278" w14:textId="77777777">
        <w:trPr>
          <w:trHeight w:val="272"/>
        </w:trPr>
        <w:tc>
          <w:tcPr>
            <w:tcW w:w="1582" w:type="dxa"/>
            <w:vMerge/>
            <w:tcBorders>
              <w:top w:val="nil"/>
            </w:tcBorders>
            <w:shd w:val="clear" w:color="auto" w:fill="C4151C"/>
          </w:tcPr>
          <w:p w14:paraId="611230F1"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11EC85AA" w14:textId="77777777" w:rsidR="003E6D87" w:rsidRPr="00575452" w:rsidRDefault="003E6D87">
            <w:pPr>
              <w:rPr>
                <w:rFonts w:ascii="Open Sans Semibold" w:hAnsi="Open Sans Semibold" w:cs="Open Sans Semibold"/>
                <w:b/>
                <w:bCs/>
                <w:sz w:val="2"/>
                <w:szCs w:val="2"/>
              </w:rPr>
            </w:pPr>
          </w:p>
        </w:tc>
        <w:tc>
          <w:tcPr>
            <w:tcW w:w="2060" w:type="dxa"/>
          </w:tcPr>
          <w:p w14:paraId="39D084C1" w14:textId="77777777" w:rsidR="003E6D87" w:rsidRDefault="00730722">
            <w:pPr>
              <w:pStyle w:val="TableParagraph"/>
              <w:spacing w:before="26"/>
              <w:ind w:left="802"/>
              <w:rPr>
                <w:sz w:val="16"/>
              </w:rPr>
            </w:pPr>
            <w:r>
              <w:rPr>
                <w:color w:val="231F20"/>
                <w:sz w:val="16"/>
              </w:rPr>
              <w:t>RS.AN</w:t>
            </w:r>
          </w:p>
        </w:tc>
        <w:tc>
          <w:tcPr>
            <w:tcW w:w="5537" w:type="dxa"/>
          </w:tcPr>
          <w:p w14:paraId="0F81AA38" w14:textId="77777777" w:rsidR="003E6D87" w:rsidRDefault="00730722">
            <w:pPr>
              <w:pStyle w:val="TableParagraph"/>
              <w:spacing w:before="26"/>
              <w:ind w:left="80"/>
              <w:rPr>
                <w:sz w:val="16"/>
              </w:rPr>
            </w:pPr>
            <w:r>
              <w:rPr>
                <w:color w:val="231F20"/>
                <w:sz w:val="16"/>
              </w:rPr>
              <w:t>Analysis</w:t>
            </w:r>
          </w:p>
        </w:tc>
      </w:tr>
      <w:tr w:rsidR="003E6D87" w14:paraId="2EA4E095" w14:textId="77777777">
        <w:trPr>
          <w:trHeight w:val="272"/>
        </w:trPr>
        <w:tc>
          <w:tcPr>
            <w:tcW w:w="1582" w:type="dxa"/>
            <w:vMerge/>
            <w:tcBorders>
              <w:top w:val="nil"/>
            </w:tcBorders>
            <w:shd w:val="clear" w:color="auto" w:fill="C4151C"/>
          </w:tcPr>
          <w:p w14:paraId="5441D469"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7C7EB2DB" w14:textId="77777777" w:rsidR="003E6D87" w:rsidRPr="00575452" w:rsidRDefault="003E6D87">
            <w:pPr>
              <w:rPr>
                <w:rFonts w:ascii="Open Sans Semibold" w:hAnsi="Open Sans Semibold" w:cs="Open Sans Semibold"/>
                <w:b/>
                <w:bCs/>
                <w:sz w:val="2"/>
                <w:szCs w:val="2"/>
              </w:rPr>
            </w:pPr>
          </w:p>
        </w:tc>
        <w:tc>
          <w:tcPr>
            <w:tcW w:w="2060" w:type="dxa"/>
          </w:tcPr>
          <w:p w14:paraId="23A07F49" w14:textId="77777777" w:rsidR="003E6D87" w:rsidRDefault="00730722">
            <w:pPr>
              <w:pStyle w:val="TableParagraph"/>
              <w:spacing w:before="26"/>
              <w:ind w:left="823"/>
              <w:rPr>
                <w:sz w:val="16"/>
              </w:rPr>
            </w:pPr>
            <w:r>
              <w:rPr>
                <w:color w:val="231F20"/>
                <w:sz w:val="16"/>
              </w:rPr>
              <w:t>RS.MI</w:t>
            </w:r>
          </w:p>
        </w:tc>
        <w:tc>
          <w:tcPr>
            <w:tcW w:w="5537" w:type="dxa"/>
          </w:tcPr>
          <w:p w14:paraId="5F3FD395" w14:textId="77777777" w:rsidR="003E6D87" w:rsidRDefault="00730722">
            <w:pPr>
              <w:pStyle w:val="TableParagraph"/>
              <w:spacing w:before="26"/>
              <w:ind w:left="80"/>
              <w:rPr>
                <w:sz w:val="16"/>
              </w:rPr>
            </w:pPr>
            <w:r>
              <w:rPr>
                <w:color w:val="231F20"/>
                <w:sz w:val="16"/>
              </w:rPr>
              <w:t>Mitigation</w:t>
            </w:r>
          </w:p>
        </w:tc>
      </w:tr>
      <w:tr w:rsidR="003E6D87" w14:paraId="26D5C119" w14:textId="77777777">
        <w:trPr>
          <w:trHeight w:val="272"/>
        </w:trPr>
        <w:tc>
          <w:tcPr>
            <w:tcW w:w="1582" w:type="dxa"/>
            <w:vMerge/>
            <w:tcBorders>
              <w:top w:val="nil"/>
            </w:tcBorders>
            <w:shd w:val="clear" w:color="auto" w:fill="C4151C"/>
          </w:tcPr>
          <w:p w14:paraId="06488BB9" w14:textId="77777777" w:rsidR="003E6D87" w:rsidRPr="00575452" w:rsidRDefault="003E6D87">
            <w:pPr>
              <w:rPr>
                <w:rFonts w:ascii="Open Sans Semibold" w:hAnsi="Open Sans Semibold" w:cs="Open Sans Semibold"/>
                <w:b/>
                <w:bCs/>
                <w:sz w:val="2"/>
                <w:szCs w:val="2"/>
              </w:rPr>
            </w:pPr>
          </w:p>
        </w:tc>
        <w:tc>
          <w:tcPr>
            <w:tcW w:w="1620" w:type="dxa"/>
            <w:vMerge/>
            <w:tcBorders>
              <w:top w:val="nil"/>
            </w:tcBorders>
          </w:tcPr>
          <w:p w14:paraId="2824F8A6" w14:textId="77777777" w:rsidR="003E6D87" w:rsidRPr="00575452" w:rsidRDefault="003E6D87">
            <w:pPr>
              <w:rPr>
                <w:rFonts w:ascii="Open Sans Semibold" w:hAnsi="Open Sans Semibold" w:cs="Open Sans Semibold"/>
                <w:b/>
                <w:bCs/>
                <w:sz w:val="2"/>
                <w:szCs w:val="2"/>
              </w:rPr>
            </w:pPr>
          </w:p>
        </w:tc>
        <w:tc>
          <w:tcPr>
            <w:tcW w:w="2060" w:type="dxa"/>
          </w:tcPr>
          <w:p w14:paraId="2D63B3E0" w14:textId="77777777" w:rsidR="003E6D87" w:rsidRDefault="00730722">
            <w:pPr>
              <w:pStyle w:val="TableParagraph"/>
              <w:spacing w:before="26"/>
              <w:ind w:left="823"/>
              <w:rPr>
                <w:sz w:val="16"/>
              </w:rPr>
            </w:pPr>
            <w:r>
              <w:rPr>
                <w:color w:val="231F20"/>
                <w:sz w:val="16"/>
              </w:rPr>
              <w:t>RS.IM</w:t>
            </w:r>
          </w:p>
        </w:tc>
        <w:tc>
          <w:tcPr>
            <w:tcW w:w="5537" w:type="dxa"/>
          </w:tcPr>
          <w:p w14:paraId="64F85B5C" w14:textId="77777777" w:rsidR="003E6D87" w:rsidRDefault="00730722">
            <w:pPr>
              <w:pStyle w:val="TableParagraph"/>
              <w:spacing w:before="26"/>
              <w:ind w:left="80"/>
              <w:rPr>
                <w:sz w:val="16"/>
              </w:rPr>
            </w:pPr>
            <w:r>
              <w:rPr>
                <w:color w:val="231F20"/>
                <w:sz w:val="16"/>
              </w:rPr>
              <w:t>Improvements</w:t>
            </w:r>
          </w:p>
        </w:tc>
      </w:tr>
      <w:tr w:rsidR="003E6D87" w14:paraId="6CBB100B" w14:textId="77777777">
        <w:trPr>
          <w:trHeight w:val="272"/>
        </w:trPr>
        <w:tc>
          <w:tcPr>
            <w:tcW w:w="1582" w:type="dxa"/>
            <w:vMerge w:val="restart"/>
            <w:shd w:val="clear" w:color="auto" w:fill="9BC224"/>
          </w:tcPr>
          <w:p w14:paraId="715DAC67" w14:textId="77777777" w:rsidR="003E6D87" w:rsidRPr="00575452" w:rsidRDefault="003E6D87">
            <w:pPr>
              <w:pStyle w:val="TableParagraph"/>
              <w:spacing w:before="4"/>
              <w:rPr>
                <w:rFonts w:ascii="Open Sans Semibold" w:hAnsi="Open Sans Semibold" w:cs="Open Sans Semibold"/>
                <w:b/>
                <w:bCs/>
                <w:sz w:val="28"/>
              </w:rPr>
            </w:pPr>
          </w:p>
          <w:p w14:paraId="31ABE0D5" w14:textId="77777777" w:rsidR="003E6D87" w:rsidRPr="00575452" w:rsidRDefault="00730722">
            <w:pPr>
              <w:pStyle w:val="TableParagraph"/>
              <w:ind w:left="315" w:right="303"/>
              <w:jc w:val="center"/>
              <w:rPr>
                <w:rFonts w:ascii="Open Sans Semibold" w:hAnsi="Open Sans Semibold" w:cs="Open Sans Semibold"/>
                <w:b/>
                <w:bCs/>
                <w:sz w:val="16"/>
              </w:rPr>
            </w:pPr>
            <w:r w:rsidRPr="00575452">
              <w:rPr>
                <w:rFonts w:ascii="Open Sans Semibold" w:hAnsi="Open Sans Semibold" w:cs="Open Sans Semibold"/>
                <w:b/>
                <w:bCs/>
                <w:color w:val="FFFFFF"/>
                <w:sz w:val="16"/>
              </w:rPr>
              <w:t>RC</w:t>
            </w:r>
          </w:p>
        </w:tc>
        <w:tc>
          <w:tcPr>
            <w:tcW w:w="1620" w:type="dxa"/>
            <w:vMerge w:val="restart"/>
          </w:tcPr>
          <w:p w14:paraId="29DD1722" w14:textId="77777777" w:rsidR="003E6D87" w:rsidRPr="00575452" w:rsidRDefault="003E6D87">
            <w:pPr>
              <w:pStyle w:val="TableParagraph"/>
              <w:spacing w:before="4"/>
              <w:rPr>
                <w:rFonts w:ascii="Open Sans Semibold" w:hAnsi="Open Sans Semibold" w:cs="Open Sans Semibold"/>
                <w:b/>
                <w:bCs/>
                <w:sz w:val="28"/>
              </w:rPr>
            </w:pPr>
          </w:p>
          <w:p w14:paraId="21CD3F55" w14:textId="77777777" w:rsidR="003E6D87" w:rsidRPr="00575452" w:rsidRDefault="00730722">
            <w:pPr>
              <w:pStyle w:val="TableParagraph"/>
              <w:ind w:left="494"/>
              <w:rPr>
                <w:rFonts w:ascii="Open Sans Semibold" w:hAnsi="Open Sans Semibold" w:cs="Open Sans Semibold"/>
                <w:b/>
                <w:bCs/>
                <w:sz w:val="16"/>
              </w:rPr>
            </w:pPr>
            <w:r w:rsidRPr="00575452">
              <w:rPr>
                <w:rFonts w:ascii="Open Sans Semibold" w:hAnsi="Open Sans Semibold" w:cs="Open Sans Semibold"/>
                <w:b/>
                <w:bCs/>
                <w:color w:val="231F20"/>
                <w:sz w:val="16"/>
              </w:rPr>
              <w:t>Recover</w:t>
            </w:r>
          </w:p>
        </w:tc>
        <w:tc>
          <w:tcPr>
            <w:tcW w:w="2060" w:type="dxa"/>
          </w:tcPr>
          <w:p w14:paraId="5A035A66" w14:textId="77777777" w:rsidR="003E6D87" w:rsidRDefault="00730722">
            <w:pPr>
              <w:pStyle w:val="TableParagraph"/>
              <w:spacing w:before="26"/>
              <w:ind w:left="814"/>
              <w:rPr>
                <w:sz w:val="16"/>
              </w:rPr>
            </w:pPr>
            <w:r>
              <w:rPr>
                <w:color w:val="231F20"/>
                <w:sz w:val="16"/>
              </w:rPr>
              <w:t>RC.RP</w:t>
            </w:r>
          </w:p>
        </w:tc>
        <w:tc>
          <w:tcPr>
            <w:tcW w:w="5537" w:type="dxa"/>
          </w:tcPr>
          <w:p w14:paraId="4DAFCF93" w14:textId="77777777" w:rsidR="003E6D87" w:rsidRDefault="00730722">
            <w:pPr>
              <w:pStyle w:val="TableParagraph"/>
              <w:spacing w:before="26"/>
              <w:ind w:left="80"/>
              <w:rPr>
                <w:sz w:val="16"/>
              </w:rPr>
            </w:pPr>
            <w:r>
              <w:rPr>
                <w:color w:val="231F20"/>
                <w:sz w:val="16"/>
              </w:rPr>
              <w:t>Recovery Planning</w:t>
            </w:r>
          </w:p>
        </w:tc>
      </w:tr>
      <w:tr w:rsidR="003E6D87" w14:paraId="19C93820" w14:textId="77777777">
        <w:trPr>
          <w:trHeight w:val="272"/>
        </w:trPr>
        <w:tc>
          <w:tcPr>
            <w:tcW w:w="1582" w:type="dxa"/>
            <w:vMerge/>
            <w:tcBorders>
              <w:top w:val="nil"/>
            </w:tcBorders>
            <w:shd w:val="clear" w:color="auto" w:fill="9BC224"/>
          </w:tcPr>
          <w:p w14:paraId="5F636770" w14:textId="77777777" w:rsidR="003E6D87" w:rsidRDefault="003E6D87">
            <w:pPr>
              <w:rPr>
                <w:sz w:val="2"/>
                <w:szCs w:val="2"/>
              </w:rPr>
            </w:pPr>
          </w:p>
        </w:tc>
        <w:tc>
          <w:tcPr>
            <w:tcW w:w="1620" w:type="dxa"/>
            <w:vMerge/>
            <w:tcBorders>
              <w:top w:val="nil"/>
            </w:tcBorders>
          </w:tcPr>
          <w:p w14:paraId="03840DD5" w14:textId="77777777" w:rsidR="003E6D87" w:rsidRDefault="003E6D87">
            <w:pPr>
              <w:rPr>
                <w:sz w:val="2"/>
                <w:szCs w:val="2"/>
              </w:rPr>
            </w:pPr>
          </w:p>
        </w:tc>
        <w:tc>
          <w:tcPr>
            <w:tcW w:w="2060" w:type="dxa"/>
          </w:tcPr>
          <w:p w14:paraId="7C134532" w14:textId="77777777" w:rsidR="003E6D87" w:rsidRDefault="00730722">
            <w:pPr>
              <w:pStyle w:val="TableParagraph"/>
              <w:spacing w:before="26"/>
              <w:ind w:left="820"/>
              <w:rPr>
                <w:sz w:val="16"/>
              </w:rPr>
            </w:pPr>
            <w:r>
              <w:rPr>
                <w:color w:val="231F20"/>
                <w:sz w:val="16"/>
              </w:rPr>
              <w:t>RC.IM</w:t>
            </w:r>
          </w:p>
        </w:tc>
        <w:tc>
          <w:tcPr>
            <w:tcW w:w="5537" w:type="dxa"/>
          </w:tcPr>
          <w:p w14:paraId="0A527E70" w14:textId="77777777" w:rsidR="003E6D87" w:rsidRDefault="00730722">
            <w:pPr>
              <w:pStyle w:val="TableParagraph"/>
              <w:spacing w:before="26"/>
              <w:ind w:left="80"/>
              <w:rPr>
                <w:sz w:val="16"/>
              </w:rPr>
            </w:pPr>
            <w:r>
              <w:rPr>
                <w:color w:val="231F20"/>
                <w:sz w:val="16"/>
              </w:rPr>
              <w:t>Improvements</w:t>
            </w:r>
          </w:p>
        </w:tc>
      </w:tr>
      <w:tr w:rsidR="003E6D87" w14:paraId="464A086D" w14:textId="77777777">
        <w:trPr>
          <w:trHeight w:val="272"/>
        </w:trPr>
        <w:tc>
          <w:tcPr>
            <w:tcW w:w="1582" w:type="dxa"/>
            <w:vMerge/>
            <w:tcBorders>
              <w:top w:val="nil"/>
            </w:tcBorders>
            <w:shd w:val="clear" w:color="auto" w:fill="9BC224"/>
          </w:tcPr>
          <w:p w14:paraId="577AE842" w14:textId="77777777" w:rsidR="003E6D87" w:rsidRDefault="003E6D87">
            <w:pPr>
              <w:rPr>
                <w:sz w:val="2"/>
                <w:szCs w:val="2"/>
              </w:rPr>
            </w:pPr>
          </w:p>
        </w:tc>
        <w:tc>
          <w:tcPr>
            <w:tcW w:w="1620" w:type="dxa"/>
            <w:vMerge/>
            <w:tcBorders>
              <w:top w:val="nil"/>
            </w:tcBorders>
          </w:tcPr>
          <w:p w14:paraId="212D1481" w14:textId="77777777" w:rsidR="003E6D87" w:rsidRDefault="003E6D87">
            <w:pPr>
              <w:rPr>
                <w:sz w:val="2"/>
                <w:szCs w:val="2"/>
              </w:rPr>
            </w:pPr>
          </w:p>
        </w:tc>
        <w:tc>
          <w:tcPr>
            <w:tcW w:w="2060" w:type="dxa"/>
          </w:tcPr>
          <w:p w14:paraId="59785B40" w14:textId="77777777" w:rsidR="003E6D87" w:rsidRDefault="00730722">
            <w:pPr>
              <w:pStyle w:val="TableParagraph"/>
              <w:spacing w:before="26"/>
              <w:ind w:left="802"/>
              <w:rPr>
                <w:sz w:val="16"/>
              </w:rPr>
            </w:pPr>
            <w:r>
              <w:rPr>
                <w:color w:val="231F20"/>
                <w:sz w:val="16"/>
              </w:rPr>
              <w:t>RC.CO</w:t>
            </w:r>
          </w:p>
        </w:tc>
        <w:tc>
          <w:tcPr>
            <w:tcW w:w="5537" w:type="dxa"/>
          </w:tcPr>
          <w:p w14:paraId="79517D8A" w14:textId="77777777" w:rsidR="003E6D87" w:rsidRDefault="00730722">
            <w:pPr>
              <w:pStyle w:val="TableParagraph"/>
              <w:spacing w:before="26"/>
              <w:ind w:left="80"/>
              <w:rPr>
                <w:sz w:val="16"/>
              </w:rPr>
            </w:pPr>
            <w:r>
              <w:rPr>
                <w:color w:val="231F20"/>
                <w:sz w:val="16"/>
              </w:rPr>
              <w:t>Communications</w:t>
            </w:r>
          </w:p>
        </w:tc>
      </w:tr>
    </w:tbl>
    <w:p w14:paraId="213209A7" w14:textId="77777777" w:rsidR="003E6D87" w:rsidRDefault="003E6D87">
      <w:pPr>
        <w:pStyle w:val="BodyText"/>
        <w:rPr>
          <w:rFonts w:ascii="Acronis"/>
          <w:b/>
          <w:sz w:val="20"/>
        </w:rPr>
      </w:pPr>
    </w:p>
    <w:p w14:paraId="17A90D28" w14:textId="77777777" w:rsidR="003E6D87" w:rsidRDefault="003E6D87">
      <w:pPr>
        <w:pStyle w:val="BodyText"/>
        <w:rPr>
          <w:rFonts w:ascii="Acronis"/>
          <w:b/>
          <w:sz w:val="20"/>
        </w:rPr>
      </w:pPr>
    </w:p>
    <w:p w14:paraId="4B6A87EE" w14:textId="77777777" w:rsidR="003E6D87" w:rsidRDefault="003E6D87">
      <w:pPr>
        <w:pStyle w:val="BodyText"/>
        <w:spacing w:before="10"/>
        <w:rPr>
          <w:rFonts w:ascii="Acronis"/>
          <w:b/>
          <w:sz w:val="22"/>
        </w:rPr>
      </w:pPr>
    </w:p>
    <w:p w14:paraId="50ED8B7A" w14:textId="77777777" w:rsidR="003E6D87" w:rsidRDefault="00730722">
      <w:pPr>
        <w:spacing w:before="82"/>
        <w:ind w:left="140"/>
        <w:rPr>
          <w:rFonts w:ascii="Acronis"/>
          <w:b/>
        </w:rPr>
      </w:pPr>
      <w:r>
        <w:rPr>
          <w:rFonts w:ascii="Acronis"/>
          <w:b/>
          <w:color w:val="367FC2"/>
        </w:rPr>
        <w:t xml:space="preserve">Best Practice </w:t>
      </w:r>
      <w:r w:rsidRPr="00575452">
        <w:rPr>
          <w:rFonts w:ascii="Open Sans Semibold" w:hAnsi="Open Sans Semibold" w:cs="Open Sans Semibold"/>
          <w:b/>
          <w:bCs/>
          <w:color w:val="367FC2"/>
        </w:rPr>
        <w:t>Responses</w:t>
      </w:r>
    </w:p>
    <w:p w14:paraId="440CB53D" w14:textId="77777777" w:rsidR="003E6D87" w:rsidRPr="00575452" w:rsidRDefault="00730722">
      <w:pPr>
        <w:pStyle w:val="Heading2"/>
        <w:spacing w:before="111"/>
        <w:rPr>
          <w:rFonts w:ascii="Open Sans Light" w:hAnsi="Open Sans Light" w:cs="Open Sans Light"/>
        </w:rPr>
      </w:pPr>
      <w:r w:rsidRPr="00575452">
        <w:rPr>
          <w:rFonts w:ascii="Open Sans Light" w:hAnsi="Open Sans Light" w:cs="Open Sans Light"/>
          <w:color w:val="231F20"/>
        </w:rPr>
        <w:t>Don’t forget that Acronis offers the Full Assessment Questionnaire with Answers, which features regularly updated</w:t>
      </w:r>
    </w:p>
    <w:p w14:paraId="3691D0E8" w14:textId="77777777" w:rsidR="003E6D87" w:rsidRPr="00575452" w:rsidRDefault="00730722">
      <w:pPr>
        <w:spacing w:before="7"/>
        <w:ind w:left="140"/>
        <w:rPr>
          <w:rFonts w:ascii="Open Sans Light" w:hAnsi="Open Sans Light" w:cs="Open Sans Light"/>
          <w:sz w:val="20"/>
        </w:rPr>
      </w:pPr>
      <w:r w:rsidRPr="00575452">
        <w:rPr>
          <w:rFonts w:ascii="Open Sans Light" w:hAnsi="Open Sans Light" w:cs="Open Sans Light"/>
          <w:color w:val="231F20"/>
          <w:sz w:val="20"/>
        </w:rPr>
        <w:t>best practice answers for each of these NIST-based questions.</w:t>
      </w:r>
    </w:p>
    <w:p w14:paraId="130835C4" w14:textId="77777777" w:rsidR="003E6D87" w:rsidRDefault="003E6D87">
      <w:pPr>
        <w:pStyle w:val="BodyText"/>
        <w:rPr>
          <w:sz w:val="20"/>
        </w:rPr>
      </w:pPr>
    </w:p>
    <w:p w14:paraId="3D035FBE" w14:textId="77777777" w:rsidR="003E6D87" w:rsidRDefault="003E6D87">
      <w:pPr>
        <w:pStyle w:val="BodyText"/>
        <w:rPr>
          <w:sz w:val="20"/>
        </w:rPr>
      </w:pPr>
    </w:p>
    <w:p w14:paraId="457CD710" w14:textId="77777777" w:rsidR="003E6D87" w:rsidRDefault="003E6D87">
      <w:pPr>
        <w:pStyle w:val="BodyText"/>
        <w:rPr>
          <w:sz w:val="20"/>
        </w:rPr>
      </w:pPr>
    </w:p>
    <w:p w14:paraId="61534EE3" w14:textId="77777777" w:rsidR="003E6D87" w:rsidRDefault="003E6D87">
      <w:pPr>
        <w:pStyle w:val="BodyText"/>
        <w:rPr>
          <w:sz w:val="20"/>
        </w:rPr>
      </w:pPr>
    </w:p>
    <w:p w14:paraId="54063EA5" w14:textId="77777777" w:rsidR="003E6D87" w:rsidRDefault="003E6D87">
      <w:pPr>
        <w:pStyle w:val="BodyText"/>
        <w:rPr>
          <w:sz w:val="20"/>
        </w:rPr>
      </w:pPr>
    </w:p>
    <w:p w14:paraId="0E9E142A" w14:textId="77777777" w:rsidR="003E6D87" w:rsidRDefault="003E6D87">
      <w:pPr>
        <w:pStyle w:val="BodyText"/>
        <w:rPr>
          <w:sz w:val="20"/>
        </w:rPr>
      </w:pPr>
    </w:p>
    <w:p w14:paraId="61784907" w14:textId="77777777" w:rsidR="003E6D87" w:rsidRDefault="003E6D87">
      <w:pPr>
        <w:pStyle w:val="BodyText"/>
        <w:rPr>
          <w:sz w:val="20"/>
        </w:rPr>
      </w:pPr>
    </w:p>
    <w:p w14:paraId="5E966D1B" w14:textId="77777777" w:rsidR="003E6D87" w:rsidRDefault="003E6D87">
      <w:pPr>
        <w:pStyle w:val="BodyText"/>
        <w:rPr>
          <w:sz w:val="20"/>
        </w:rPr>
      </w:pPr>
    </w:p>
    <w:p w14:paraId="4BE47D4C" w14:textId="77777777" w:rsidR="003E6D87" w:rsidRDefault="003E6D87">
      <w:pPr>
        <w:pStyle w:val="BodyText"/>
        <w:rPr>
          <w:sz w:val="20"/>
        </w:rPr>
      </w:pPr>
    </w:p>
    <w:p w14:paraId="17A7BA4F" w14:textId="77777777" w:rsidR="003E6D87" w:rsidRDefault="003E6D87">
      <w:pPr>
        <w:pStyle w:val="BodyText"/>
        <w:rPr>
          <w:sz w:val="20"/>
        </w:rPr>
      </w:pPr>
    </w:p>
    <w:p w14:paraId="18A3192E" w14:textId="77777777" w:rsidR="003E6D87" w:rsidRDefault="003E6D87">
      <w:pPr>
        <w:rPr>
          <w:sz w:val="20"/>
        </w:rPr>
        <w:sectPr w:rsidR="003E6D87">
          <w:headerReference w:type="default" r:id="rId31"/>
          <w:footerReference w:type="default" r:id="rId32"/>
          <w:pgSz w:w="12240" w:h="15840"/>
          <w:pgMar w:top="1040" w:right="600" w:bottom="280" w:left="580" w:header="671" w:footer="0" w:gutter="0"/>
          <w:cols w:space="720"/>
        </w:sectPr>
      </w:pPr>
    </w:p>
    <w:p w14:paraId="4409C131" w14:textId="77777777" w:rsidR="003E6D87" w:rsidRDefault="00810006">
      <w:pPr>
        <w:pStyle w:val="BodyText"/>
        <w:spacing w:before="9"/>
        <w:rPr>
          <w:sz w:val="17"/>
        </w:rPr>
      </w:pPr>
      <w:r>
        <w:pict w14:anchorId="7C868CCF">
          <v:rect id="_x0000_s1033" alt="" style="position:absolute;margin-left:0;margin-top:730.15pt;width:19pt;height:17.35pt;z-index:251660288;mso-wrap-edited:f;mso-width-percent:0;mso-height-percent:0;mso-position-horizontal-relative:page;mso-position-vertical-relative:page;mso-width-percent:0;mso-height-percent:0" fillcolor="#367fc2" stroked="f">
            <w10:wrap anchorx="page" anchory="page"/>
          </v:rect>
        </w:pict>
      </w:r>
    </w:p>
    <w:p w14:paraId="45455994" w14:textId="77777777" w:rsidR="003E6D87" w:rsidRDefault="00810006">
      <w:pPr>
        <w:spacing w:line="251" w:lineRule="exact"/>
        <w:ind w:left="2394"/>
        <w:rPr>
          <w:sz w:val="20"/>
        </w:rPr>
      </w:pPr>
      <w:r>
        <w:pict w14:anchorId="10FAA833">
          <v:group id="_x0000_s1026" alt="" style="position:absolute;left:0;text-align:left;margin-left:36pt;margin-top:3.05pt;width:82.2pt;height:17.55pt;z-index:251659264;mso-position-horizontal-relative:page" coordorigin="720,61" coordsize="1644,351">
            <v:shape id="_x0000_s1027" alt="" style="position:absolute;left:1076;top:150;width:403;height:258" coordorigin="1077,151" coordsize="403,258" o:spt="100" adj="0,,0" path="m1319,245r-15,-38l1296,198r-18,-20l1244,160r-42,-7l1152,163r-39,27l1086,231r-9,50l1086,332r27,40l1152,398r50,10l1244,401r34,-19l1295,363r8,-10l1319,316r-51,l1258,335r-14,15l1225,360r-23,3l1170,357r-23,-17l1131,314r-5,-33l1131,248r16,-26l1170,204r32,-6l1225,201r19,9l1258,225r10,20l1319,245t161,-93l1477,151r-6,l1458,152r-15,5l1426,166r-15,15l1409,181r-3,-24l1364,157r,252l1411,409r,-160l1416,227r12,-16l1447,201r24,-4l1478,197r2,1l1480,197r,-16l1480,152e" fillcolor="#0c2245" stroked="f">
              <v:stroke joinstyle="round"/>
              <v:formulas/>
              <v:path arrowok="t" o:connecttype="segments"/>
            </v:shape>
            <v:shape id="_x0000_s1028" type="#_x0000_t75" alt="" style="position:absolute;left:1792;top:150;width:223;height:258">
              <v:imagedata r:id="rId33" o:title=""/>
            </v:shape>
            <v:line id="_x0000_s1029" alt="" style="position:absolute" from="2099,157" to="2099,409" strokecolor="#0c2245" strokeweight=".83572mm"/>
            <v:shape id="_x0000_s1030" alt="" style="position:absolute;left:1492;top:153;width:253;height:255" coordorigin="1493,153" coordsize="253,255" o:spt="100" adj="0,,0" path="m1619,153r-50,10l1529,190r-26,40l1493,280r10,51l1529,371r40,27l1619,408r50,-10l1709,371r6,-9l1619,362r-32,-6l1563,339r-15,-26l1542,280r6,-32l1563,221r24,-17l1619,198r96,l1709,190r-40,-27l1619,153xm1715,198r-96,l1651,204r24,17l1691,248r5,32l1691,313r-16,26l1651,356r-32,6l1715,362r21,-31l1745,280r-9,-50l1715,198xe" fillcolor="#0c2245" stroked="f">
              <v:stroke joinstyle="round"/>
              <v:formulas/>
              <v:path arrowok="t" o:connecttype="segments"/>
            </v:shape>
            <v:shape id="_x0000_s1031" type="#_x0000_t75" alt="" style="position:absolute;left:2174;top:153;width:189;height:258">
              <v:imagedata r:id="rId34" o:title=""/>
            </v:shape>
            <v:shape id="_x0000_s1032" alt="" style="position:absolute;left:720;top:60;width:357;height:348" coordorigin="720,61" coordsize="357,348" o:spt="100" adj="0,,0" path="m920,61r-43,l720,409r50,l801,338r244,l1027,299r-209,l833,267r180,l995,228r-145,l895,126r2,-6l947,120,920,61xm1045,338r-49,l1027,409r50,l1045,338xm1013,267r-49,l978,299r49,l1013,267xm947,120r-48,l902,126r44,102l995,228,947,120xe" fillcolor="#0c2245" stroked="f">
              <v:stroke joinstyle="round"/>
              <v:formulas/>
              <v:path arrowok="t" o:connecttype="segments"/>
            </v:shape>
            <w10:wrap anchorx="page"/>
          </v:group>
        </w:pict>
      </w:r>
      <w:r w:rsidR="00730722">
        <w:rPr>
          <w:color w:val="231F20"/>
          <w:sz w:val="20"/>
        </w:rPr>
        <w:t>Learn more at</w:t>
      </w:r>
    </w:p>
    <w:p w14:paraId="108A685F" w14:textId="77777777" w:rsidR="003E6D87" w:rsidRDefault="00810006">
      <w:pPr>
        <w:spacing w:line="251" w:lineRule="exact"/>
        <w:ind w:left="2394"/>
        <w:rPr>
          <w:rFonts w:ascii="Open Sans"/>
          <w:b/>
          <w:sz w:val="20"/>
        </w:rPr>
      </w:pPr>
      <w:hyperlink r:id="rId35">
        <w:r w:rsidR="00730722">
          <w:rPr>
            <w:rFonts w:ascii="Open Sans"/>
            <w:b/>
            <w:color w:val="205E9E"/>
            <w:sz w:val="20"/>
            <w:u w:val="single" w:color="205E9E"/>
          </w:rPr>
          <w:t>www.acronis.com</w:t>
        </w:r>
      </w:hyperlink>
    </w:p>
    <w:p w14:paraId="28D2C3AE" w14:textId="77777777" w:rsidR="003E6D87" w:rsidRDefault="00730722">
      <w:pPr>
        <w:pStyle w:val="BodyText"/>
        <w:spacing w:before="6"/>
        <w:rPr>
          <w:rFonts w:ascii="Open Sans"/>
          <w:b/>
          <w:sz w:val="19"/>
        </w:rPr>
      </w:pPr>
      <w:r>
        <w:br w:type="column"/>
      </w:r>
    </w:p>
    <w:p w14:paraId="38A9A268" w14:textId="77777777" w:rsidR="003E6D87" w:rsidRDefault="00730722">
      <w:pPr>
        <w:pStyle w:val="BodyText"/>
        <w:spacing w:line="264" w:lineRule="auto"/>
        <w:ind w:left="429" w:right="436"/>
      </w:pPr>
      <w:r>
        <w:rPr>
          <w:color w:val="9BA0A3"/>
        </w:rPr>
        <w:t>Copyright © 2002–2020 Acronis International GmbH. All rights reserved. Acronis and the Acronis logo are trademarks of Acronis International GmbH in the United States and/or other countries. All other trademarks or registered trademarks are the property of their respective owners. Technical changes and Differences from the illustrations are reserved; errors are excepted. 2020-05</w:t>
      </w:r>
    </w:p>
    <w:sectPr w:rsidR="003E6D87">
      <w:type w:val="continuous"/>
      <w:pgSz w:w="12240" w:h="15840"/>
      <w:pgMar w:top="0" w:right="600" w:bottom="640" w:left="580" w:header="720" w:footer="720" w:gutter="0"/>
      <w:cols w:num="2" w:space="720" w:equalWidth="0">
        <w:col w:w="4176" w:space="40"/>
        <w:col w:w="68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2A91" w14:textId="77777777" w:rsidR="00810006" w:rsidRDefault="00810006">
      <w:r>
        <w:separator/>
      </w:r>
    </w:p>
  </w:endnote>
  <w:endnote w:type="continuationSeparator" w:id="0">
    <w:p w14:paraId="5EC6640A" w14:textId="77777777" w:rsidR="00810006" w:rsidRDefault="0081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Light">
    <w:altName w:val="Calibri"/>
    <w:charset w:val="00"/>
    <w:family w:val="swiss"/>
    <w:pitch w:val="variable"/>
  </w:font>
  <w:font w:name="Acronis">
    <w:panose1 w:val="020B0204020000020004"/>
    <w:charset w:val="00"/>
    <w:family w:val="swiss"/>
    <w:pitch w:val="variable"/>
    <w:sig w:usb0="00000003" w:usb1="00000000" w:usb2="00000000" w:usb3="00000000" w:csb0="00000001" w:csb1="00000000"/>
  </w:font>
  <w:font w:name="Acronis Light">
    <w:altName w:val="Acronis"/>
    <w:charset w:val="00"/>
    <w:family w:val="swiss"/>
    <w:pitch w:val="variable"/>
    <w:sig w:usb0="00000003" w:usb1="00000000" w:usb2="00000000" w:usb3="00000000" w:csb0="00000001" w:csb1="00000000"/>
  </w:font>
  <w:font w:name="Acronis-Light">
    <w:altName w:val="Acronis"/>
    <w:panose1 w:val="020B0204020000020004"/>
    <w:charset w:val="00"/>
    <w:family w:val="roman"/>
    <w:pitch w:val="variable"/>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OpenSans-Semibold">
    <w:altName w:val="Cambria"/>
    <w:charset w:val="00"/>
    <w:family w:val="roman"/>
    <w:pitch w:val="variable"/>
  </w:font>
  <w:font w:name="Open Sans Light">
    <w:altName w:val="Corbel Light"/>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E073" w14:textId="77777777" w:rsidR="003E6D87" w:rsidRDefault="00810006">
    <w:pPr>
      <w:pStyle w:val="BodyText"/>
      <w:spacing w:line="14" w:lineRule="auto"/>
      <w:rPr>
        <w:sz w:val="20"/>
      </w:rPr>
    </w:pPr>
    <w:r>
      <w:pict w14:anchorId="6A8E90D5">
        <v:shapetype id="_x0000_t202" coordsize="21600,21600" o:spt="202" path="m,l,21600r21600,l21600,xe">
          <v:stroke joinstyle="miter"/>
          <v:path gradientshapeok="t" o:connecttype="rect"/>
        </v:shapetype>
        <v:shape id="_x0000_s2058" type="#_x0000_t202" alt="" style="position:absolute;margin-left:37pt;margin-top:758.45pt;width:64.8pt;height:12.9pt;z-index:-252826624;mso-wrap-style:square;mso-wrap-edited:f;mso-width-percent:0;mso-height-percent:0;mso-position-horizontal-relative:page;mso-position-vertical-relative:page;mso-width-percent:0;mso-height-percent:0;v-text-anchor:top" filled="f" stroked="f">
          <v:textbox inset="0,0,0,0">
            <w:txbxContent>
              <w:p w14:paraId="38448743" w14:textId="77777777" w:rsidR="003E6D87" w:rsidRDefault="00810006">
                <w:pPr>
                  <w:spacing w:before="20"/>
                  <w:ind w:left="20"/>
                  <w:rPr>
                    <w:sz w:val="16"/>
                  </w:rPr>
                </w:pPr>
                <w:hyperlink r:id="rId1">
                  <w:r w:rsidR="00730722">
                    <w:rPr>
                      <w:color w:val="97A0A4"/>
                      <w:sz w:val="16"/>
                    </w:rPr>
                    <w:t>www.acronis.com</w:t>
                  </w:r>
                </w:hyperlink>
              </w:p>
            </w:txbxContent>
          </v:textbox>
          <w10:wrap anchorx="page" anchory="page"/>
        </v:shape>
      </w:pict>
    </w:r>
    <w:r>
      <w:pict w14:anchorId="7DD808D8">
        <v:shape id="_x0000_s2057" type="#_x0000_t202" alt="" style="position:absolute;margin-left:568.45pt;margin-top:758.45pt;width:10.6pt;height:12.9pt;z-index:-252825600;mso-wrap-style:square;mso-wrap-edited:f;mso-width-percent:0;mso-height-percent:0;mso-position-horizontal-relative:page;mso-position-vertical-relative:page;mso-width-percent:0;mso-height-percent:0;v-text-anchor:top" filled="f" stroked="f">
          <v:textbox inset="0,0,0,0">
            <w:txbxContent>
              <w:p w14:paraId="57F77AE6" w14:textId="1916BB96" w:rsidR="003E6D87" w:rsidRDefault="00730722">
                <w:pPr>
                  <w:spacing w:before="20"/>
                  <w:ind w:left="60"/>
                  <w:rPr>
                    <w:sz w:val="16"/>
                  </w:rPr>
                </w:pPr>
                <w:r>
                  <w:fldChar w:fldCharType="begin"/>
                </w:r>
                <w:r>
                  <w:rPr>
                    <w:color w:val="97A0A4"/>
                    <w:sz w:val="16"/>
                  </w:rPr>
                  <w:instrText xml:space="preserve"> PAGE </w:instrText>
                </w:r>
                <w:r>
                  <w:fldChar w:fldCharType="separate"/>
                </w:r>
                <w:r w:rsidR="00520057">
                  <w:rPr>
                    <w:noProof/>
                    <w:color w:val="97A0A4"/>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6ED3" w14:textId="77777777" w:rsidR="003E6D87" w:rsidRDefault="00810006">
    <w:pPr>
      <w:pStyle w:val="BodyText"/>
      <w:spacing w:line="14" w:lineRule="auto"/>
      <w:rPr>
        <w:sz w:val="20"/>
      </w:rPr>
    </w:pPr>
    <w:r>
      <w:pict w14:anchorId="08A23428">
        <v:shapetype id="_x0000_t202" coordsize="21600,21600" o:spt="202" path="m,l,21600r21600,l21600,xe">
          <v:stroke joinstyle="miter"/>
          <v:path gradientshapeok="t" o:connecttype="rect"/>
        </v:shapetype>
        <v:shape id="_x0000_s2053" type="#_x0000_t202" alt="" style="position:absolute;margin-left:37pt;margin-top:758.45pt;width:64.8pt;height:12.9pt;z-index:-252818432;mso-wrap-style:square;mso-wrap-edited:f;mso-width-percent:0;mso-height-percent:0;mso-position-horizontal-relative:page;mso-position-vertical-relative:page;mso-width-percent:0;mso-height-percent:0;v-text-anchor:top" filled="f" stroked="f">
          <v:textbox inset="0,0,0,0">
            <w:txbxContent>
              <w:p w14:paraId="0281701E" w14:textId="77777777" w:rsidR="003E6D87" w:rsidRDefault="00810006">
                <w:pPr>
                  <w:spacing w:before="20"/>
                  <w:ind w:left="20"/>
                  <w:rPr>
                    <w:sz w:val="16"/>
                  </w:rPr>
                </w:pPr>
                <w:hyperlink r:id="rId1">
                  <w:r w:rsidR="00730722">
                    <w:rPr>
                      <w:color w:val="97A0A4"/>
                      <w:sz w:val="16"/>
                    </w:rPr>
                    <w:t>www.acronis.com</w:t>
                  </w:r>
                </w:hyperlink>
              </w:p>
            </w:txbxContent>
          </v:textbox>
          <w10:wrap anchorx="page" anchory="page"/>
        </v:shape>
      </w:pict>
    </w:r>
    <w:r>
      <w:pict w14:anchorId="08705A05">
        <v:shape id="_x0000_s2052" type="#_x0000_t202" alt="" style="position:absolute;margin-left:568.45pt;margin-top:758.45pt;width:10.6pt;height:12.9pt;z-index:-252817408;mso-wrap-style:square;mso-wrap-edited:f;mso-width-percent:0;mso-height-percent:0;mso-position-horizontal-relative:page;mso-position-vertical-relative:page;mso-width-percent:0;mso-height-percent:0;v-text-anchor:top" filled="f" stroked="f">
          <v:textbox inset="0,0,0,0">
            <w:txbxContent>
              <w:p w14:paraId="131D6550" w14:textId="09114A2D" w:rsidR="003E6D87" w:rsidRDefault="00730722">
                <w:pPr>
                  <w:spacing w:before="20"/>
                  <w:ind w:left="60"/>
                  <w:rPr>
                    <w:sz w:val="16"/>
                  </w:rPr>
                </w:pPr>
                <w:r>
                  <w:fldChar w:fldCharType="begin"/>
                </w:r>
                <w:r>
                  <w:rPr>
                    <w:color w:val="97A0A4"/>
                    <w:sz w:val="16"/>
                  </w:rPr>
                  <w:instrText xml:space="preserve"> PAGE </w:instrText>
                </w:r>
                <w:r>
                  <w:fldChar w:fldCharType="separate"/>
                </w:r>
                <w:r w:rsidR="00520057">
                  <w:rPr>
                    <w:noProof/>
                    <w:color w:val="97A0A4"/>
                    <w:sz w:val="16"/>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F3AE" w14:textId="77777777" w:rsidR="003E6D87" w:rsidRDefault="003E6D8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8FBF" w14:textId="77777777" w:rsidR="00810006" w:rsidRDefault="00810006">
      <w:r>
        <w:separator/>
      </w:r>
    </w:p>
  </w:footnote>
  <w:footnote w:type="continuationSeparator" w:id="0">
    <w:p w14:paraId="51C74EE9" w14:textId="77777777" w:rsidR="00810006" w:rsidRDefault="0081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5136" w14:textId="77777777" w:rsidR="003E6D87" w:rsidRDefault="00810006">
    <w:pPr>
      <w:pStyle w:val="BodyText"/>
      <w:spacing w:line="14" w:lineRule="auto"/>
      <w:rPr>
        <w:sz w:val="2"/>
      </w:rPr>
    </w:pPr>
    <w:r>
      <w:pict w14:anchorId="688EA745">
        <v:shapetype id="_x0000_t202" coordsize="21600,21600" o:spt="202" path="m,l,21600r21600,l21600,xe">
          <v:stroke joinstyle="miter"/>
          <v:path gradientshapeok="t" o:connecttype="rect"/>
        </v:shapetype>
        <v:shape id="_x0000_s2059" type="#_x0000_t202" alt="" style="position:absolute;margin-left:35pt;margin-top:32.55pt;width:116.35pt;height:12.9pt;z-index:-252827648;mso-wrap-style:square;mso-wrap-edited:f;mso-width-percent:0;mso-height-percent:0;mso-position-horizontal-relative:page;mso-position-vertical-relative:page;mso-width-percent:0;mso-height-percent:0;v-text-anchor:top" filled="f" stroked="f">
          <v:textbox inset="0,0,0,0">
            <w:txbxContent>
              <w:p w14:paraId="01239B73" w14:textId="77777777" w:rsidR="003E6D87" w:rsidRDefault="00730722">
                <w:pPr>
                  <w:spacing w:before="20"/>
                  <w:ind w:left="20"/>
                  <w:rPr>
                    <w:sz w:val="16"/>
                  </w:rPr>
                </w:pPr>
                <w:r>
                  <w:rPr>
                    <w:color w:val="918E87"/>
                    <w:sz w:val="16"/>
                  </w:rPr>
                  <w:t>ASSESSMENT QUESTIONNAIRE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C71C" w14:textId="77777777" w:rsidR="003E6D87" w:rsidRDefault="00730722">
    <w:pPr>
      <w:pStyle w:val="BodyText"/>
      <w:spacing w:line="14" w:lineRule="auto"/>
      <w:rPr>
        <w:sz w:val="20"/>
      </w:rPr>
    </w:pPr>
    <w:r>
      <w:rPr>
        <w:noProof/>
        <w:lang w:bidi="ar-SA"/>
      </w:rPr>
      <w:drawing>
        <wp:anchor distT="0" distB="0" distL="0" distR="0" simplePos="0" relativeHeight="250491904" behindDoc="1" locked="0" layoutInCell="1" allowOverlap="1" wp14:anchorId="790B1E06" wp14:editId="3A8BC9E9">
          <wp:simplePos x="0" y="0"/>
          <wp:positionH relativeFrom="page">
            <wp:posOffset>6348606</wp:posOffset>
          </wp:positionH>
          <wp:positionV relativeFrom="page">
            <wp:posOffset>457200</wp:posOffset>
          </wp:positionV>
          <wp:extent cx="351594" cy="2045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1594" cy="204508"/>
                  </a:xfrm>
                  <a:prstGeom prst="rect">
                    <a:avLst/>
                  </a:prstGeom>
                </pic:spPr>
              </pic:pic>
            </a:graphicData>
          </a:graphic>
        </wp:anchor>
      </w:drawing>
    </w:r>
    <w:r w:rsidR="00810006">
      <w:pict w14:anchorId="1FCDC1B1">
        <v:shape id="_x0000_s2056" alt="" style="position:absolute;margin-left:529.7pt;margin-top:40.15pt;width:17.65pt;height:11.95pt;z-index:-252823552;mso-wrap-edited:f;mso-width-percent:0;mso-height-percent:0;mso-position-horizontal-relative:page;mso-position-vertical-relative:page;mso-width-percent:0;mso-height-percent:0" coordsize="353,239" o:spt="100" adj="0,,0" path="m108,1r-1,l106,1r-1,l104,1,103,,90,,82,2,61,11,51,19r-7,9l41,28,39,6,,6,,239r44,l44,76,49,64,59,56r8,-6l77,46,87,44,99,43r4,l106,44r2,l108,43r,-15l108,1m353,121r-1,-12l351,97,348,86,344,75,339,64,333,54r-6,-9l326,44r-7,-7l311,29r-3,-2l308,121r-2,16l303,151r-6,13l288,175r-11,9l265,191r-14,4l235,196r-15,-1l206,191r-12,-7l184,175r-9,-11l169,151r-3,-14l164,121r2,-16l169,91r6,-13l184,66r11,-9l207,50r13,-4l235,44r15,2l264,50r13,7l288,66r9,11l303,90r3,15l308,121r,-94l302,22,292,17,281,12,270,8,259,5,247,3r-12,l223,3,211,5,200,8r-11,4l179,17r-10,5l160,29r-8,8l144,45r-6,9l132,64r-5,11l123,86r-2,11l119,109r-1,12l119,133r2,12l123,156r4,11l132,178r6,9l144,196r8,9l160,212r9,7l179,224r10,5l200,233r11,3l223,238r12,l247,238r12,-2l271,233r11,-4l292,224r10,-5l311,212r8,-7l327,196r6,-9l339,178r5,-11l348,156r3,-11l352,133r1,-12e" fillcolor="#0c2245" stroked="f">
          <v:stroke joinstyle="round"/>
          <v:formulas/>
          <v:path arrowok="t" o:connecttype="custom" o:connectlocs="67310,510540;66040,510540;52070,511175;27940,527685;0,513715;27940,558165;42545,541655;62865,537210;68580,537845;68580,510540;222885,571500;215265,550545;207010,537845;195580,527050;192405,605790;175895,626745;149225,634365;123190,626745;107315,605790;105410,576580;116840,551815;139700,539115;167640,541655;188595,558800;195580,586740;185420,520700;164465,513080;141605,511810;120015,517525;101600,528320;87630,544195;78105,564515;74930,586740;78105,608965;87630,628650;101600,644525;120015,655320;141605,661035;164465,659765;185420,652145;202565,640080;215265,622935;222885,601980" o:connectangles="0,0,0,0,0,0,0,0,0,0,0,0,0,0,0,0,0,0,0,0,0,0,0,0,0,0,0,0,0,0,0,0,0,0,0,0,0,0,0,0,0,0,0"/>
          <w10:wrap anchorx="page" anchory="page"/>
        </v:shape>
      </w:pict>
    </w:r>
    <w:r>
      <w:rPr>
        <w:noProof/>
        <w:lang w:bidi="ar-SA"/>
      </w:rPr>
      <w:drawing>
        <wp:anchor distT="0" distB="0" distL="0" distR="0" simplePos="0" relativeHeight="250493952" behindDoc="1" locked="0" layoutInCell="1" allowOverlap="1" wp14:anchorId="2F11469B" wp14:editId="44CE75EF">
          <wp:simplePos x="0" y="0"/>
          <wp:positionH relativeFrom="page">
            <wp:posOffset>6978992</wp:posOffset>
          </wp:positionH>
          <wp:positionV relativeFrom="page">
            <wp:posOffset>510170</wp:posOffset>
          </wp:positionV>
          <wp:extent cx="131102" cy="1515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1102" cy="151536"/>
                  </a:xfrm>
                  <a:prstGeom prst="rect">
                    <a:avLst/>
                  </a:prstGeom>
                </pic:spPr>
              </pic:pic>
            </a:graphicData>
          </a:graphic>
        </wp:anchor>
      </w:drawing>
    </w:r>
    <w:r>
      <w:rPr>
        <w:noProof/>
        <w:lang w:bidi="ar-SA"/>
      </w:rPr>
      <w:drawing>
        <wp:anchor distT="0" distB="0" distL="0" distR="0" simplePos="0" relativeHeight="250494976" behindDoc="1" locked="0" layoutInCell="1" allowOverlap="1" wp14:anchorId="3F8F328F" wp14:editId="73935E87">
          <wp:simplePos x="0" y="0"/>
          <wp:positionH relativeFrom="page">
            <wp:posOffset>7203916</wp:posOffset>
          </wp:positionH>
          <wp:positionV relativeFrom="page">
            <wp:posOffset>512243</wp:posOffset>
          </wp:positionV>
          <wp:extent cx="111290" cy="1512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11290" cy="151244"/>
                  </a:xfrm>
                  <a:prstGeom prst="rect">
                    <a:avLst/>
                  </a:prstGeom>
                </pic:spPr>
              </pic:pic>
            </a:graphicData>
          </a:graphic>
        </wp:anchor>
      </w:drawing>
    </w:r>
    <w:r w:rsidR="00810006">
      <w:pict w14:anchorId="779E654A">
        <v:line id="_x0000_s2055" alt="" style="position:absolute;z-index:-252820480;mso-wrap-edited:f;mso-width-percent:0;mso-height-percent:0;mso-position-horizontal-relative:page;mso-position-vertical-relative:page;mso-width-percent:0;mso-height-percent:0" from="563.75pt,40.45pt" to="563.75pt,52.1pt" strokecolor="#0c2245" strokeweight="2.19pt">
          <w10:wrap anchorx="page" anchory="page"/>
        </v:line>
      </w:pict>
    </w:r>
    <w:r w:rsidR="00810006">
      <w:pict w14:anchorId="3AD8A061">
        <v:shapetype id="_x0000_t202" coordsize="21600,21600" o:spt="202" path="m,l,21600r21600,l21600,xe">
          <v:stroke joinstyle="miter"/>
          <v:path gradientshapeok="t" o:connecttype="rect"/>
        </v:shapetype>
        <v:shape id="_x0000_s2054" type="#_x0000_t202" alt="" style="position:absolute;margin-left:35pt;margin-top:32.55pt;width:116.35pt;height:12.9pt;z-index:-252819456;mso-wrap-style:square;mso-wrap-edited:f;mso-width-percent:0;mso-height-percent:0;mso-position-horizontal-relative:page;mso-position-vertical-relative:page;mso-width-percent:0;mso-height-percent:0;v-text-anchor:top" filled="f" stroked="f">
          <v:textbox inset="0,0,0,0">
            <w:txbxContent>
              <w:p w14:paraId="4D73EE35" w14:textId="77777777" w:rsidR="003E6D87" w:rsidRDefault="00730722">
                <w:pPr>
                  <w:spacing w:before="20"/>
                  <w:ind w:left="20"/>
                  <w:rPr>
                    <w:sz w:val="16"/>
                  </w:rPr>
                </w:pPr>
                <w:r>
                  <w:rPr>
                    <w:color w:val="918E87"/>
                    <w:sz w:val="16"/>
                  </w:rPr>
                  <w:t>ASSESSMENT QUESTIONNAIRE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5138" w14:textId="77777777" w:rsidR="003E6D87" w:rsidRDefault="00730722">
    <w:pPr>
      <w:pStyle w:val="BodyText"/>
      <w:spacing w:line="14" w:lineRule="auto"/>
      <w:rPr>
        <w:sz w:val="20"/>
      </w:rPr>
    </w:pPr>
    <w:r>
      <w:rPr>
        <w:noProof/>
        <w:lang w:bidi="ar-SA"/>
      </w:rPr>
      <w:drawing>
        <wp:anchor distT="0" distB="0" distL="0" distR="0" simplePos="0" relativeHeight="250500096" behindDoc="1" locked="0" layoutInCell="1" allowOverlap="1" wp14:anchorId="2456FB35" wp14:editId="37EFECD5">
          <wp:simplePos x="0" y="0"/>
          <wp:positionH relativeFrom="page">
            <wp:posOffset>6348606</wp:posOffset>
          </wp:positionH>
          <wp:positionV relativeFrom="page">
            <wp:posOffset>457200</wp:posOffset>
          </wp:positionV>
          <wp:extent cx="351594" cy="20450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351594" cy="204508"/>
                  </a:xfrm>
                  <a:prstGeom prst="rect">
                    <a:avLst/>
                  </a:prstGeom>
                </pic:spPr>
              </pic:pic>
            </a:graphicData>
          </a:graphic>
        </wp:anchor>
      </w:drawing>
    </w:r>
    <w:r w:rsidR="00810006">
      <w:pict w14:anchorId="0A5D7349">
        <v:shape id="_x0000_s2051" alt="" style="position:absolute;margin-left:529.7pt;margin-top:40.15pt;width:17.65pt;height:11.95pt;z-index:-252815360;mso-wrap-edited:f;mso-width-percent:0;mso-height-percent:0;mso-position-horizontal-relative:page;mso-position-vertical-relative:page;mso-width-percent:0;mso-height-percent:0" coordsize="353,239" o:spt="100" adj="0,,0" path="m108,1r-1,l106,1r-1,l104,1,103,,90,,82,2,61,11,51,19r-7,9l41,28,39,6,,6,,239r44,l44,76,49,64,59,56r8,-6l77,46,87,44,99,43r4,l106,44r2,l108,43r,-15l108,1m353,121r-1,-12l351,97,348,86,344,75,339,64,333,54r-6,-9l326,44r-7,-7l311,29r-3,-2l308,121r-2,16l303,151r-6,13l288,175r-11,9l265,191r-14,4l235,196r-15,-1l206,191r-12,-7l184,175r-9,-11l169,151r-3,-14l164,121r2,-16l169,91r6,-13l184,66r11,-9l207,50r13,-4l235,44r15,2l264,50r13,7l288,66r9,11l303,90r3,15l308,121r,-94l302,22,292,17,281,12,270,8,259,5,247,3r-12,l223,3,211,5,200,8r-11,4l179,17r-10,5l160,29r-8,8l144,45r-6,9l132,64r-5,11l123,86r-2,11l119,109r-1,12l119,133r2,12l123,156r4,11l132,178r6,9l144,196r8,9l160,212r9,7l179,224r10,5l200,233r11,3l223,238r12,l247,238r12,-2l271,233r11,-4l292,224r10,-5l311,212r8,-7l327,196r6,-9l339,178r5,-11l348,156r3,-11l352,133r1,-12e" fillcolor="#0c2245" stroked="f">
          <v:stroke joinstyle="round"/>
          <v:formulas/>
          <v:path arrowok="t" o:connecttype="custom" o:connectlocs="67310,510540;66040,510540;52070,511175;27940,527685;0,513715;27940,558165;42545,541655;62865,537210;68580,537845;68580,510540;222885,571500;215265,550545;207010,537845;195580,527050;192405,605790;175895,626745;149225,634365;123190,626745;107315,605790;105410,576580;116840,551815;139700,539115;167640,541655;188595,558800;195580,586740;185420,520700;164465,513080;141605,511810;120015,517525;101600,528320;87630,544195;78105,564515;74930,586740;78105,608965;87630,628650;101600,644525;120015,655320;141605,661035;164465,659765;185420,652145;202565,640080;215265,622935;222885,601980" o:connectangles="0,0,0,0,0,0,0,0,0,0,0,0,0,0,0,0,0,0,0,0,0,0,0,0,0,0,0,0,0,0,0,0,0,0,0,0,0,0,0,0,0,0,0"/>
          <w10:wrap anchorx="page" anchory="page"/>
        </v:shape>
      </w:pict>
    </w:r>
    <w:r>
      <w:rPr>
        <w:noProof/>
        <w:lang w:bidi="ar-SA"/>
      </w:rPr>
      <w:drawing>
        <wp:anchor distT="0" distB="0" distL="0" distR="0" simplePos="0" relativeHeight="250502144" behindDoc="1" locked="0" layoutInCell="1" allowOverlap="1" wp14:anchorId="63446A2D" wp14:editId="52AA3BFB">
          <wp:simplePos x="0" y="0"/>
          <wp:positionH relativeFrom="page">
            <wp:posOffset>6978992</wp:posOffset>
          </wp:positionH>
          <wp:positionV relativeFrom="page">
            <wp:posOffset>510170</wp:posOffset>
          </wp:positionV>
          <wp:extent cx="131102" cy="15153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131102" cy="151536"/>
                  </a:xfrm>
                  <a:prstGeom prst="rect">
                    <a:avLst/>
                  </a:prstGeom>
                </pic:spPr>
              </pic:pic>
            </a:graphicData>
          </a:graphic>
        </wp:anchor>
      </w:drawing>
    </w:r>
    <w:r>
      <w:rPr>
        <w:noProof/>
        <w:lang w:bidi="ar-SA"/>
      </w:rPr>
      <w:drawing>
        <wp:anchor distT="0" distB="0" distL="0" distR="0" simplePos="0" relativeHeight="250503168" behindDoc="1" locked="0" layoutInCell="1" allowOverlap="1" wp14:anchorId="67CBDAC8" wp14:editId="12951941">
          <wp:simplePos x="0" y="0"/>
          <wp:positionH relativeFrom="page">
            <wp:posOffset>7203916</wp:posOffset>
          </wp:positionH>
          <wp:positionV relativeFrom="page">
            <wp:posOffset>512243</wp:posOffset>
          </wp:positionV>
          <wp:extent cx="111290" cy="15124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 cstate="print"/>
                  <a:stretch>
                    <a:fillRect/>
                  </a:stretch>
                </pic:blipFill>
                <pic:spPr>
                  <a:xfrm>
                    <a:off x="0" y="0"/>
                    <a:ext cx="111290" cy="151244"/>
                  </a:xfrm>
                  <a:prstGeom prst="rect">
                    <a:avLst/>
                  </a:prstGeom>
                </pic:spPr>
              </pic:pic>
            </a:graphicData>
          </a:graphic>
        </wp:anchor>
      </w:drawing>
    </w:r>
    <w:r w:rsidR="00810006">
      <w:pict w14:anchorId="7CF689FB">
        <v:line id="_x0000_s2050" alt="" style="position:absolute;z-index:-252812288;mso-wrap-edited:f;mso-width-percent:0;mso-height-percent:0;mso-position-horizontal-relative:page;mso-position-vertical-relative:page;mso-width-percent:0;mso-height-percent:0" from="563.75pt,40.45pt" to="563.75pt,52.1pt" strokecolor="#0c2245" strokeweight="2.19pt">
          <w10:wrap anchorx="page" anchory="page"/>
        </v:line>
      </w:pict>
    </w:r>
    <w:r w:rsidR="00810006">
      <w:pict w14:anchorId="58D95265">
        <v:shapetype id="_x0000_t202" coordsize="21600,21600" o:spt="202" path="m,l,21600r21600,l21600,xe">
          <v:stroke joinstyle="miter"/>
          <v:path gradientshapeok="t" o:connecttype="rect"/>
        </v:shapetype>
        <v:shape id="_x0000_s2049" type="#_x0000_t202" alt="" style="position:absolute;margin-left:35pt;margin-top:32.55pt;width:116.35pt;height:12.9pt;z-index:-252811264;mso-wrap-style:square;mso-wrap-edited:f;mso-width-percent:0;mso-height-percent:0;mso-position-horizontal-relative:page;mso-position-vertical-relative:page;mso-width-percent:0;mso-height-percent:0;v-text-anchor:top" filled="f" stroked="f">
          <v:textbox inset="0,0,0,0">
            <w:txbxContent>
              <w:p w14:paraId="30B5FC16" w14:textId="77777777" w:rsidR="003E6D87" w:rsidRDefault="00730722">
                <w:pPr>
                  <w:spacing w:before="20"/>
                  <w:ind w:left="20"/>
                  <w:rPr>
                    <w:sz w:val="16"/>
                  </w:rPr>
                </w:pPr>
                <w:r>
                  <w:rPr>
                    <w:color w:val="918E87"/>
                    <w:sz w:val="16"/>
                  </w:rPr>
                  <w:t>ASSESSMENT QUESTIONNAIRE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E6D87"/>
    <w:rsid w:val="003E6D87"/>
    <w:rsid w:val="00520057"/>
    <w:rsid w:val="00575452"/>
    <w:rsid w:val="00730722"/>
    <w:rsid w:val="00810006"/>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2A7B917"/>
  <w15:docId w15:val="{513577A9-F560-C947-BB03-1F47C5D2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Sans-Light" w:eastAsia="OpenSans-Light" w:hAnsi="OpenSans-Light" w:cs="OpenSans-Light"/>
      <w:lang w:bidi="en-US"/>
    </w:rPr>
  </w:style>
  <w:style w:type="paragraph" w:styleId="Heading1">
    <w:name w:val="heading 1"/>
    <w:basedOn w:val="Normal"/>
    <w:uiPriority w:val="9"/>
    <w:qFormat/>
    <w:pPr>
      <w:spacing w:before="82"/>
      <w:ind w:left="140"/>
      <w:outlineLvl w:val="0"/>
    </w:pPr>
    <w:rPr>
      <w:rFonts w:ascii="Acronis" w:eastAsia="Acronis" w:hAnsi="Acronis" w:cs="Acronis"/>
      <w:b/>
      <w:bCs/>
    </w:rPr>
  </w:style>
  <w:style w:type="paragraph" w:styleId="Heading2">
    <w:name w:val="heading 2"/>
    <w:basedOn w:val="Normal"/>
    <w:uiPriority w:val="9"/>
    <w:unhideWhenUsed/>
    <w:qFormat/>
    <w:pPr>
      <w:ind w:left="14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5.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acronis.com/" TargetMode="External"/><Relationship Id="rId8" Type="http://schemas.openxmlformats.org/officeDocument/2006/relationships/image" Target="media/image3.pn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acron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roni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png"/><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Allen</dc:creator>
  <cp:lastModifiedBy>Kristin Allen</cp:lastModifiedBy>
  <cp:revision>2</cp:revision>
  <dcterms:created xsi:type="dcterms:W3CDTF">2020-05-20T20:34:00Z</dcterms:created>
  <dcterms:modified xsi:type="dcterms:W3CDTF">2020-05-20T20:34:00Z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2020-05-14T00:00:00Z</vt:filetime>
  </property>
</Properties>
</file>